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F82EC" w14:textId="77777777" w:rsidR="00B85615" w:rsidRPr="0085340C" w:rsidRDefault="00B85615" w:rsidP="0085340C">
      <w:pPr>
        <w:spacing w:line="360" w:lineRule="auto"/>
        <w:ind w:left="3739"/>
        <w:rPr>
          <w:rFonts w:ascii="Times New Roman" w:eastAsia="Times New Roman" w:hAnsi="Times New Roman" w:cs="Times New Roman"/>
          <w:sz w:val="24"/>
          <w:szCs w:val="24"/>
          <w:lang w:val="es-ES_tradnl"/>
        </w:rPr>
      </w:pPr>
      <w:bookmarkStart w:id="0" w:name="_GoBack"/>
      <w:bookmarkEnd w:id="0"/>
      <w:r w:rsidRPr="0085340C">
        <w:rPr>
          <w:rFonts w:ascii="Times New Roman" w:eastAsia="Times New Roman" w:hAnsi="Times New Roman" w:cs="Times New Roman"/>
          <w:noProof/>
          <w:sz w:val="24"/>
          <w:szCs w:val="24"/>
          <w:lang w:val="es-CO" w:eastAsia="es-CO"/>
        </w:rPr>
        <w:drawing>
          <wp:inline distT="0" distB="0" distL="0" distR="0" wp14:anchorId="6912E241" wp14:editId="147EBAE5">
            <wp:extent cx="1068098" cy="10967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68098" cy="1096708"/>
                    </a:xfrm>
                    <a:prstGeom prst="rect">
                      <a:avLst/>
                    </a:prstGeom>
                  </pic:spPr>
                </pic:pic>
              </a:graphicData>
            </a:graphic>
          </wp:inline>
        </w:drawing>
      </w:r>
    </w:p>
    <w:p w14:paraId="232E49F0" w14:textId="77777777" w:rsidR="00B85615" w:rsidRPr="0085340C" w:rsidRDefault="00B85615" w:rsidP="0085340C">
      <w:pPr>
        <w:spacing w:line="360" w:lineRule="auto"/>
        <w:rPr>
          <w:rFonts w:ascii="Times New Roman" w:eastAsia="Times New Roman" w:hAnsi="Times New Roman" w:cs="Times New Roman"/>
          <w:sz w:val="24"/>
          <w:szCs w:val="24"/>
          <w:lang w:val="es-ES_tradnl"/>
        </w:rPr>
      </w:pPr>
    </w:p>
    <w:p w14:paraId="41D74A7D" w14:textId="77777777" w:rsidR="00B85615" w:rsidRPr="0085340C" w:rsidRDefault="00B85615" w:rsidP="0085340C">
      <w:pPr>
        <w:spacing w:before="11" w:line="360" w:lineRule="auto"/>
        <w:rPr>
          <w:rFonts w:ascii="Times New Roman" w:eastAsia="Times New Roman" w:hAnsi="Times New Roman" w:cs="Times New Roman"/>
          <w:sz w:val="24"/>
          <w:szCs w:val="24"/>
          <w:lang w:val="es-ES_tradnl"/>
        </w:rPr>
      </w:pPr>
    </w:p>
    <w:p w14:paraId="7B517021" w14:textId="77777777" w:rsidR="00B85615" w:rsidRPr="0085340C" w:rsidRDefault="00B85615" w:rsidP="0085340C">
      <w:pPr>
        <w:pStyle w:val="Textoindependiente"/>
        <w:spacing w:before="69" w:line="360" w:lineRule="auto"/>
        <w:ind w:left="1202" w:right="634"/>
        <w:jc w:val="center"/>
        <w:rPr>
          <w:rFonts w:ascii="Times New Roman" w:hAnsi="Times New Roman" w:cs="Times New Roman"/>
          <w:lang w:val="es-ES_tradnl"/>
        </w:rPr>
      </w:pPr>
      <w:r w:rsidRPr="0085340C">
        <w:rPr>
          <w:rFonts w:ascii="Times New Roman" w:hAnsi="Times New Roman" w:cs="Times New Roman"/>
          <w:lang w:val="es-ES_tradnl"/>
        </w:rPr>
        <w:t>PROYECTO DE EDUCACIÓN SEXUAL Y SANA</w:t>
      </w:r>
      <w:r w:rsidRPr="0085340C">
        <w:rPr>
          <w:rFonts w:ascii="Times New Roman" w:hAnsi="Times New Roman" w:cs="Times New Roman"/>
          <w:spacing w:val="-11"/>
          <w:lang w:val="es-ES_tradnl"/>
        </w:rPr>
        <w:t xml:space="preserve"> </w:t>
      </w:r>
      <w:r w:rsidRPr="0085340C">
        <w:rPr>
          <w:rFonts w:ascii="Times New Roman" w:hAnsi="Times New Roman" w:cs="Times New Roman"/>
          <w:lang w:val="es-ES_tradnl"/>
        </w:rPr>
        <w:t>CONVIVENCIA</w:t>
      </w:r>
    </w:p>
    <w:p w14:paraId="7E479034"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1A742297"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745FAC88"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156AC7A8"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3C7A4163"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392B4623"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4C2E7804" w14:textId="77777777" w:rsidR="00B85615" w:rsidRPr="0085340C" w:rsidRDefault="00B85615" w:rsidP="0085340C">
      <w:pPr>
        <w:spacing w:before="1" w:line="360" w:lineRule="auto"/>
        <w:rPr>
          <w:rFonts w:ascii="Times New Roman" w:eastAsia="Arial" w:hAnsi="Times New Roman" w:cs="Times New Roman"/>
          <w:sz w:val="24"/>
          <w:szCs w:val="24"/>
          <w:lang w:val="es-ES_tradnl"/>
        </w:rPr>
      </w:pPr>
    </w:p>
    <w:p w14:paraId="2DBF2059" w14:textId="77777777" w:rsidR="00B85615" w:rsidRDefault="00B85615" w:rsidP="0085340C">
      <w:pPr>
        <w:pStyle w:val="Textoindependiente"/>
        <w:spacing w:line="360" w:lineRule="auto"/>
        <w:ind w:left="2437" w:right="1866"/>
        <w:jc w:val="center"/>
        <w:rPr>
          <w:rFonts w:ascii="Times New Roman" w:hAnsi="Times New Roman" w:cs="Times New Roman"/>
          <w:lang w:val="es-ES_tradnl"/>
        </w:rPr>
      </w:pPr>
      <w:r w:rsidRPr="0085340C">
        <w:rPr>
          <w:rFonts w:ascii="Times New Roman" w:hAnsi="Times New Roman" w:cs="Times New Roman"/>
          <w:lang w:val="es-ES_tradnl"/>
        </w:rPr>
        <w:t>DIANA PATRICIA CARDONA</w:t>
      </w:r>
      <w:r w:rsidRPr="0085340C">
        <w:rPr>
          <w:rFonts w:ascii="Times New Roman" w:hAnsi="Times New Roman" w:cs="Times New Roman"/>
          <w:spacing w:val="-8"/>
          <w:lang w:val="es-ES_tradnl"/>
        </w:rPr>
        <w:t xml:space="preserve"> </w:t>
      </w:r>
      <w:r w:rsidRPr="0085340C">
        <w:rPr>
          <w:rFonts w:ascii="Times New Roman" w:hAnsi="Times New Roman" w:cs="Times New Roman"/>
          <w:lang w:val="es-ES_tradnl"/>
        </w:rPr>
        <w:t xml:space="preserve">ARBELÁEZ </w:t>
      </w:r>
    </w:p>
    <w:p w14:paraId="35F96CF6" w14:textId="38AE5526" w:rsidR="00430B32" w:rsidRPr="0085340C" w:rsidRDefault="00430B32" w:rsidP="0085340C">
      <w:pPr>
        <w:pStyle w:val="Textoindependiente"/>
        <w:spacing w:line="360" w:lineRule="auto"/>
        <w:ind w:left="2437" w:right="1866"/>
        <w:jc w:val="center"/>
        <w:rPr>
          <w:rFonts w:ascii="Times New Roman" w:hAnsi="Times New Roman" w:cs="Times New Roman"/>
          <w:lang w:val="es-ES_tradnl"/>
        </w:rPr>
      </w:pPr>
      <w:r>
        <w:rPr>
          <w:rFonts w:ascii="Times New Roman" w:hAnsi="Times New Roman" w:cs="Times New Roman"/>
          <w:lang w:val="es-ES_tradnl"/>
        </w:rPr>
        <w:t>SANDRA LILIANA OCHOA ALZATE</w:t>
      </w:r>
    </w:p>
    <w:p w14:paraId="1848C995" w14:textId="77777777" w:rsidR="00B85615" w:rsidRPr="0085340C" w:rsidRDefault="00B85615" w:rsidP="0085340C">
      <w:pPr>
        <w:pStyle w:val="Textoindependiente"/>
        <w:spacing w:line="360" w:lineRule="auto"/>
        <w:ind w:left="2437" w:right="1866"/>
        <w:jc w:val="center"/>
        <w:rPr>
          <w:rFonts w:ascii="Times New Roman" w:hAnsi="Times New Roman" w:cs="Times New Roman"/>
          <w:lang w:val="es-ES_tradnl"/>
        </w:rPr>
      </w:pPr>
      <w:r w:rsidRPr="0085340C">
        <w:rPr>
          <w:rFonts w:ascii="Times New Roman" w:hAnsi="Times New Roman" w:cs="Times New Roman"/>
          <w:lang w:val="es-ES_tradnl"/>
        </w:rPr>
        <w:t xml:space="preserve"> DORALBA TABARES</w:t>
      </w:r>
      <w:r w:rsidRPr="0085340C">
        <w:rPr>
          <w:rFonts w:ascii="Times New Roman" w:hAnsi="Times New Roman" w:cs="Times New Roman"/>
          <w:spacing w:val="-7"/>
          <w:lang w:val="es-ES_tradnl"/>
        </w:rPr>
        <w:t xml:space="preserve"> </w:t>
      </w:r>
      <w:r w:rsidRPr="0085340C">
        <w:rPr>
          <w:rFonts w:ascii="Times New Roman" w:hAnsi="Times New Roman" w:cs="Times New Roman"/>
          <w:lang w:val="es-ES_tradnl"/>
        </w:rPr>
        <w:t>HENAO</w:t>
      </w:r>
    </w:p>
    <w:p w14:paraId="3B6A050A" w14:textId="77777777" w:rsidR="00B85615" w:rsidRDefault="00B85615" w:rsidP="0085340C">
      <w:pPr>
        <w:pStyle w:val="Textoindependiente"/>
        <w:spacing w:line="360" w:lineRule="auto"/>
        <w:ind w:left="2437" w:right="1866"/>
        <w:jc w:val="center"/>
        <w:rPr>
          <w:rFonts w:ascii="Times New Roman" w:hAnsi="Times New Roman" w:cs="Times New Roman"/>
          <w:lang w:val="es-ES_tradnl"/>
        </w:rPr>
      </w:pPr>
      <w:r w:rsidRPr="0085340C">
        <w:rPr>
          <w:rFonts w:ascii="Times New Roman" w:hAnsi="Times New Roman" w:cs="Times New Roman"/>
          <w:lang w:val="es-ES_tradnl"/>
        </w:rPr>
        <w:t>SARA EVELIN URREA QUINTERO</w:t>
      </w:r>
    </w:p>
    <w:p w14:paraId="7850271D" w14:textId="77777777" w:rsidR="00430B32" w:rsidRPr="0085340C" w:rsidRDefault="00430B32" w:rsidP="0085340C">
      <w:pPr>
        <w:pStyle w:val="Textoindependiente"/>
        <w:spacing w:line="360" w:lineRule="auto"/>
        <w:ind w:left="2437" w:right="1866"/>
        <w:jc w:val="center"/>
        <w:rPr>
          <w:rFonts w:ascii="Times New Roman" w:hAnsi="Times New Roman" w:cs="Times New Roman"/>
          <w:lang w:val="es-ES_tradnl"/>
        </w:rPr>
      </w:pPr>
    </w:p>
    <w:p w14:paraId="6D50150A"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34441A9E"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33BDEE26"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1865FDFA"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1BCD0EF4"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76D7D1E2"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509BD053"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0493D87F" w14:textId="77777777" w:rsidR="00B85615" w:rsidRPr="0085340C" w:rsidRDefault="00B85615" w:rsidP="0085340C">
      <w:pPr>
        <w:spacing w:before="1" w:line="360" w:lineRule="auto"/>
        <w:rPr>
          <w:rFonts w:ascii="Times New Roman" w:eastAsia="Arial" w:hAnsi="Times New Roman" w:cs="Times New Roman"/>
          <w:sz w:val="24"/>
          <w:szCs w:val="24"/>
          <w:lang w:val="es-ES_tradnl"/>
        </w:rPr>
      </w:pPr>
    </w:p>
    <w:p w14:paraId="36E53988" w14:textId="77777777" w:rsidR="00B85615" w:rsidRPr="0085340C" w:rsidRDefault="00B85615" w:rsidP="0085340C">
      <w:pPr>
        <w:pStyle w:val="Textoindependiente"/>
        <w:spacing w:line="360" w:lineRule="auto"/>
        <w:ind w:left="1961" w:right="1395"/>
        <w:jc w:val="center"/>
        <w:rPr>
          <w:rFonts w:ascii="Times New Roman" w:hAnsi="Times New Roman" w:cs="Times New Roman"/>
          <w:lang w:val="es-ES_tradnl"/>
        </w:rPr>
      </w:pPr>
      <w:r w:rsidRPr="0085340C">
        <w:rPr>
          <w:rFonts w:ascii="Times New Roman" w:hAnsi="Times New Roman" w:cs="Times New Roman"/>
          <w:lang w:val="es-ES_tradnl"/>
        </w:rPr>
        <w:t>INSTITUCIÓN EDUCATIVA BALTAZAR</w:t>
      </w:r>
      <w:r w:rsidRPr="0085340C">
        <w:rPr>
          <w:rFonts w:ascii="Times New Roman" w:hAnsi="Times New Roman" w:cs="Times New Roman"/>
          <w:spacing w:val="-11"/>
          <w:lang w:val="es-ES_tradnl"/>
        </w:rPr>
        <w:t xml:space="preserve"> </w:t>
      </w:r>
      <w:r w:rsidRPr="0085340C">
        <w:rPr>
          <w:rFonts w:ascii="Times New Roman" w:hAnsi="Times New Roman" w:cs="Times New Roman"/>
          <w:lang w:val="es-ES_tradnl"/>
        </w:rPr>
        <w:t>SALAZAR CORREGIMIENTO ZONA SUR – PONTEZUELA RIONEGRO</w:t>
      </w:r>
      <w:r w:rsidRPr="0085340C">
        <w:rPr>
          <w:rFonts w:ascii="Times New Roman" w:hAnsi="Times New Roman" w:cs="Times New Roman"/>
          <w:spacing w:val="-4"/>
          <w:lang w:val="es-ES_tradnl"/>
        </w:rPr>
        <w:t xml:space="preserve"> </w:t>
      </w:r>
      <w:r w:rsidRPr="0085340C">
        <w:rPr>
          <w:rFonts w:ascii="Times New Roman" w:hAnsi="Times New Roman" w:cs="Times New Roman"/>
          <w:lang w:val="es-ES_tradnl"/>
        </w:rPr>
        <w:t>ANTIOQUIA</w:t>
      </w:r>
    </w:p>
    <w:p w14:paraId="41C2A982" w14:textId="25D5E647" w:rsidR="00B85615" w:rsidRPr="0085340C" w:rsidRDefault="00430B32" w:rsidP="00430B32">
      <w:pPr>
        <w:pStyle w:val="Textoindependiente"/>
        <w:spacing w:line="360" w:lineRule="auto"/>
        <w:ind w:left="1202" w:right="633"/>
        <w:jc w:val="center"/>
        <w:rPr>
          <w:rFonts w:ascii="Times New Roman" w:hAnsi="Times New Roman" w:cs="Times New Roman"/>
          <w:lang w:val="es-ES_tradnl"/>
        </w:rPr>
        <w:sectPr w:rsidR="00B85615" w:rsidRPr="0085340C" w:rsidSect="006279E6">
          <w:pgSz w:w="12240" w:h="15840"/>
          <w:pgMar w:top="1418" w:right="1418" w:bottom="1418" w:left="1701" w:header="720" w:footer="720" w:gutter="0"/>
          <w:cols w:space="720"/>
        </w:sectPr>
      </w:pPr>
      <w:r>
        <w:rPr>
          <w:rFonts w:ascii="Times New Roman" w:hAnsi="Times New Roman" w:cs="Times New Roman"/>
          <w:lang w:val="es-ES_tradnl"/>
        </w:rPr>
        <w:t>2017</w:t>
      </w:r>
    </w:p>
    <w:p w14:paraId="515E3599" w14:textId="77777777" w:rsidR="00B85615" w:rsidRPr="00FB0C4C" w:rsidRDefault="00B85615" w:rsidP="00FB0C4C">
      <w:pPr>
        <w:spacing w:line="360" w:lineRule="auto"/>
        <w:rPr>
          <w:rFonts w:ascii="Times New Roman" w:eastAsia="Times New Roman" w:hAnsi="Times New Roman" w:cs="Times New Roman"/>
          <w:sz w:val="26"/>
          <w:szCs w:val="26"/>
          <w:lang w:val="es-ES_tradnl"/>
        </w:rPr>
      </w:pPr>
    </w:p>
    <w:p w14:paraId="207409DA" w14:textId="77777777" w:rsidR="00FB0C4C" w:rsidRPr="00FB0C4C" w:rsidRDefault="00FB0C4C" w:rsidP="00FB0C4C">
      <w:pPr>
        <w:pStyle w:val="TDC2"/>
        <w:tabs>
          <w:tab w:val="right" w:pos="9111"/>
        </w:tabs>
        <w:spacing w:line="360" w:lineRule="auto"/>
        <w:rPr>
          <w:rFonts w:eastAsiaTheme="minorEastAsia"/>
          <w:b w:val="0"/>
          <w:noProof/>
          <w:sz w:val="26"/>
          <w:szCs w:val="26"/>
          <w:lang w:val="es-ES_tradnl" w:eastAsia="ja-JP"/>
        </w:rPr>
      </w:pPr>
      <w:r w:rsidRPr="00FB0C4C">
        <w:rPr>
          <w:rFonts w:ascii="Times New Roman" w:eastAsia="Times New Roman" w:hAnsi="Times New Roman" w:cs="Times New Roman"/>
          <w:sz w:val="26"/>
          <w:szCs w:val="26"/>
          <w:lang w:val="es-ES_tradnl"/>
        </w:rPr>
        <w:fldChar w:fldCharType="begin"/>
      </w:r>
      <w:r w:rsidRPr="00FB0C4C">
        <w:rPr>
          <w:rFonts w:ascii="Times New Roman" w:eastAsia="Times New Roman" w:hAnsi="Times New Roman" w:cs="Times New Roman"/>
          <w:sz w:val="26"/>
          <w:szCs w:val="26"/>
          <w:lang w:val="es-ES_tradnl"/>
        </w:rPr>
        <w:instrText xml:space="preserve"> TOC \o "1-3" </w:instrText>
      </w:r>
      <w:r w:rsidRPr="00FB0C4C">
        <w:rPr>
          <w:rFonts w:ascii="Times New Roman" w:eastAsia="Times New Roman" w:hAnsi="Times New Roman" w:cs="Times New Roman"/>
          <w:sz w:val="26"/>
          <w:szCs w:val="26"/>
          <w:lang w:val="es-ES_tradnl"/>
        </w:rPr>
        <w:fldChar w:fldCharType="separate"/>
      </w:r>
      <w:r w:rsidRPr="00FB0C4C">
        <w:rPr>
          <w:rFonts w:ascii="Times New Roman" w:hAnsi="Times New Roman" w:cs="Times New Roman"/>
          <w:noProof/>
          <w:sz w:val="26"/>
          <w:szCs w:val="26"/>
          <w:lang w:val="es-ES_tradnl"/>
        </w:rPr>
        <w:t>2. JUSTIFICACION.</w:t>
      </w:r>
      <w:r w:rsidRPr="00FB0C4C">
        <w:rPr>
          <w:noProof/>
          <w:sz w:val="26"/>
          <w:szCs w:val="26"/>
        </w:rPr>
        <w:tab/>
      </w:r>
      <w:r w:rsidRPr="00FB0C4C">
        <w:rPr>
          <w:noProof/>
          <w:sz w:val="26"/>
          <w:szCs w:val="26"/>
        </w:rPr>
        <w:fldChar w:fldCharType="begin"/>
      </w:r>
      <w:r w:rsidRPr="00FB0C4C">
        <w:rPr>
          <w:noProof/>
          <w:sz w:val="26"/>
          <w:szCs w:val="26"/>
        </w:rPr>
        <w:instrText xml:space="preserve"> PAGEREF _Toc345832836 \h </w:instrText>
      </w:r>
      <w:r w:rsidRPr="00FB0C4C">
        <w:rPr>
          <w:noProof/>
          <w:sz w:val="26"/>
          <w:szCs w:val="26"/>
        </w:rPr>
      </w:r>
      <w:r w:rsidRPr="00FB0C4C">
        <w:rPr>
          <w:noProof/>
          <w:sz w:val="26"/>
          <w:szCs w:val="26"/>
        </w:rPr>
        <w:fldChar w:fldCharType="separate"/>
      </w:r>
      <w:r w:rsidRPr="00FB0C4C">
        <w:rPr>
          <w:noProof/>
          <w:sz w:val="26"/>
          <w:szCs w:val="26"/>
        </w:rPr>
        <w:t>4</w:t>
      </w:r>
      <w:r w:rsidRPr="00FB0C4C">
        <w:rPr>
          <w:noProof/>
          <w:sz w:val="26"/>
          <w:szCs w:val="26"/>
        </w:rPr>
        <w:fldChar w:fldCharType="end"/>
      </w:r>
    </w:p>
    <w:p w14:paraId="1EAAC265" w14:textId="77777777" w:rsidR="00FB0C4C" w:rsidRPr="00FB0C4C" w:rsidRDefault="00FB0C4C" w:rsidP="00FB0C4C">
      <w:pPr>
        <w:pStyle w:val="TDC2"/>
        <w:tabs>
          <w:tab w:val="right" w:pos="9111"/>
        </w:tabs>
        <w:spacing w:line="360" w:lineRule="auto"/>
        <w:rPr>
          <w:rFonts w:eastAsiaTheme="minorEastAsia"/>
          <w:b w:val="0"/>
          <w:noProof/>
          <w:sz w:val="26"/>
          <w:szCs w:val="26"/>
          <w:lang w:val="es-ES_tradnl" w:eastAsia="ja-JP"/>
        </w:rPr>
      </w:pPr>
      <w:r w:rsidRPr="00FB0C4C">
        <w:rPr>
          <w:rFonts w:ascii="Times New Roman" w:hAnsi="Times New Roman" w:cs="Times New Roman"/>
          <w:noProof/>
          <w:sz w:val="26"/>
          <w:szCs w:val="26"/>
          <w:lang w:val="es-ES_tradnl"/>
        </w:rPr>
        <w:t>3.</w:t>
      </w:r>
      <w:r w:rsidRPr="00FB0C4C">
        <w:rPr>
          <w:rFonts w:ascii="Times New Roman" w:hAnsi="Times New Roman" w:cs="Times New Roman"/>
          <w:noProof/>
          <w:spacing w:val="-3"/>
          <w:sz w:val="26"/>
          <w:szCs w:val="26"/>
          <w:lang w:val="es-ES_tradnl"/>
        </w:rPr>
        <w:t xml:space="preserve"> </w:t>
      </w:r>
      <w:r w:rsidRPr="00FB0C4C">
        <w:rPr>
          <w:rFonts w:ascii="Times New Roman" w:hAnsi="Times New Roman" w:cs="Times New Roman"/>
          <w:noProof/>
          <w:sz w:val="26"/>
          <w:szCs w:val="26"/>
          <w:lang w:val="es-ES_tradnl"/>
        </w:rPr>
        <w:t>OBJETIVOS</w:t>
      </w:r>
      <w:r w:rsidRPr="00FB0C4C">
        <w:rPr>
          <w:noProof/>
          <w:sz w:val="26"/>
          <w:szCs w:val="26"/>
        </w:rPr>
        <w:tab/>
      </w:r>
      <w:r w:rsidRPr="00FB0C4C">
        <w:rPr>
          <w:noProof/>
          <w:sz w:val="26"/>
          <w:szCs w:val="26"/>
        </w:rPr>
        <w:fldChar w:fldCharType="begin"/>
      </w:r>
      <w:r w:rsidRPr="00FB0C4C">
        <w:rPr>
          <w:noProof/>
          <w:sz w:val="26"/>
          <w:szCs w:val="26"/>
        </w:rPr>
        <w:instrText xml:space="preserve"> PAGEREF _Toc345832837 \h </w:instrText>
      </w:r>
      <w:r w:rsidRPr="00FB0C4C">
        <w:rPr>
          <w:noProof/>
          <w:sz w:val="26"/>
          <w:szCs w:val="26"/>
        </w:rPr>
      </w:r>
      <w:r w:rsidRPr="00FB0C4C">
        <w:rPr>
          <w:noProof/>
          <w:sz w:val="26"/>
          <w:szCs w:val="26"/>
        </w:rPr>
        <w:fldChar w:fldCharType="separate"/>
      </w:r>
      <w:r w:rsidRPr="00FB0C4C">
        <w:rPr>
          <w:noProof/>
          <w:sz w:val="26"/>
          <w:szCs w:val="26"/>
        </w:rPr>
        <w:t>5</w:t>
      </w:r>
      <w:r w:rsidRPr="00FB0C4C">
        <w:rPr>
          <w:noProof/>
          <w:sz w:val="26"/>
          <w:szCs w:val="26"/>
        </w:rPr>
        <w:fldChar w:fldCharType="end"/>
      </w:r>
    </w:p>
    <w:p w14:paraId="17F05A23" w14:textId="77777777" w:rsidR="00FB0C4C" w:rsidRPr="00FB0C4C" w:rsidRDefault="00FB0C4C" w:rsidP="00FB0C4C">
      <w:pPr>
        <w:pStyle w:val="TDC2"/>
        <w:tabs>
          <w:tab w:val="right" w:pos="9111"/>
        </w:tabs>
        <w:spacing w:line="360" w:lineRule="auto"/>
        <w:rPr>
          <w:rFonts w:eastAsiaTheme="minorEastAsia"/>
          <w:b w:val="0"/>
          <w:noProof/>
          <w:sz w:val="26"/>
          <w:szCs w:val="26"/>
          <w:lang w:val="es-ES_tradnl" w:eastAsia="ja-JP"/>
        </w:rPr>
      </w:pPr>
      <w:r w:rsidRPr="00FB0C4C">
        <w:rPr>
          <w:rFonts w:ascii="Times New Roman" w:hAnsi="Times New Roman" w:cs="Times New Roman"/>
          <w:noProof/>
          <w:sz w:val="26"/>
          <w:szCs w:val="26"/>
          <w:lang w:val="es-ES_tradnl"/>
        </w:rPr>
        <w:t>3.1. OBJETIVO</w:t>
      </w:r>
      <w:r w:rsidRPr="00FB0C4C">
        <w:rPr>
          <w:rFonts w:ascii="Times New Roman" w:hAnsi="Times New Roman" w:cs="Times New Roman"/>
          <w:noProof/>
          <w:spacing w:val="-11"/>
          <w:sz w:val="26"/>
          <w:szCs w:val="26"/>
          <w:lang w:val="es-ES_tradnl"/>
        </w:rPr>
        <w:t xml:space="preserve"> </w:t>
      </w:r>
      <w:r w:rsidRPr="00FB0C4C">
        <w:rPr>
          <w:rFonts w:ascii="Times New Roman" w:hAnsi="Times New Roman" w:cs="Times New Roman"/>
          <w:noProof/>
          <w:sz w:val="26"/>
          <w:szCs w:val="26"/>
          <w:lang w:val="es-ES_tradnl"/>
        </w:rPr>
        <w:t>GENERAL</w:t>
      </w:r>
      <w:r w:rsidRPr="00FB0C4C">
        <w:rPr>
          <w:noProof/>
          <w:sz w:val="26"/>
          <w:szCs w:val="26"/>
        </w:rPr>
        <w:tab/>
      </w:r>
      <w:r w:rsidRPr="00FB0C4C">
        <w:rPr>
          <w:noProof/>
          <w:sz w:val="26"/>
          <w:szCs w:val="26"/>
        </w:rPr>
        <w:fldChar w:fldCharType="begin"/>
      </w:r>
      <w:r w:rsidRPr="00FB0C4C">
        <w:rPr>
          <w:noProof/>
          <w:sz w:val="26"/>
          <w:szCs w:val="26"/>
        </w:rPr>
        <w:instrText xml:space="preserve"> PAGEREF _Toc345832838 \h </w:instrText>
      </w:r>
      <w:r w:rsidRPr="00FB0C4C">
        <w:rPr>
          <w:noProof/>
          <w:sz w:val="26"/>
          <w:szCs w:val="26"/>
        </w:rPr>
      </w:r>
      <w:r w:rsidRPr="00FB0C4C">
        <w:rPr>
          <w:noProof/>
          <w:sz w:val="26"/>
          <w:szCs w:val="26"/>
        </w:rPr>
        <w:fldChar w:fldCharType="separate"/>
      </w:r>
      <w:r w:rsidRPr="00FB0C4C">
        <w:rPr>
          <w:noProof/>
          <w:sz w:val="26"/>
          <w:szCs w:val="26"/>
        </w:rPr>
        <w:t>5</w:t>
      </w:r>
      <w:r w:rsidRPr="00FB0C4C">
        <w:rPr>
          <w:noProof/>
          <w:sz w:val="26"/>
          <w:szCs w:val="26"/>
        </w:rPr>
        <w:fldChar w:fldCharType="end"/>
      </w:r>
    </w:p>
    <w:p w14:paraId="7ABEA217" w14:textId="77777777" w:rsidR="00FB0C4C" w:rsidRPr="00FB0C4C" w:rsidRDefault="00FB0C4C" w:rsidP="00FB0C4C">
      <w:pPr>
        <w:pStyle w:val="TDC3"/>
        <w:tabs>
          <w:tab w:val="right" w:pos="9111"/>
        </w:tabs>
        <w:spacing w:line="360" w:lineRule="auto"/>
        <w:rPr>
          <w:rFonts w:eastAsiaTheme="minorEastAsia"/>
          <w:noProof/>
          <w:sz w:val="26"/>
          <w:szCs w:val="26"/>
          <w:lang w:val="es-ES_tradnl" w:eastAsia="ja-JP"/>
        </w:rPr>
      </w:pPr>
      <w:r w:rsidRPr="00FB0C4C">
        <w:rPr>
          <w:rFonts w:ascii="Times New Roman" w:hAnsi="Times New Roman" w:cs="Times New Roman"/>
          <w:noProof/>
          <w:sz w:val="26"/>
          <w:szCs w:val="26"/>
          <w:lang w:val="es-ES_tradnl"/>
        </w:rPr>
        <w:t>3.2. OBJETIVOS</w:t>
      </w:r>
      <w:r w:rsidRPr="00FB0C4C">
        <w:rPr>
          <w:rFonts w:ascii="Times New Roman" w:hAnsi="Times New Roman" w:cs="Times New Roman"/>
          <w:noProof/>
          <w:spacing w:val="-4"/>
          <w:sz w:val="26"/>
          <w:szCs w:val="26"/>
          <w:lang w:val="es-ES_tradnl"/>
        </w:rPr>
        <w:t xml:space="preserve"> </w:t>
      </w:r>
      <w:r w:rsidRPr="00FB0C4C">
        <w:rPr>
          <w:rFonts w:ascii="Times New Roman" w:hAnsi="Times New Roman" w:cs="Times New Roman"/>
          <w:noProof/>
          <w:sz w:val="26"/>
          <w:szCs w:val="26"/>
          <w:lang w:val="es-ES_tradnl"/>
        </w:rPr>
        <w:t>ESPECIFICOS.</w:t>
      </w:r>
      <w:r w:rsidRPr="00FB0C4C">
        <w:rPr>
          <w:noProof/>
          <w:sz w:val="26"/>
          <w:szCs w:val="26"/>
        </w:rPr>
        <w:tab/>
      </w:r>
      <w:r w:rsidRPr="00FB0C4C">
        <w:rPr>
          <w:noProof/>
          <w:sz w:val="26"/>
          <w:szCs w:val="26"/>
        </w:rPr>
        <w:fldChar w:fldCharType="begin"/>
      </w:r>
      <w:r w:rsidRPr="00FB0C4C">
        <w:rPr>
          <w:noProof/>
          <w:sz w:val="26"/>
          <w:szCs w:val="26"/>
        </w:rPr>
        <w:instrText xml:space="preserve"> PAGEREF _Toc345832839 \h </w:instrText>
      </w:r>
      <w:r w:rsidRPr="00FB0C4C">
        <w:rPr>
          <w:noProof/>
          <w:sz w:val="26"/>
          <w:szCs w:val="26"/>
        </w:rPr>
      </w:r>
      <w:r w:rsidRPr="00FB0C4C">
        <w:rPr>
          <w:noProof/>
          <w:sz w:val="26"/>
          <w:szCs w:val="26"/>
        </w:rPr>
        <w:fldChar w:fldCharType="separate"/>
      </w:r>
      <w:r w:rsidRPr="00FB0C4C">
        <w:rPr>
          <w:noProof/>
          <w:sz w:val="26"/>
          <w:szCs w:val="26"/>
        </w:rPr>
        <w:t>5</w:t>
      </w:r>
      <w:r w:rsidRPr="00FB0C4C">
        <w:rPr>
          <w:noProof/>
          <w:sz w:val="26"/>
          <w:szCs w:val="26"/>
        </w:rPr>
        <w:fldChar w:fldCharType="end"/>
      </w:r>
    </w:p>
    <w:p w14:paraId="7E5D4117" w14:textId="77777777" w:rsidR="00FB0C4C" w:rsidRPr="00FB0C4C" w:rsidRDefault="00FB0C4C" w:rsidP="00FB0C4C">
      <w:pPr>
        <w:pStyle w:val="TDC3"/>
        <w:tabs>
          <w:tab w:val="left" w:pos="760"/>
          <w:tab w:val="right" w:pos="9111"/>
        </w:tabs>
        <w:spacing w:line="360" w:lineRule="auto"/>
        <w:rPr>
          <w:rFonts w:eastAsiaTheme="minorEastAsia"/>
          <w:noProof/>
          <w:sz w:val="26"/>
          <w:szCs w:val="26"/>
          <w:lang w:val="es-ES_tradnl" w:eastAsia="ja-JP"/>
        </w:rPr>
      </w:pPr>
      <w:r w:rsidRPr="00FB0C4C">
        <w:rPr>
          <w:rFonts w:cs="Times New Roman"/>
          <w:noProof/>
          <w:w w:val="99"/>
          <w:sz w:val="26"/>
          <w:szCs w:val="26"/>
          <w:lang w:val="es-ES_tradnl"/>
        </w:rPr>
        <w:t>4.2.</w:t>
      </w:r>
      <w:r w:rsidRPr="00FB0C4C">
        <w:rPr>
          <w:rFonts w:eastAsiaTheme="minorEastAsia"/>
          <w:noProof/>
          <w:sz w:val="26"/>
          <w:szCs w:val="26"/>
          <w:lang w:val="es-ES_tradnl" w:eastAsia="ja-JP"/>
        </w:rPr>
        <w:tab/>
      </w:r>
      <w:r w:rsidRPr="00FB0C4C">
        <w:rPr>
          <w:rFonts w:ascii="Times New Roman" w:hAnsi="Times New Roman" w:cs="Times New Roman"/>
          <w:noProof/>
          <w:sz w:val="26"/>
          <w:szCs w:val="26"/>
          <w:lang w:val="es-ES_tradnl"/>
        </w:rPr>
        <w:t>MARCO</w:t>
      </w:r>
      <w:r w:rsidRPr="00FB0C4C">
        <w:rPr>
          <w:rFonts w:ascii="Times New Roman" w:hAnsi="Times New Roman" w:cs="Times New Roman"/>
          <w:noProof/>
          <w:spacing w:val="-6"/>
          <w:sz w:val="26"/>
          <w:szCs w:val="26"/>
          <w:lang w:val="es-ES_tradnl"/>
        </w:rPr>
        <w:t xml:space="preserve"> </w:t>
      </w:r>
      <w:r w:rsidRPr="00FB0C4C">
        <w:rPr>
          <w:rFonts w:ascii="Times New Roman" w:hAnsi="Times New Roman" w:cs="Times New Roman"/>
          <w:noProof/>
          <w:sz w:val="26"/>
          <w:szCs w:val="26"/>
          <w:lang w:val="es-ES_tradnl"/>
        </w:rPr>
        <w:t>REFERENCIAL</w:t>
      </w:r>
      <w:r w:rsidRPr="00FB0C4C">
        <w:rPr>
          <w:noProof/>
          <w:sz w:val="26"/>
          <w:szCs w:val="26"/>
        </w:rPr>
        <w:tab/>
      </w:r>
      <w:r w:rsidRPr="00FB0C4C">
        <w:rPr>
          <w:noProof/>
          <w:sz w:val="26"/>
          <w:szCs w:val="26"/>
        </w:rPr>
        <w:fldChar w:fldCharType="begin"/>
      </w:r>
      <w:r w:rsidRPr="00FB0C4C">
        <w:rPr>
          <w:noProof/>
          <w:sz w:val="26"/>
          <w:szCs w:val="26"/>
        </w:rPr>
        <w:instrText xml:space="preserve"> PAGEREF _Toc345832840 \h </w:instrText>
      </w:r>
      <w:r w:rsidRPr="00FB0C4C">
        <w:rPr>
          <w:noProof/>
          <w:sz w:val="26"/>
          <w:szCs w:val="26"/>
        </w:rPr>
      </w:r>
      <w:r w:rsidRPr="00FB0C4C">
        <w:rPr>
          <w:noProof/>
          <w:sz w:val="26"/>
          <w:szCs w:val="26"/>
        </w:rPr>
        <w:fldChar w:fldCharType="separate"/>
      </w:r>
      <w:r w:rsidRPr="00FB0C4C">
        <w:rPr>
          <w:noProof/>
          <w:sz w:val="26"/>
          <w:szCs w:val="26"/>
        </w:rPr>
        <w:t>7</w:t>
      </w:r>
      <w:r w:rsidRPr="00FB0C4C">
        <w:rPr>
          <w:noProof/>
          <w:sz w:val="26"/>
          <w:szCs w:val="26"/>
        </w:rPr>
        <w:fldChar w:fldCharType="end"/>
      </w:r>
    </w:p>
    <w:p w14:paraId="5A970F8E" w14:textId="77777777" w:rsidR="00FB0C4C" w:rsidRPr="00FB0C4C" w:rsidRDefault="00FB0C4C" w:rsidP="00FB0C4C">
      <w:pPr>
        <w:pStyle w:val="TDC2"/>
        <w:tabs>
          <w:tab w:val="left" w:pos="403"/>
          <w:tab w:val="right" w:pos="9111"/>
        </w:tabs>
        <w:spacing w:line="360" w:lineRule="auto"/>
        <w:rPr>
          <w:rFonts w:eastAsiaTheme="minorEastAsia"/>
          <w:b w:val="0"/>
          <w:noProof/>
          <w:sz w:val="26"/>
          <w:szCs w:val="26"/>
          <w:lang w:val="es-ES_tradnl" w:eastAsia="ja-JP"/>
        </w:rPr>
      </w:pPr>
      <w:r w:rsidRPr="00FB0C4C">
        <w:rPr>
          <w:rFonts w:cs="Times New Roman"/>
          <w:noProof/>
          <w:w w:val="99"/>
          <w:sz w:val="26"/>
          <w:szCs w:val="26"/>
          <w:lang w:val="es-ES_tradnl"/>
        </w:rPr>
        <w:t>5.</w:t>
      </w:r>
      <w:r w:rsidRPr="00FB0C4C">
        <w:rPr>
          <w:rFonts w:eastAsiaTheme="minorEastAsia"/>
          <w:b w:val="0"/>
          <w:noProof/>
          <w:sz w:val="26"/>
          <w:szCs w:val="26"/>
          <w:lang w:val="es-ES_tradnl" w:eastAsia="ja-JP"/>
        </w:rPr>
        <w:tab/>
      </w:r>
      <w:r w:rsidRPr="00FB0C4C">
        <w:rPr>
          <w:rFonts w:ascii="Times New Roman" w:hAnsi="Times New Roman" w:cs="Times New Roman"/>
          <w:noProof/>
          <w:sz w:val="26"/>
          <w:szCs w:val="26"/>
          <w:lang w:val="es-ES_tradnl"/>
        </w:rPr>
        <w:t>MARCO</w:t>
      </w:r>
      <w:r w:rsidRPr="00FB0C4C">
        <w:rPr>
          <w:rFonts w:ascii="Times New Roman" w:hAnsi="Times New Roman" w:cs="Times New Roman"/>
          <w:noProof/>
          <w:spacing w:val="-10"/>
          <w:sz w:val="26"/>
          <w:szCs w:val="26"/>
          <w:lang w:val="es-ES_tradnl"/>
        </w:rPr>
        <w:t xml:space="preserve"> </w:t>
      </w:r>
      <w:r w:rsidRPr="00FB0C4C">
        <w:rPr>
          <w:rFonts w:ascii="Times New Roman" w:hAnsi="Times New Roman" w:cs="Times New Roman"/>
          <w:noProof/>
          <w:sz w:val="26"/>
          <w:szCs w:val="26"/>
          <w:lang w:val="es-ES_tradnl"/>
        </w:rPr>
        <w:t>CONTEXTUAL</w:t>
      </w:r>
      <w:r w:rsidRPr="00FB0C4C">
        <w:rPr>
          <w:noProof/>
          <w:sz w:val="26"/>
          <w:szCs w:val="26"/>
        </w:rPr>
        <w:tab/>
      </w:r>
      <w:r w:rsidRPr="00FB0C4C">
        <w:rPr>
          <w:noProof/>
          <w:sz w:val="26"/>
          <w:szCs w:val="26"/>
        </w:rPr>
        <w:fldChar w:fldCharType="begin"/>
      </w:r>
      <w:r w:rsidRPr="00FB0C4C">
        <w:rPr>
          <w:noProof/>
          <w:sz w:val="26"/>
          <w:szCs w:val="26"/>
        </w:rPr>
        <w:instrText xml:space="preserve"> PAGEREF _Toc345832841 \h </w:instrText>
      </w:r>
      <w:r w:rsidRPr="00FB0C4C">
        <w:rPr>
          <w:noProof/>
          <w:sz w:val="26"/>
          <w:szCs w:val="26"/>
        </w:rPr>
      </w:r>
      <w:r w:rsidRPr="00FB0C4C">
        <w:rPr>
          <w:noProof/>
          <w:sz w:val="26"/>
          <w:szCs w:val="26"/>
        </w:rPr>
        <w:fldChar w:fldCharType="separate"/>
      </w:r>
      <w:r w:rsidRPr="00FB0C4C">
        <w:rPr>
          <w:noProof/>
          <w:sz w:val="26"/>
          <w:szCs w:val="26"/>
        </w:rPr>
        <w:t>11</w:t>
      </w:r>
      <w:r w:rsidRPr="00FB0C4C">
        <w:rPr>
          <w:noProof/>
          <w:sz w:val="26"/>
          <w:szCs w:val="26"/>
        </w:rPr>
        <w:fldChar w:fldCharType="end"/>
      </w:r>
    </w:p>
    <w:p w14:paraId="703CB2B2" w14:textId="77777777" w:rsidR="00FB0C4C" w:rsidRPr="00FB0C4C" w:rsidRDefault="00FB0C4C" w:rsidP="00FB0C4C">
      <w:pPr>
        <w:pStyle w:val="TDC3"/>
        <w:tabs>
          <w:tab w:val="left" w:pos="720"/>
          <w:tab w:val="right" w:pos="9111"/>
        </w:tabs>
        <w:spacing w:line="360" w:lineRule="auto"/>
        <w:rPr>
          <w:rFonts w:eastAsiaTheme="minorEastAsia"/>
          <w:noProof/>
          <w:sz w:val="26"/>
          <w:szCs w:val="26"/>
          <w:lang w:val="es-ES_tradnl" w:eastAsia="ja-JP"/>
        </w:rPr>
      </w:pPr>
      <w:r w:rsidRPr="00FB0C4C">
        <w:rPr>
          <w:rFonts w:cs="Times New Roman"/>
          <w:noProof/>
          <w:w w:val="99"/>
          <w:sz w:val="26"/>
          <w:szCs w:val="26"/>
          <w:lang w:val="es-ES_tradnl"/>
        </w:rPr>
        <w:t>5.1</w:t>
      </w:r>
      <w:r w:rsidRPr="00FB0C4C">
        <w:rPr>
          <w:rFonts w:eastAsiaTheme="minorEastAsia"/>
          <w:noProof/>
          <w:sz w:val="26"/>
          <w:szCs w:val="26"/>
          <w:lang w:val="es-ES_tradnl" w:eastAsia="ja-JP"/>
        </w:rPr>
        <w:tab/>
      </w:r>
      <w:r w:rsidRPr="00FB0C4C">
        <w:rPr>
          <w:rFonts w:ascii="Times New Roman" w:hAnsi="Times New Roman" w:cs="Times New Roman"/>
          <w:noProof/>
          <w:sz w:val="26"/>
          <w:szCs w:val="26"/>
          <w:lang w:val="es-ES_tradnl"/>
        </w:rPr>
        <w:t>DIAGNÓSTICO</w:t>
      </w:r>
      <w:r w:rsidRPr="00FB0C4C">
        <w:rPr>
          <w:noProof/>
          <w:sz w:val="26"/>
          <w:szCs w:val="26"/>
        </w:rPr>
        <w:tab/>
      </w:r>
      <w:r w:rsidRPr="00FB0C4C">
        <w:rPr>
          <w:noProof/>
          <w:sz w:val="26"/>
          <w:szCs w:val="26"/>
        </w:rPr>
        <w:fldChar w:fldCharType="begin"/>
      </w:r>
      <w:r w:rsidRPr="00FB0C4C">
        <w:rPr>
          <w:noProof/>
          <w:sz w:val="26"/>
          <w:szCs w:val="26"/>
        </w:rPr>
        <w:instrText xml:space="preserve"> PAGEREF _Toc345832842 \h </w:instrText>
      </w:r>
      <w:r w:rsidRPr="00FB0C4C">
        <w:rPr>
          <w:noProof/>
          <w:sz w:val="26"/>
          <w:szCs w:val="26"/>
        </w:rPr>
      </w:r>
      <w:r w:rsidRPr="00FB0C4C">
        <w:rPr>
          <w:noProof/>
          <w:sz w:val="26"/>
          <w:szCs w:val="26"/>
        </w:rPr>
        <w:fldChar w:fldCharType="separate"/>
      </w:r>
      <w:r w:rsidRPr="00FB0C4C">
        <w:rPr>
          <w:noProof/>
          <w:sz w:val="26"/>
          <w:szCs w:val="26"/>
        </w:rPr>
        <w:t>11</w:t>
      </w:r>
      <w:r w:rsidRPr="00FB0C4C">
        <w:rPr>
          <w:noProof/>
          <w:sz w:val="26"/>
          <w:szCs w:val="26"/>
        </w:rPr>
        <w:fldChar w:fldCharType="end"/>
      </w:r>
    </w:p>
    <w:p w14:paraId="63A03705" w14:textId="77777777" w:rsidR="00FB0C4C" w:rsidRPr="00FB0C4C" w:rsidRDefault="00FB0C4C" w:rsidP="00FB0C4C">
      <w:pPr>
        <w:pStyle w:val="TDC3"/>
        <w:tabs>
          <w:tab w:val="right" w:pos="9111"/>
        </w:tabs>
        <w:spacing w:line="360" w:lineRule="auto"/>
        <w:rPr>
          <w:rFonts w:eastAsiaTheme="minorEastAsia"/>
          <w:noProof/>
          <w:sz w:val="26"/>
          <w:szCs w:val="26"/>
          <w:lang w:val="es-ES_tradnl" w:eastAsia="ja-JP"/>
        </w:rPr>
      </w:pPr>
      <w:r w:rsidRPr="00FB0C4C">
        <w:rPr>
          <w:rFonts w:ascii="Times New Roman" w:hAnsi="Times New Roman" w:cs="Times New Roman"/>
          <w:noProof/>
          <w:sz w:val="26"/>
          <w:szCs w:val="26"/>
          <w:lang w:val="es-ES_tradnl"/>
        </w:rPr>
        <w:t>5.2</w:t>
      </w:r>
      <w:r w:rsidRPr="00FB0C4C">
        <w:rPr>
          <w:rFonts w:ascii="Times New Roman" w:hAnsi="Times New Roman" w:cs="Times New Roman"/>
          <w:noProof/>
          <w:spacing w:val="-2"/>
          <w:sz w:val="26"/>
          <w:szCs w:val="26"/>
          <w:lang w:val="es-ES_tradnl"/>
        </w:rPr>
        <w:t xml:space="preserve"> </w:t>
      </w:r>
      <w:r w:rsidRPr="00FB0C4C">
        <w:rPr>
          <w:rFonts w:ascii="Times New Roman" w:hAnsi="Times New Roman" w:cs="Times New Roman"/>
          <w:noProof/>
          <w:sz w:val="26"/>
          <w:szCs w:val="26"/>
          <w:lang w:val="es-ES_tradnl"/>
        </w:rPr>
        <w:t>DESCRIPCION</w:t>
      </w:r>
      <w:r w:rsidRPr="00FB0C4C">
        <w:rPr>
          <w:noProof/>
          <w:sz w:val="26"/>
          <w:szCs w:val="26"/>
        </w:rPr>
        <w:tab/>
      </w:r>
      <w:r w:rsidRPr="00FB0C4C">
        <w:rPr>
          <w:noProof/>
          <w:sz w:val="26"/>
          <w:szCs w:val="26"/>
        </w:rPr>
        <w:fldChar w:fldCharType="begin"/>
      </w:r>
      <w:r w:rsidRPr="00FB0C4C">
        <w:rPr>
          <w:noProof/>
          <w:sz w:val="26"/>
          <w:szCs w:val="26"/>
        </w:rPr>
        <w:instrText xml:space="preserve"> PAGEREF _Toc345832843 \h </w:instrText>
      </w:r>
      <w:r w:rsidRPr="00FB0C4C">
        <w:rPr>
          <w:noProof/>
          <w:sz w:val="26"/>
          <w:szCs w:val="26"/>
        </w:rPr>
      </w:r>
      <w:r w:rsidRPr="00FB0C4C">
        <w:rPr>
          <w:noProof/>
          <w:sz w:val="26"/>
          <w:szCs w:val="26"/>
        </w:rPr>
        <w:fldChar w:fldCharType="separate"/>
      </w:r>
      <w:r w:rsidRPr="00FB0C4C">
        <w:rPr>
          <w:noProof/>
          <w:sz w:val="26"/>
          <w:szCs w:val="26"/>
        </w:rPr>
        <w:t>14</w:t>
      </w:r>
      <w:r w:rsidRPr="00FB0C4C">
        <w:rPr>
          <w:noProof/>
          <w:sz w:val="26"/>
          <w:szCs w:val="26"/>
        </w:rPr>
        <w:fldChar w:fldCharType="end"/>
      </w:r>
    </w:p>
    <w:p w14:paraId="146BAB70" w14:textId="77777777" w:rsidR="00FB0C4C" w:rsidRPr="00FB0C4C" w:rsidRDefault="00FB0C4C" w:rsidP="00FB0C4C">
      <w:pPr>
        <w:pStyle w:val="TDC2"/>
        <w:tabs>
          <w:tab w:val="left" w:pos="403"/>
          <w:tab w:val="right" w:pos="9111"/>
        </w:tabs>
        <w:spacing w:line="360" w:lineRule="auto"/>
        <w:rPr>
          <w:rFonts w:eastAsiaTheme="minorEastAsia"/>
          <w:b w:val="0"/>
          <w:noProof/>
          <w:sz w:val="26"/>
          <w:szCs w:val="26"/>
          <w:lang w:val="es-ES_tradnl" w:eastAsia="ja-JP"/>
        </w:rPr>
      </w:pPr>
      <w:r w:rsidRPr="00FB0C4C">
        <w:rPr>
          <w:rFonts w:cs="Times New Roman"/>
          <w:noProof/>
          <w:w w:val="99"/>
          <w:sz w:val="26"/>
          <w:szCs w:val="26"/>
          <w:lang w:val="es-ES_tradnl"/>
        </w:rPr>
        <w:t>6.</w:t>
      </w:r>
      <w:r w:rsidRPr="00FB0C4C">
        <w:rPr>
          <w:rFonts w:eastAsiaTheme="minorEastAsia"/>
          <w:b w:val="0"/>
          <w:noProof/>
          <w:sz w:val="26"/>
          <w:szCs w:val="26"/>
          <w:lang w:val="es-ES_tradnl" w:eastAsia="ja-JP"/>
        </w:rPr>
        <w:tab/>
      </w:r>
      <w:r w:rsidRPr="00FB0C4C">
        <w:rPr>
          <w:rFonts w:ascii="Times New Roman" w:hAnsi="Times New Roman" w:cs="Times New Roman"/>
          <w:noProof/>
          <w:sz w:val="26"/>
          <w:szCs w:val="26"/>
          <w:lang w:val="es-ES_tradnl"/>
        </w:rPr>
        <w:t>METODOLOGIA</w:t>
      </w:r>
      <w:r w:rsidRPr="00FB0C4C">
        <w:rPr>
          <w:noProof/>
          <w:sz w:val="26"/>
          <w:szCs w:val="26"/>
        </w:rPr>
        <w:tab/>
      </w:r>
      <w:r w:rsidRPr="00FB0C4C">
        <w:rPr>
          <w:noProof/>
          <w:sz w:val="26"/>
          <w:szCs w:val="26"/>
        </w:rPr>
        <w:fldChar w:fldCharType="begin"/>
      </w:r>
      <w:r w:rsidRPr="00FB0C4C">
        <w:rPr>
          <w:noProof/>
          <w:sz w:val="26"/>
          <w:szCs w:val="26"/>
        </w:rPr>
        <w:instrText xml:space="preserve"> PAGEREF _Toc345832844 \h </w:instrText>
      </w:r>
      <w:r w:rsidRPr="00FB0C4C">
        <w:rPr>
          <w:noProof/>
          <w:sz w:val="26"/>
          <w:szCs w:val="26"/>
        </w:rPr>
      </w:r>
      <w:r w:rsidRPr="00FB0C4C">
        <w:rPr>
          <w:noProof/>
          <w:sz w:val="26"/>
          <w:szCs w:val="26"/>
        </w:rPr>
        <w:fldChar w:fldCharType="separate"/>
      </w:r>
      <w:r w:rsidRPr="00FB0C4C">
        <w:rPr>
          <w:noProof/>
          <w:sz w:val="26"/>
          <w:szCs w:val="26"/>
        </w:rPr>
        <w:t>17</w:t>
      </w:r>
      <w:r w:rsidRPr="00FB0C4C">
        <w:rPr>
          <w:noProof/>
          <w:sz w:val="26"/>
          <w:szCs w:val="26"/>
        </w:rPr>
        <w:fldChar w:fldCharType="end"/>
      </w:r>
    </w:p>
    <w:p w14:paraId="019C9B64" w14:textId="77777777" w:rsidR="00FB0C4C" w:rsidRPr="00FB0C4C" w:rsidRDefault="00FB0C4C" w:rsidP="00FB0C4C">
      <w:pPr>
        <w:pStyle w:val="TDC2"/>
        <w:tabs>
          <w:tab w:val="left" w:pos="403"/>
          <w:tab w:val="right" w:pos="9111"/>
        </w:tabs>
        <w:spacing w:line="360" w:lineRule="auto"/>
        <w:rPr>
          <w:rFonts w:eastAsiaTheme="minorEastAsia"/>
          <w:b w:val="0"/>
          <w:noProof/>
          <w:sz w:val="26"/>
          <w:szCs w:val="26"/>
          <w:lang w:val="es-ES_tradnl" w:eastAsia="ja-JP"/>
        </w:rPr>
      </w:pPr>
      <w:r w:rsidRPr="00FB0C4C">
        <w:rPr>
          <w:rFonts w:cs="Times New Roman"/>
          <w:noProof/>
          <w:w w:val="99"/>
          <w:sz w:val="26"/>
          <w:szCs w:val="26"/>
          <w:lang w:val="es-ES_tradnl"/>
        </w:rPr>
        <w:t>8.</w:t>
      </w:r>
      <w:r w:rsidRPr="00FB0C4C">
        <w:rPr>
          <w:rFonts w:eastAsiaTheme="minorEastAsia"/>
          <w:b w:val="0"/>
          <w:noProof/>
          <w:sz w:val="26"/>
          <w:szCs w:val="26"/>
          <w:lang w:val="es-ES_tradnl" w:eastAsia="ja-JP"/>
        </w:rPr>
        <w:tab/>
      </w:r>
      <w:r w:rsidRPr="00FB0C4C">
        <w:rPr>
          <w:rFonts w:ascii="Times New Roman" w:hAnsi="Times New Roman" w:cs="Times New Roman"/>
          <w:noProof/>
          <w:sz w:val="26"/>
          <w:szCs w:val="26"/>
          <w:lang w:val="es-ES_tradnl"/>
        </w:rPr>
        <w:t>POBLACIÓN</w:t>
      </w:r>
      <w:r w:rsidRPr="00FB0C4C">
        <w:rPr>
          <w:rFonts w:ascii="Times New Roman" w:hAnsi="Times New Roman" w:cs="Times New Roman"/>
          <w:noProof/>
          <w:spacing w:val="-10"/>
          <w:sz w:val="26"/>
          <w:szCs w:val="26"/>
          <w:lang w:val="es-ES_tradnl"/>
        </w:rPr>
        <w:t xml:space="preserve"> </w:t>
      </w:r>
      <w:r w:rsidRPr="00FB0C4C">
        <w:rPr>
          <w:rFonts w:ascii="Times New Roman" w:hAnsi="Times New Roman" w:cs="Times New Roman"/>
          <w:noProof/>
          <w:sz w:val="26"/>
          <w:szCs w:val="26"/>
          <w:lang w:val="es-ES_tradnl"/>
        </w:rPr>
        <w:t>BENEFICIARIA:</w:t>
      </w:r>
      <w:r w:rsidRPr="00FB0C4C">
        <w:rPr>
          <w:noProof/>
          <w:sz w:val="26"/>
          <w:szCs w:val="26"/>
        </w:rPr>
        <w:tab/>
      </w:r>
      <w:r w:rsidRPr="00FB0C4C">
        <w:rPr>
          <w:noProof/>
          <w:sz w:val="26"/>
          <w:szCs w:val="26"/>
        </w:rPr>
        <w:fldChar w:fldCharType="begin"/>
      </w:r>
      <w:r w:rsidRPr="00FB0C4C">
        <w:rPr>
          <w:noProof/>
          <w:sz w:val="26"/>
          <w:szCs w:val="26"/>
        </w:rPr>
        <w:instrText xml:space="preserve"> PAGEREF _Toc345832845 \h </w:instrText>
      </w:r>
      <w:r w:rsidRPr="00FB0C4C">
        <w:rPr>
          <w:noProof/>
          <w:sz w:val="26"/>
          <w:szCs w:val="26"/>
        </w:rPr>
      </w:r>
      <w:r w:rsidRPr="00FB0C4C">
        <w:rPr>
          <w:noProof/>
          <w:sz w:val="26"/>
          <w:szCs w:val="26"/>
        </w:rPr>
        <w:fldChar w:fldCharType="separate"/>
      </w:r>
      <w:r w:rsidRPr="00FB0C4C">
        <w:rPr>
          <w:noProof/>
          <w:sz w:val="26"/>
          <w:szCs w:val="26"/>
        </w:rPr>
        <w:t>21</w:t>
      </w:r>
      <w:r w:rsidRPr="00FB0C4C">
        <w:rPr>
          <w:noProof/>
          <w:sz w:val="26"/>
          <w:szCs w:val="26"/>
        </w:rPr>
        <w:fldChar w:fldCharType="end"/>
      </w:r>
    </w:p>
    <w:p w14:paraId="70020B8A" w14:textId="77777777" w:rsidR="00FB0C4C" w:rsidRPr="00FB0C4C" w:rsidRDefault="00FB0C4C" w:rsidP="00FB0C4C">
      <w:pPr>
        <w:pStyle w:val="TDC2"/>
        <w:tabs>
          <w:tab w:val="left" w:pos="403"/>
          <w:tab w:val="right" w:pos="9111"/>
        </w:tabs>
        <w:spacing w:line="360" w:lineRule="auto"/>
        <w:rPr>
          <w:rFonts w:eastAsiaTheme="minorEastAsia"/>
          <w:b w:val="0"/>
          <w:noProof/>
          <w:sz w:val="26"/>
          <w:szCs w:val="26"/>
          <w:lang w:val="es-ES_tradnl" w:eastAsia="ja-JP"/>
        </w:rPr>
      </w:pPr>
      <w:r w:rsidRPr="00FB0C4C">
        <w:rPr>
          <w:rFonts w:cs="Times New Roman"/>
          <w:noProof/>
          <w:w w:val="99"/>
          <w:sz w:val="26"/>
          <w:szCs w:val="26"/>
          <w:lang w:val="es-ES_tradnl"/>
        </w:rPr>
        <w:t>9.</w:t>
      </w:r>
      <w:r w:rsidRPr="00FB0C4C">
        <w:rPr>
          <w:rFonts w:eastAsiaTheme="minorEastAsia"/>
          <w:b w:val="0"/>
          <w:noProof/>
          <w:sz w:val="26"/>
          <w:szCs w:val="26"/>
          <w:lang w:val="es-ES_tradnl" w:eastAsia="ja-JP"/>
        </w:rPr>
        <w:tab/>
      </w:r>
      <w:r w:rsidRPr="00FB0C4C">
        <w:rPr>
          <w:rFonts w:ascii="Times New Roman" w:hAnsi="Times New Roman" w:cs="Times New Roman"/>
          <w:noProof/>
          <w:sz w:val="26"/>
          <w:szCs w:val="26"/>
          <w:lang w:val="es-ES_tradnl"/>
        </w:rPr>
        <w:t>RESPONSABLES:</w:t>
      </w:r>
      <w:r w:rsidRPr="00FB0C4C">
        <w:rPr>
          <w:noProof/>
          <w:sz w:val="26"/>
          <w:szCs w:val="26"/>
        </w:rPr>
        <w:tab/>
      </w:r>
      <w:r w:rsidRPr="00FB0C4C">
        <w:rPr>
          <w:noProof/>
          <w:sz w:val="26"/>
          <w:szCs w:val="26"/>
        </w:rPr>
        <w:fldChar w:fldCharType="begin"/>
      </w:r>
      <w:r w:rsidRPr="00FB0C4C">
        <w:rPr>
          <w:noProof/>
          <w:sz w:val="26"/>
          <w:szCs w:val="26"/>
        </w:rPr>
        <w:instrText xml:space="preserve"> PAGEREF _Toc345832846 \h </w:instrText>
      </w:r>
      <w:r w:rsidRPr="00FB0C4C">
        <w:rPr>
          <w:noProof/>
          <w:sz w:val="26"/>
          <w:szCs w:val="26"/>
        </w:rPr>
      </w:r>
      <w:r w:rsidRPr="00FB0C4C">
        <w:rPr>
          <w:noProof/>
          <w:sz w:val="26"/>
          <w:szCs w:val="26"/>
        </w:rPr>
        <w:fldChar w:fldCharType="separate"/>
      </w:r>
      <w:r w:rsidRPr="00FB0C4C">
        <w:rPr>
          <w:noProof/>
          <w:sz w:val="26"/>
          <w:szCs w:val="26"/>
        </w:rPr>
        <w:t>21</w:t>
      </w:r>
      <w:r w:rsidRPr="00FB0C4C">
        <w:rPr>
          <w:noProof/>
          <w:sz w:val="26"/>
          <w:szCs w:val="26"/>
        </w:rPr>
        <w:fldChar w:fldCharType="end"/>
      </w:r>
    </w:p>
    <w:p w14:paraId="1981A087" w14:textId="77777777" w:rsidR="00FB0C4C" w:rsidRPr="00FB0C4C" w:rsidRDefault="00FB0C4C" w:rsidP="00FB0C4C">
      <w:pPr>
        <w:pStyle w:val="TDC2"/>
        <w:tabs>
          <w:tab w:val="right" w:pos="9111"/>
        </w:tabs>
        <w:spacing w:line="360" w:lineRule="auto"/>
        <w:rPr>
          <w:rFonts w:eastAsiaTheme="minorEastAsia"/>
          <w:b w:val="0"/>
          <w:noProof/>
          <w:sz w:val="26"/>
          <w:szCs w:val="26"/>
          <w:lang w:val="es-ES_tradnl" w:eastAsia="ja-JP"/>
        </w:rPr>
      </w:pPr>
      <w:r w:rsidRPr="00FB0C4C">
        <w:rPr>
          <w:rFonts w:ascii="Times New Roman" w:hAnsi="Times New Roman" w:cs="Times New Roman"/>
          <w:noProof/>
          <w:sz w:val="26"/>
          <w:szCs w:val="26"/>
          <w:lang w:val="es-ES_tradnl"/>
        </w:rPr>
        <w:t>10.</w:t>
      </w:r>
      <w:r w:rsidRPr="00FB0C4C">
        <w:rPr>
          <w:rFonts w:ascii="Times New Roman" w:hAnsi="Times New Roman" w:cs="Times New Roman"/>
          <w:noProof/>
          <w:spacing w:val="-45"/>
          <w:sz w:val="26"/>
          <w:szCs w:val="26"/>
          <w:lang w:val="es-ES_tradnl"/>
        </w:rPr>
        <w:t xml:space="preserve">  </w:t>
      </w:r>
      <w:r w:rsidRPr="00FB0C4C">
        <w:rPr>
          <w:rFonts w:ascii="Times New Roman" w:hAnsi="Times New Roman" w:cs="Times New Roman"/>
          <w:noProof/>
          <w:sz w:val="26"/>
          <w:szCs w:val="26"/>
          <w:lang w:val="es-ES_tradnl"/>
        </w:rPr>
        <w:t>RECURSOS:</w:t>
      </w:r>
      <w:r w:rsidRPr="00FB0C4C">
        <w:rPr>
          <w:noProof/>
          <w:sz w:val="26"/>
          <w:szCs w:val="26"/>
        </w:rPr>
        <w:tab/>
      </w:r>
      <w:r w:rsidRPr="00FB0C4C">
        <w:rPr>
          <w:noProof/>
          <w:sz w:val="26"/>
          <w:szCs w:val="26"/>
        </w:rPr>
        <w:fldChar w:fldCharType="begin"/>
      </w:r>
      <w:r w:rsidRPr="00FB0C4C">
        <w:rPr>
          <w:noProof/>
          <w:sz w:val="26"/>
          <w:szCs w:val="26"/>
        </w:rPr>
        <w:instrText xml:space="preserve"> PAGEREF _Toc345832847 \h </w:instrText>
      </w:r>
      <w:r w:rsidRPr="00FB0C4C">
        <w:rPr>
          <w:noProof/>
          <w:sz w:val="26"/>
          <w:szCs w:val="26"/>
        </w:rPr>
      </w:r>
      <w:r w:rsidRPr="00FB0C4C">
        <w:rPr>
          <w:noProof/>
          <w:sz w:val="26"/>
          <w:szCs w:val="26"/>
        </w:rPr>
        <w:fldChar w:fldCharType="separate"/>
      </w:r>
      <w:r w:rsidRPr="00FB0C4C">
        <w:rPr>
          <w:noProof/>
          <w:sz w:val="26"/>
          <w:szCs w:val="26"/>
        </w:rPr>
        <w:t>21</w:t>
      </w:r>
      <w:r w:rsidRPr="00FB0C4C">
        <w:rPr>
          <w:noProof/>
          <w:sz w:val="26"/>
          <w:szCs w:val="26"/>
        </w:rPr>
        <w:fldChar w:fldCharType="end"/>
      </w:r>
    </w:p>
    <w:p w14:paraId="1CF80F92" w14:textId="77777777" w:rsidR="00FB0C4C" w:rsidRPr="00FB0C4C" w:rsidRDefault="00FB0C4C" w:rsidP="00FB0C4C">
      <w:pPr>
        <w:pStyle w:val="TDC2"/>
        <w:tabs>
          <w:tab w:val="right" w:pos="9111"/>
        </w:tabs>
        <w:spacing w:line="360" w:lineRule="auto"/>
        <w:rPr>
          <w:rFonts w:eastAsiaTheme="minorEastAsia"/>
          <w:b w:val="0"/>
          <w:noProof/>
          <w:sz w:val="26"/>
          <w:szCs w:val="26"/>
          <w:lang w:val="es-ES_tradnl" w:eastAsia="ja-JP"/>
        </w:rPr>
      </w:pPr>
      <w:r w:rsidRPr="00FB0C4C">
        <w:rPr>
          <w:rFonts w:ascii="Times New Roman" w:hAnsi="Times New Roman" w:cs="Times New Roman"/>
          <w:noProof/>
          <w:sz w:val="26"/>
          <w:szCs w:val="26"/>
          <w:lang w:val="es-ES_tradnl"/>
        </w:rPr>
        <w:t>11.</w:t>
      </w:r>
      <w:r w:rsidRPr="00FB0C4C">
        <w:rPr>
          <w:rFonts w:ascii="Times New Roman" w:hAnsi="Times New Roman" w:cs="Times New Roman"/>
          <w:noProof/>
          <w:spacing w:val="-50"/>
          <w:sz w:val="26"/>
          <w:szCs w:val="26"/>
          <w:lang w:val="es-ES_tradnl"/>
        </w:rPr>
        <w:t xml:space="preserve"> </w:t>
      </w:r>
      <w:r w:rsidRPr="00FB0C4C">
        <w:rPr>
          <w:rFonts w:ascii="Times New Roman" w:hAnsi="Times New Roman" w:cs="Times New Roman"/>
          <w:noProof/>
          <w:sz w:val="26"/>
          <w:szCs w:val="26"/>
          <w:lang w:val="es-ES_tradnl"/>
        </w:rPr>
        <w:t>CRITERIOS DE EVALUACION E IMPACTO DEL PROYECTO</w:t>
      </w:r>
      <w:r w:rsidRPr="00FB0C4C">
        <w:rPr>
          <w:noProof/>
          <w:sz w:val="26"/>
          <w:szCs w:val="26"/>
        </w:rPr>
        <w:tab/>
      </w:r>
      <w:r w:rsidRPr="00FB0C4C">
        <w:rPr>
          <w:noProof/>
          <w:sz w:val="26"/>
          <w:szCs w:val="26"/>
        </w:rPr>
        <w:fldChar w:fldCharType="begin"/>
      </w:r>
      <w:r w:rsidRPr="00FB0C4C">
        <w:rPr>
          <w:noProof/>
          <w:sz w:val="26"/>
          <w:szCs w:val="26"/>
        </w:rPr>
        <w:instrText xml:space="preserve"> PAGEREF _Toc345832848 \h </w:instrText>
      </w:r>
      <w:r w:rsidRPr="00FB0C4C">
        <w:rPr>
          <w:noProof/>
          <w:sz w:val="26"/>
          <w:szCs w:val="26"/>
        </w:rPr>
      </w:r>
      <w:r w:rsidRPr="00FB0C4C">
        <w:rPr>
          <w:noProof/>
          <w:sz w:val="26"/>
          <w:szCs w:val="26"/>
        </w:rPr>
        <w:fldChar w:fldCharType="separate"/>
      </w:r>
      <w:r w:rsidRPr="00FB0C4C">
        <w:rPr>
          <w:noProof/>
          <w:sz w:val="26"/>
          <w:szCs w:val="26"/>
        </w:rPr>
        <w:t>21</w:t>
      </w:r>
      <w:r w:rsidRPr="00FB0C4C">
        <w:rPr>
          <w:noProof/>
          <w:sz w:val="26"/>
          <w:szCs w:val="26"/>
        </w:rPr>
        <w:fldChar w:fldCharType="end"/>
      </w:r>
    </w:p>
    <w:p w14:paraId="737A142D" w14:textId="77777777" w:rsidR="00FB0C4C" w:rsidRPr="00FB0C4C" w:rsidRDefault="00FB0C4C" w:rsidP="00FB0C4C">
      <w:pPr>
        <w:pStyle w:val="TDC2"/>
        <w:tabs>
          <w:tab w:val="right" w:pos="9111"/>
        </w:tabs>
        <w:spacing w:line="360" w:lineRule="auto"/>
        <w:rPr>
          <w:rFonts w:eastAsiaTheme="minorEastAsia"/>
          <w:b w:val="0"/>
          <w:noProof/>
          <w:sz w:val="26"/>
          <w:szCs w:val="26"/>
          <w:lang w:val="es-ES_tradnl" w:eastAsia="ja-JP"/>
        </w:rPr>
      </w:pPr>
      <w:r w:rsidRPr="00FB0C4C">
        <w:rPr>
          <w:rFonts w:ascii="Times New Roman" w:hAnsi="Times New Roman" w:cs="Times New Roman"/>
          <w:noProof/>
          <w:sz w:val="26"/>
          <w:szCs w:val="26"/>
          <w:lang w:val="es-ES_tradnl"/>
        </w:rPr>
        <w:t>12.</w:t>
      </w:r>
      <w:r w:rsidRPr="00FB0C4C">
        <w:rPr>
          <w:rFonts w:ascii="Times New Roman" w:hAnsi="Times New Roman" w:cs="Times New Roman"/>
          <w:noProof/>
          <w:spacing w:val="-45"/>
          <w:sz w:val="26"/>
          <w:szCs w:val="26"/>
          <w:lang w:val="es-ES_tradnl"/>
        </w:rPr>
        <w:t xml:space="preserve"> </w:t>
      </w:r>
      <w:r w:rsidRPr="00FB0C4C">
        <w:rPr>
          <w:rFonts w:ascii="Times New Roman" w:hAnsi="Times New Roman" w:cs="Times New Roman"/>
          <w:noProof/>
          <w:sz w:val="26"/>
          <w:szCs w:val="26"/>
          <w:lang w:val="es-ES_tradnl"/>
        </w:rPr>
        <w:t>BIBLIOGRAFIA</w:t>
      </w:r>
      <w:r w:rsidRPr="00FB0C4C">
        <w:rPr>
          <w:noProof/>
          <w:sz w:val="26"/>
          <w:szCs w:val="26"/>
        </w:rPr>
        <w:tab/>
      </w:r>
      <w:r w:rsidRPr="00FB0C4C">
        <w:rPr>
          <w:noProof/>
          <w:sz w:val="26"/>
          <w:szCs w:val="26"/>
        </w:rPr>
        <w:fldChar w:fldCharType="begin"/>
      </w:r>
      <w:r w:rsidRPr="00FB0C4C">
        <w:rPr>
          <w:noProof/>
          <w:sz w:val="26"/>
          <w:szCs w:val="26"/>
        </w:rPr>
        <w:instrText xml:space="preserve"> PAGEREF _Toc345832849 \h </w:instrText>
      </w:r>
      <w:r w:rsidRPr="00FB0C4C">
        <w:rPr>
          <w:noProof/>
          <w:sz w:val="26"/>
          <w:szCs w:val="26"/>
        </w:rPr>
      </w:r>
      <w:r w:rsidRPr="00FB0C4C">
        <w:rPr>
          <w:noProof/>
          <w:sz w:val="26"/>
          <w:szCs w:val="26"/>
        </w:rPr>
        <w:fldChar w:fldCharType="separate"/>
      </w:r>
      <w:r w:rsidRPr="00FB0C4C">
        <w:rPr>
          <w:noProof/>
          <w:sz w:val="26"/>
          <w:szCs w:val="26"/>
        </w:rPr>
        <w:t>23</w:t>
      </w:r>
      <w:r w:rsidRPr="00FB0C4C">
        <w:rPr>
          <w:noProof/>
          <w:sz w:val="26"/>
          <w:szCs w:val="26"/>
        </w:rPr>
        <w:fldChar w:fldCharType="end"/>
      </w:r>
    </w:p>
    <w:p w14:paraId="4AC5A74B" w14:textId="0D473D80" w:rsidR="00FB0C4C" w:rsidRPr="0085340C" w:rsidRDefault="00FB0C4C" w:rsidP="00FB0C4C">
      <w:pPr>
        <w:spacing w:line="360" w:lineRule="auto"/>
        <w:rPr>
          <w:rFonts w:ascii="Times New Roman" w:eastAsia="Times New Roman" w:hAnsi="Times New Roman" w:cs="Times New Roman"/>
          <w:sz w:val="24"/>
          <w:szCs w:val="24"/>
          <w:lang w:val="es-ES_tradnl"/>
        </w:rPr>
        <w:sectPr w:rsidR="00FB0C4C" w:rsidRPr="0085340C" w:rsidSect="006279E6">
          <w:footerReference w:type="default" r:id="rId10"/>
          <w:pgSz w:w="12240" w:h="15840"/>
          <w:pgMar w:top="1418" w:right="1418" w:bottom="1418" w:left="1701" w:header="0" w:footer="1035" w:gutter="0"/>
          <w:pgNumType w:start="2"/>
          <w:cols w:space="720"/>
        </w:sectPr>
      </w:pPr>
      <w:r w:rsidRPr="00FB0C4C">
        <w:rPr>
          <w:rFonts w:ascii="Times New Roman" w:eastAsia="Times New Roman" w:hAnsi="Times New Roman" w:cs="Times New Roman"/>
          <w:sz w:val="26"/>
          <w:szCs w:val="26"/>
          <w:lang w:val="es-ES_tradnl"/>
        </w:rPr>
        <w:fldChar w:fldCharType="end"/>
      </w:r>
    </w:p>
    <w:p w14:paraId="263B1995" w14:textId="7C84A5C4" w:rsidR="00B85615" w:rsidRPr="0085340C" w:rsidRDefault="00FB0C4C" w:rsidP="0085340C">
      <w:pPr>
        <w:pStyle w:val="Textoindependiente"/>
        <w:spacing w:before="55" w:line="360" w:lineRule="auto"/>
        <w:ind w:right="3861"/>
        <w:contextualSpacing/>
        <w:rPr>
          <w:rFonts w:ascii="Times New Roman" w:hAnsi="Times New Roman" w:cs="Times New Roman"/>
          <w:b/>
          <w:lang w:val="es-ES_tradnl"/>
        </w:rPr>
      </w:pPr>
      <w:bookmarkStart w:id="1" w:name="_bookmark0"/>
      <w:bookmarkEnd w:id="1"/>
      <w:r>
        <w:rPr>
          <w:rFonts w:ascii="Times New Roman" w:hAnsi="Times New Roman" w:cs="Times New Roman"/>
          <w:b/>
          <w:lang w:val="es-ES_tradnl"/>
        </w:rPr>
        <w:lastRenderedPageBreak/>
        <w:t xml:space="preserve">1. </w:t>
      </w:r>
      <w:r w:rsidR="00B85615" w:rsidRPr="0085340C">
        <w:rPr>
          <w:rFonts w:ascii="Times New Roman" w:hAnsi="Times New Roman" w:cs="Times New Roman"/>
          <w:b/>
          <w:lang w:val="es-ES_tradnl"/>
        </w:rPr>
        <w:t>INTRODUCCIÓN</w:t>
      </w:r>
    </w:p>
    <w:p w14:paraId="44512B4A" w14:textId="77777777" w:rsidR="00B85615" w:rsidRPr="0085340C" w:rsidRDefault="00B85615" w:rsidP="0085340C">
      <w:pPr>
        <w:spacing w:line="360" w:lineRule="auto"/>
        <w:ind w:firstLine="709"/>
        <w:contextualSpacing/>
        <w:rPr>
          <w:rFonts w:ascii="Times New Roman" w:eastAsia="Arial" w:hAnsi="Times New Roman" w:cs="Times New Roman"/>
          <w:sz w:val="24"/>
          <w:szCs w:val="24"/>
          <w:lang w:val="es-ES_tradnl"/>
        </w:rPr>
      </w:pPr>
    </w:p>
    <w:p w14:paraId="78F69EA1" w14:textId="77777777" w:rsidR="00B85615" w:rsidRPr="0085340C" w:rsidRDefault="00B85615" w:rsidP="0085340C">
      <w:pPr>
        <w:pStyle w:val="Textoindependiente"/>
        <w:spacing w:line="360" w:lineRule="auto"/>
        <w:ind w:right="107"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La Institución Educativa Baltazar Salazar, desde su contexto y prácticas cotidianas, busca generar espacios de interacción con el otro, en ambientes de sana convivencia; tarea que se enmarca desde el presente proyecto, respondiendo a las exigencias emanadas desde el Ministerio de Educación Nacional  contenidos en el decreto 1075 de mayo del 2015, para dar respuesta  a la necesidad de formar personas  con criterio para tomar decisiones, autónomas, capaces de decidir responsablemente y de compartir con los demás basados en sentimientos de afecto, respeto y  amor.</w:t>
      </w:r>
    </w:p>
    <w:p w14:paraId="28308425" w14:textId="77777777" w:rsidR="00B85615" w:rsidRPr="0085340C" w:rsidRDefault="00B85615" w:rsidP="0085340C">
      <w:pPr>
        <w:pStyle w:val="Textoindependiente"/>
        <w:spacing w:line="360" w:lineRule="auto"/>
        <w:ind w:right="111"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De igual forma, el presente proyecto está pensado para desarrollarse como una educación sexual integral, abarcando todas las dimensiones del ser humano, entendiendo a este como un ser biopsicosocial – afectivo en proceso evolutivo, desde una perspectiva humana, con un lenguaje claro y sencillo que conlleve a una actitud responsable, seria, ética y comprometida, lográndose un reconocimiento valorativo de  la persona, la familia y la</w:t>
      </w:r>
      <w:r w:rsidRPr="0085340C">
        <w:rPr>
          <w:rFonts w:ascii="Times New Roman" w:hAnsi="Times New Roman" w:cs="Times New Roman"/>
          <w:spacing w:val="-12"/>
          <w:lang w:val="es-ES_tradnl"/>
        </w:rPr>
        <w:t xml:space="preserve"> </w:t>
      </w:r>
      <w:r w:rsidRPr="0085340C">
        <w:rPr>
          <w:rFonts w:ascii="Times New Roman" w:hAnsi="Times New Roman" w:cs="Times New Roman"/>
          <w:lang w:val="es-ES_tradnl"/>
        </w:rPr>
        <w:t>sociedad.</w:t>
      </w:r>
    </w:p>
    <w:p w14:paraId="684A4A71" w14:textId="77777777" w:rsidR="00B85615" w:rsidRPr="0085340C" w:rsidRDefault="00B85615" w:rsidP="0085340C">
      <w:pPr>
        <w:pStyle w:val="Textoindependiente"/>
        <w:spacing w:line="360" w:lineRule="auto"/>
        <w:ind w:right="109"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La vinculación de los valores en este proyecto es de gran importancia, ya que estos están ligados indisolublemente a la existencia humana como principios fundamentales para la sana convivencia, aspecto que toca la comunidad educativa y  que  es transversal  a todas las</w:t>
      </w:r>
      <w:r w:rsidRPr="0085340C">
        <w:rPr>
          <w:rFonts w:ascii="Times New Roman" w:hAnsi="Times New Roman" w:cs="Times New Roman"/>
          <w:spacing w:val="-9"/>
          <w:lang w:val="es-ES_tradnl"/>
        </w:rPr>
        <w:t xml:space="preserve"> </w:t>
      </w:r>
      <w:r w:rsidRPr="0085340C">
        <w:rPr>
          <w:rFonts w:ascii="Times New Roman" w:hAnsi="Times New Roman" w:cs="Times New Roman"/>
          <w:lang w:val="es-ES_tradnl"/>
        </w:rPr>
        <w:t>áreas.</w:t>
      </w:r>
    </w:p>
    <w:p w14:paraId="0516CA70" w14:textId="77777777" w:rsidR="00B85615" w:rsidRPr="0085340C" w:rsidRDefault="00B85615" w:rsidP="0085340C">
      <w:pPr>
        <w:spacing w:line="360" w:lineRule="auto"/>
        <w:ind w:firstLine="709"/>
        <w:contextualSpacing/>
        <w:jc w:val="both"/>
        <w:rPr>
          <w:rFonts w:ascii="Times New Roman" w:hAnsi="Times New Roman" w:cs="Times New Roman"/>
          <w:sz w:val="24"/>
          <w:szCs w:val="24"/>
          <w:lang w:val="es-ES_tradnl"/>
        </w:rPr>
        <w:sectPr w:rsidR="00B85615" w:rsidRPr="0085340C" w:rsidSect="006279E6">
          <w:pgSz w:w="12240" w:h="15840"/>
          <w:pgMar w:top="1418" w:right="1418" w:bottom="1418" w:left="1701" w:header="0" w:footer="1035" w:gutter="0"/>
          <w:cols w:space="720"/>
        </w:sectPr>
      </w:pPr>
    </w:p>
    <w:p w14:paraId="5660E80D" w14:textId="07D83A75" w:rsidR="00B85615" w:rsidRPr="0085340C" w:rsidRDefault="00FB0C4C" w:rsidP="0085340C">
      <w:pPr>
        <w:pStyle w:val="Ttulo11"/>
        <w:tabs>
          <w:tab w:val="left" w:pos="4205"/>
        </w:tabs>
        <w:spacing w:before="55" w:line="360" w:lineRule="auto"/>
        <w:contextualSpacing/>
        <w:rPr>
          <w:rFonts w:ascii="Times New Roman" w:hAnsi="Times New Roman" w:cs="Times New Roman"/>
          <w:b w:val="0"/>
          <w:bCs w:val="0"/>
          <w:lang w:val="es-ES_tradnl"/>
        </w:rPr>
      </w:pPr>
      <w:bookmarkStart w:id="2" w:name="_bookmark1"/>
      <w:bookmarkStart w:id="3" w:name="_Toc345832718"/>
      <w:bookmarkStart w:id="4" w:name="_Toc345832792"/>
      <w:bookmarkStart w:id="5" w:name="_Toc345832836"/>
      <w:bookmarkEnd w:id="2"/>
      <w:r>
        <w:rPr>
          <w:rFonts w:ascii="Times New Roman" w:hAnsi="Times New Roman" w:cs="Times New Roman"/>
          <w:lang w:val="es-ES_tradnl"/>
        </w:rPr>
        <w:lastRenderedPageBreak/>
        <w:t xml:space="preserve">2. </w:t>
      </w:r>
      <w:r w:rsidR="00B85615" w:rsidRPr="0085340C">
        <w:rPr>
          <w:rFonts w:ascii="Times New Roman" w:hAnsi="Times New Roman" w:cs="Times New Roman"/>
          <w:lang w:val="es-ES_tradnl"/>
        </w:rPr>
        <w:t>JUSTIFICACION.</w:t>
      </w:r>
      <w:bookmarkEnd w:id="3"/>
      <w:bookmarkEnd w:id="4"/>
      <w:bookmarkEnd w:id="5"/>
    </w:p>
    <w:p w14:paraId="5EB331DB" w14:textId="77777777" w:rsidR="00B85615" w:rsidRPr="0085340C" w:rsidRDefault="00B85615" w:rsidP="0085340C">
      <w:pPr>
        <w:spacing w:before="3" w:line="360" w:lineRule="auto"/>
        <w:ind w:firstLine="709"/>
        <w:contextualSpacing/>
        <w:rPr>
          <w:rFonts w:ascii="Times New Roman" w:eastAsia="Arial" w:hAnsi="Times New Roman" w:cs="Times New Roman"/>
          <w:b/>
          <w:bCs/>
          <w:sz w:val="24"/>
          <w:szCs w:val="24"/>
          <w:lang w:val="es-ES_tradnl"/>
        </w:rPr>
      </w:pPr>
    </w:p>
    <w:p w14:paraId="1B8C976C" w14:textId="77777777" w:rsidR="00B85615" w:rsidRPr="0085340C" w:rsidRDefault="00B85615" w:rsidP="0085340C">
      <w:pPr>
        <w:pStyle w:val="Textoindependiente"/>
        <w:spacing w:line="360" w:lineRule="auto"/>
        <w:ind w:right="111"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El proyecto de sexualidad y sana convivencia en la I.E. Baltazar Salazar, se hace necesario tanto implementarlo como retroalimentarlo con información precisa, clara, sencilla y verídica, sobre la dimensión sexual del individuo, dirigida a niños y jóvenes en etapa de formación, donde prima la aceptación y respeto por el propio cuerpo y por el de los demás. Surgen entonces varias preguntas acerca de ¿Cómo soy? ¿Qué me diferencia de otras y otros? ¿Cómo es mi cuerpo? Entre otras. Se sabe que de la sana interpretación de la sexualidad depende en gran medida el bienestar de las personas, es por esto importante desarrollar estrategias que permitan al ser humano el conocimiento de la sexualidad desde etapas tempranas y el entendimiento de las diferencias y similitudes que nos rodean.</w:t>
      </w:r>
    </w:p>
    <w:p w14:paraId="7B99BD2F" w14:textId="77777777" w:rsidR="00B85615" w:rsidRPr="0085340C" w:rsidRDefault="00B85615" w:rsidP="0085340C">
      <w:pPr>
        <w:pStyle w:val="Textoindependiente"/>
        <w:spacing w:line="360" w:lineRule="auto"/>
        <w:ind w:right="112"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Por otro lado, dentro del proyecto de educación sexual será de gran importancia la vinculación de los valores, ya que estos configuran la personalidad, guían la conducta, articulan el devenir de la existencia, orientan decisiones y moldean el carácter. Podrían definirse como preferencias que se consideran justificadas moral, racional o estéticamente. Son como un conjunto interiorizado de principios que ayudan a los seres humanos a actuar de una forma previsible, por lo cual se hace posible reconociendo los valores, anticipar y prever nuestra conducta, así como las consecuencias de la</w:t>
      </w:r>
      <w:r w:rsidRPr="0085340C">
        <w:rPr>
          <w:rFonts w:ascii="Times New Roman" w:hAnsi="Times New Roman" w:cs="Times New Roman"/>
          <w:spacing w:val="-27"/>
          <w:lang w:val="es-ES_tradnl"/>
        </w:rPr>
        <w:t xml:space="preserve"> </w:t>
      </w:r>
      <w:r w:rsidRPr="0085340C">
        <w:rPr>
          <w:rFonts w:ascii="Times New Roman" w:hAnsi="Times New Roman" w:cs="Times New Roman"/>
          <w:lang w:val="es-ES_tradnl"/>
        </w:rPr>
        <w:t>misma.</w:t>
      </w:r>
    </w:p>
    <w:p w14:paraId="53FBA1B2" w14:textId="77777777" w:rsidR="00B85615" w:rsidRPr="0085340C" w:rsidRDefault="00B85615" w:rsidP="0085340C">
      <w:pPr>
        <w:pStyle w:val="Textoindependiente"/>
        <w:spacing w:line="360" w:lineRule="auto"/>
        <w:ind w:right="112"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La formación sexual y de convivencia de niños, niñas y adolescentes exige planteamientos claros y contextualizados, que aporten al desarrollo diario de su ser y habitar sexualmente el mundo. Por lo cual este proyecto apunta a un trabajo que trasciende la información espontánea y asistemática que reciben los estudiantes por parte de sus familias y de la sociedad, proponiendo estrategias de reflexión constante y de capacitación en temáticas de sexualidad y sana convivencia que les ayuden a saber cómo enfrentar las diversas situaciones que se les presentan en la interacción con otros seres humanos en su cotidianidad.</w:t>
      </w:r>
    </w:p>
    <w:p w14:paraId="7776F99C" w14:textId="77777777" w:rsidR="00B85615" w:rsidRPr="0085340C" w:rsidRDefault="00B85615" w:rsidP="0085340C">
      <w:pPr>
        <w:pStyle w:val="Textoindependiente"/>
        <w:spacing w:line="360" w:lineRule="auto"/>
        <w:ind w:right="112" w:firstLine="709"/>
        <w:contextualSpacing/>
        <w:jc w:val="both"/>
        <w:rPr>
          <w:rFonts w:ascii="Times New Roman" w:hAnsi="Times New Roman" w:cs="Times New Roman"/>
          <w:lang w:val="es-ES_tradnl"/>
        </w:rPr>
      </w:pPr>
    </w:p>
    <w:p w14:paraId="2A52CE9C" w14:textId="77777777" w:rsidR="00B85615" w:rsidRPr="0085340C" w:rsidRDefault="00B85615" w:rsidP="0085340C">
      <w:pPr>
        <w:pStyle w:val="Textoindependiente"/>
        <w:spacing w:line="360" w:lineRule="auto"/>
        <w:ind w:right="112" w:firstLine="709"/>
        <w:contextualSpacing/>
        <w:jc w:val="both"/>
        <w:rPr>
          <w:rFonts w:ascii="Times New Roman" w:hAnsi="Times New Roman" w:cs="Times New Roman"/>
          <w:lang w:val="es-ES_tradnl"/>
        </w:rPr>
      </w:pPr>
    </w:p>
    <w:p w14:paraId="45CCF0BE" w14:textId="77777777" w:rsidR="00B85615" w:rsidRPr="0085340C" w:rsidRDefault="00B85615" w:rsidP="0085340C">
      <w:pPr>
        <w:pStyle w:val="Textoindependiente"/>
        <w:spacing w:line="360" w:lineRule="auto"/>
        <w:ind w:right="112" w:firstLine="709"/>
        <w:contextualSpacing/>
        <w:jc w:val="both"/>
        <w:rPr>
          <w:rFonts w:ascii="Times New Roman" w:hAnsi="Times New Roman" w:cs="Times New Roman"/>
          <w:lang w:val="es-ES_tradnl"/>
        </w:rPr>
        <w:sectPr w:rsidR="00B85615" w:rsidRPr="0085340C" w:rsidSect="006279E6">
          <w:pgSz w:w="12240" w:h="15840"/>
          <w:pgMar w:top="1418" w:right="1418" w:bottom="1418" w:left="1701" w:header="0" w:footer="1035" w:gutter="0"/>
          <w:cols w:space="720"/>
        </w:sectPr>
      </w:pPr>
    </w:p>
    <w:p w14:paraId="623C7A18" w14:textId="77777777" w:rsidR="00B85615" w:rsidRPr="0085340C" w:rsidRDefault="00B85615" w:rsidP="0085340C">
      <w:pPr>
        <w:pStyle w:val="Ttulo11"/>
        <w:spacing w:before="55" w:line="360" w:lineRule="auto"/>
        <w:ind w:right="116"/>
        <w:contextualSpacing/>
        <w:rPr>
          <w:rFonts w:ascii="Times New Roman" w:hAnsi="Times New Roman" w:cs="Times New Roman"/>
          <w:b w:val="0"/>
          <w:bCs w:val="0"/>
          <w:lang w:val="es-ES_tradnl"/>
        </w:rPr>
      </w:pPr>
      <w:bookmarkStart w:id="6" w:name="_bookmark2"/>
      <w:bookmarkStart w:id="7" w:name="_Toc345832719"/>
      <w:bookmarkStart w:id="8" w:name="_Toc345832793"/>
      <w:bookmarkStart w:id="9" w:name="_Toc345832837"/>
      <w:bookmarkEnd w:id="6"/>
      <w:r w:rsidRPr="0085340C">
        <w:rPr>
          <w:rFonts w:ascii="Times New Roman" w:hAnsi="Times New Roman" w:cs="Times New Roman"/>
          <w:lang w:val="es-ES_tradnl"/>
        </w:rPr>
        <w:lastRenderedPageBreak/>
        <w:t>3.</w:t>
      </w:r>
      <w:r w:rsidRPr="0085340C">
        <w:rPr>
          <w:rFonts w:ascii="Times New Roman" w:hAnsi="Times New Roman" w:cs="Times New Roman"/>
          <w:spacing w:val="-3"/>
          <w:lang w:val="es-ES_tradnl"/>
        </w:rPr>
        <w:t xml:space="preserve"> </w:t>
      </w:r>
      <w:r w:rsidRPr="0085340C">
        <w:rPr>
          <w:rFonts w:ascii="Times New Roman" w:hAnsi="Times New Roman" w:cs="Times New Roman"/>
          <w:lang w:val="es-ES_tradnl"/>
        </w:rPr>
        <w:t>OBJETIVOS</w:t>
      </w:r>
      <w:bookmarkEnd w:id="7"/>
      <w:bookmarkEnd w:id="8"/>
      <w:bookmarkEnd w:id="9"/>
    </w:p>
    <w:p w14:paraId="4524D917" w14:textId="77777777" w:rsidR="00B85615" w:rsidRPr="0085340C" w:rsidRDefault="00B85615" w:rsidP="0085340C">
      <w:pPr>
        <w:spacing w:before="10" w:line="360" w:lineRule="auto"/>
        <w:ind w:firstLine="709"/>
        <w:contextualSpacing/>
        <w:rPr>
          <w:rFonts w:ascii="Times New Roman" w:eastAsia="Arial" w:hAnsi="Times New Roman" w:cs="Times New Roman"/>
          <w:b/>
          <w:bCs/>
          <w:sz w:val="24"/>
          <w:szCs w:val="24"/>
          <w:lang w:val="es-ES_tradnl"/>
        </w:rPr>
      </w:pPr>
    </w:p>
    <w:p w14:paraId="31A91030" w14:textId="77777777" w:rsidR="00B85615" w:rsidRPr="0085340C" w:rsidRDefault="00B85615" w:rsidP="0085340C">
      <w:pPr>
        <w:pStyle w:val="Ttulo11"/>
        <w:spacing w:before="69" w:line="360" w:lineRule="auto"/>
        <w:ind w:right="116" w:firstLine="709"/>
        <w:contextualSpacing/>
        <w:rPr>
          <w:rFonts w:ascii="Times New Roman" w:hAnsi="Times New Roman" w:cs="Times New Roman"/>
          <w:b w:val="0"/>
          <w:bCs w:val="0"/>
          <w:lang w:val="es-ES_tradnl"/>
        </w:rPr>
      </w:pPr>
      <w:bookmarkStart w:id="10" w:name="_bookmark3"/>
      <w:bookmarkStart w:id="11" w:name="_Toc345832720"/>
      <w:bookmarkStart w:id="12" w:name="_Toc345832794"/>
      <w:bookmarkStart w:id="13" w:name="_Toc345832838"/>
      <w:bookmarkEnd w:id="10"/>
      <w:r w:rsidRPr="0085340C">
        <w:rPr>
          <w:rFonts w:ascii="Times New Roman" w:hAnsi="Times New Roman" w:cs="Times New Roman"/>
          <w:lang w:val="es-ES_tradnl"/>
        </w:rPr>
        <w:t>3.1. OBJETIVO</w:t>
      </w:r>
      <w:r w:rsidRPr="0085340C">
        <w:rPr>
          <w:rFonts w:ascii="Times New Roman" w:hAnsi="Times New Roman" w:cs="Times New Roman"/>
          <w:spacing w:val="-11"/>
          <w:lang w:val="es-ES_tradnl"/>
        </w:rPr>
        <w:t xml:space="preserve"> </w:t>
      </w:r>
      <w:r w:rsidRPr="0085340C">
        <w:rPr>
          <w:rFonts w:ascii="Times New Roman" w:hAnsi="Times New Roman" w:cs="Times New Roman"/>
          <w:lang w:val="es-ES_tradnl"/>
        </w:rPr>
        <w:t>GENERAL</w:t>
      </w:r>
      <w:bookmarkEnd w:id="11"/>
      <w:bookmarkEnd w:id="12"/>
      <w:bookmarkEnd w:id="13"/>
    </w:p>
    <w:p w14:paraId="3DDECA31" w14:textId="77777777" w:rsidR="00B85615" w:rsidRPr="0085340C" w:rsidRDefault="00B85615" w:rsidP="0085340C">
      <w:pPr>
        <w:pStyle w:val="Textoindependiente"/>
        <w:spacing w:line="360" w:lineRule="auto"/>
        <w:ind w:right="108"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Desarrollar un programa de promoción, prevención y atención que proporcione bienestar biopsicosocial a la comunidad educativa, mediante la implementación de estrategias  lúdico-</w:t>
      </w:r>
      <w:r w:rsidRPr="0085340C">
        <w:rPr>
          <w:rFonts w:ascii="Times New Roman" w:hAnsi="Times New Roman" w:cs="Times New Roman"/>
          <w:spacing w:val="-11"/>
          <w:lang w:val="es-ES_tradnl"/>
        </w:rPr>
        <w:t xml:space="preserve"> </w:t>
      </w:r>
      <w:r w:rsidRPr="0085340C">
        <w:rPr>
          <w:rFonts w:ascii="Times New Roman" w:hAnsi="Times New Roman" w:cs="Times New Roman"/>
          <w:lang w:val="es-ES_tradnl"/>
        </w:rPr>
        <w:t>formativas.</w:t>
      </w:r>
    </w:p>
    <w:p w14:paraId="26FFA1F4" w14:textId="77777777" w:rsidR="00B85615" w:rsidRPr="0085340C" w:rsidRDefault="00B85615" w:rsidP="0085340C">
      <w:pPr>
        <w:spacing w:before="10" w:line="360" w:lineRule="auto"/>
        <w:ind w:firstLine="709"/>
        <w:contextualSpacing/>
        <w:rPr>
          <w:rFonts w:ascii="Times New Roman" w:eastAsia="Arial" w:hAnsi="Times New Roman" w:cs="Times New Roman"/>
          <w:sz w:val="24"/>
          <w:szCs w:val="24"/>
          <w:lang w:val="es-ES_tradnl"/>
        </w:rPr>
      </w:pPr>
    </w:p>
    <w:p w14:paraId="37F4D38D" w14:textId="77777777" w:rsidR="00B85615" w:rsidRPr="0085340C" w:rsidRDefault="00B85615" w:rsidP="0085340C">
      <w:pPr>
        <w:pStyle w:val="Ttulo21"/>
        <w:spacing w:line="360" w:lineRule="auto"/>
        <w:ind w:right="116" w:firstLine="709"/>
        <w:contextualSpacing/>
        <w:rPr>
          <w:rFonts w:ascii="Times New Roman" w:hAnsi="Times New Roman" w:cs="Times New Roman"/>
          <w:b w:val="0"/>
          <w:bCs w:val="0"/>
          <w:i w:val="0"/>
          <w:lang w:val="es-ES_tradnl"/>
        </w:rPr>
      </w:pPr>
      <w:bookmarkStart w:id="14" w:name="_bookmark4"/>
      <w:bookmarkStart w:id="15" w:name="_Toc345832721"/>
      <w:bookmarkStart w:id="16" w:name="_Toc345832795"/>
      <w:bookmarkStart w:id="17" w:name="_Toc345832839"/>
      <w:bookmarkEnd w:id="14"/>
      <w:r w:rsidRPr="0085340C">
        <w:rPr>
          <w:rFonts w:ascii="Times New Roman" w:hAnsi="Times New Roman" w:cs="Times New Roman"/>
          <w:lang w:val="es-ES_tradnl"/>
        </w:rPr>
        <w:t>3.2. OBJETIVOS</w:t>
      </w:r>
      <w:r w:rsidRPr="0085340C">
        <w:rPr>
          <w:rFonts w:ascii="Times New Roman" w:hAnsi="Times New Roman" w:cs="Times New Roman"/>
          <w:spacing w:val="-4"/>
          <w:lang w:val="es-ES_tradnl"/>
        </w:rPr>
        <w:t xml:space="preserve"> </w:t>
      </w:r>
      <w:r w:rsidRPr="0085340C">
        <w:rPr>
          <w:rFonts w:ascii="Times New Roman" w:hAnsi="Times New Roman" w:cs="Times New Roman"/>
          <w:lang w:val="es-ES_tradnl"/>
        </w:rPr>
        <w:t>ESPECIFICOS.</w:t>
      </w:r>
      <w:bookmarkEnd w:id="15"/>
      <w:bookmarkEnd w:id="16"/>
      <w:bookmarkEnd w:id="17"/>
    </w:p>
    <w:p w14:paraId="46648DC2" w14:textId="4C909726" w:rsidR="00B85615" w:rsidRPr="0085340C" w:rsidRDefault="00B85615" w:rsidP="0085340C">
      <w:pPr>
        <w:pStyle w:val="Prrafodelista"/>
        <w:numPr>
          <w:ilvl w:val="0"/>
          <w:numId w:val="18"/>
        </w:numPr>
        <w:tabs>
          <w:tab w:val="left" w:pos="462"/>
          <w:tab w:val="left" w:pos="1799"/>
          <w:tab w:val="left" w:pos="2269"/>
          <w:tab w:val="left" w:pos="3192"/>
          <w:tab w:val="left" w:pos="3664"/>
          <w:tab w:val="left" w:pos="4599"/>
          <w:tab w:val="left" w:pos="5203"/>
          <w:tab w:val="left" w:pos="6208"/>
          <w:tab w:val="left" w:pos="7788"/>
          <w:tab w:val="left" w:pos="8299"/>
        </w:tabs>
        <w:spacing w:line="360" w:lineRule="auto"/>
        <w:ind w:right="117"/>
        <w:contextualSpacing/>
        <w:jc w:val="both"/>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Conformar</w:t>
      </w:r>
      <w:r w:rsidR="00430B32">
        <w:rPr>
          <w:rFonts w:ascii="Times New Roman" w:hAnsi="Times New Roman" w:cs="Times New Roman"/>
          <w:sz w:val="24"/>
          <w:szCs w:val="24"/>
          <w:lang w:val="es-ES_tradnl"/>
        </w:rPr>
        <w:t xml:space="preserve"> </w:t>
      </w:r>
      <w:r w:rsidRPr="0085340C">
        <w:rPr>
          <w:rFonts w:ascii="Times New Roman" w:hAnsi="Times New Roman" w:cs="Times New Roman"/>
          <w:sz w:val="24"/>
          <w:szCs w:val="24"/>
          <w:lang w:val="es-ES_tradnl"/>
        </w:rPr>
        <w:tab/>
        <w:t>un</w:t>
      </w:r>
      <w:r w:rsidRPr="0085340C">
        <w:rPr>
          <w:rFonts w:ascii="Times New Roman" w:hAnsi="Times New Roman" w:cs="Times New Roman"/>
          <w:sz w:val="24"/>
          <w:szCs w:val="24"/>
          <w:lang w:val="es-ES_tradnl"/>
        </w:rPr>
        <w:tab/>
        <w:t>equipo</w:t>
      </w:r>
      <w:r w:rsidRPr="0085340C">
        <w:rPr>
          <w:rFonts w:ascii="Times New Roman" w:hAnsi="Times New Roman" w:cs="Times New Roman"/>
          <w:sz w:val="24"/>
          <w:szCs w:val="24"/>
          <w:lang w:val="es-ES_tradnl"/>
        </w:rPr>
        <w:tab/>
        <w:t>de</w:t>
      </w:r>
      <w:r w:rsidRPr="0085340C">
        <w:rPr>
          <w:rFonts w:ascii="Times New Roman" w:hAnsi="Times New Roman" w:cs="Times New Roman"/>
          <w:sz w:val="24"/>
          <w:szCs w:val="24"/>
          <w:lang w:val="es-ES_tradnl"/>
        </w:rPr>
        <w:tab/>
        <w:t>trabajo</w:t>
      </w:r>
      <w:r w:rsidRPr="0085340C">
        <w:rPr>
          <w:rFonts w:ascii="Times New Roman" w:hAnsi="Times New Roman" w:cs="Times New Roman"/>
          <w:sz w:val="24"/>
          <w:szCs w:val="24"/>
          <w:lang w:val="es-ES_tradnl"/>
        </w:rPr>
        <w:tab/>
        <w:t>que</w:t>
      </w:r>
      <w:r w:rsidRPr="0085340C">
        <w:rPr>
          <w:rFonts w:ascii="Times New Roman" w:hAnsi="Times New Roman" w:cs="Times New Roman"/>
          <w:sz w:val="24"/>
          <w:szCs w:val="24"/>
          <w:lang w:val="es-ES_tradnl"/>
        </w:rPr>
        <w:tab/>
        <w:t>pe</w:t>
      </w:r>
      <w:r w:rsidR="00430B32">
        <w:rPr>
          <w:rFonts w:ascii="Times New Roman" w:hAnsi="Times New Roman" w:cs="Times New Roman"/>
          <w:sz w:val="24"/>
          <w:szCs w:val="24"/>
          <w:lang w:val="es-ES_tradnl"/>
        </w:rPr>
        <w:t xml:space="preserve">rmita </w:t>
      </w:r>
      <w:r w:rsidRPr="0085340C">
        <w:rPr>
          <w:rFonts w:ascii="Times New Roman" w:hAnsi="Times New Roman" w:cs="Times New Roman"/>
          <w:sz w:val="24"/>
          <w:szCs w:val="24"/>
          <w:lang w:val="es-ES_tradnl"/>
        </w:rPr>
        <w:t>direccionar</w:t>
      </w:r>
      <w:r w:rsidRPr="0085340C">
        <w:rPr>
          <w:rFonts w:ascii="Times New Roman" w:hAnsi="Times New Roman" w:cs="Times New Roman"/>
          <w:sz w:val="24"/>
          <w:szCs w:val="24"/>
          <w:lang w:val="es-ES_tradnl"/>
        </w:rPr>
        <w:tab/>
        <w:t>las</w:t>
      </w:r>
      <w:r w:rsidRPr="0085340C">
        <w:rPr>
          <w:rFonts w:ascii="Times New Roman" w:hAnsi="Times New Roman" w:cs="Times New Roman"/>
          <w:sz w:val="24"/>
          <w:szCs w:val="24"/>
          <w:lang w:val="es-ES_tradnl"/>
        </w:rPr>
        <w:tab/>
        <w:t>actividades enmarcadas desde  la  sexualidad y sana</w:t>
      </w:r>
      <w:r w:rsidRPr="0085340C">
        <w:rPr>
          <w:rFonts w:ascii="Times New Roman" w:hAnsi="Times New Roman" w:cs="Times New Roman"/>
          <w:spacing w:val="-23"/>
          <w:sz w:val="24"/>
          <w:szCs w:val="24"/>
          <w:lang w:val="es-ES_tradnl"/>
        </w:rPr>
        <w:t xml:space="preserve"> </w:t>
      </w:r>
      <w:r w:rsidRPr="0085340C">
        <w:rPr>
          <w:rFonts w:ascii="Times New Roman" w:hAnsi="Times New Roman" w:cs="Times New Roman"/>
          <w:sz w:val="24"/>
          <w:szCs w:val="24"/>
          <w:lang w:val="es-ES_tradnl"/>
        </w:rPr>
        <w:t>convivencia.</w:t>
      </w:r>
    </w:p>
    <w:p w14:paraId="1A9F1489" w14:textId="77777777" w:rsidR="00B85615" w:rsidRPr="0085340C" w:rsidRDefault="00B85615" w:rsidP="0085340C">
      <w:pPr>
        <w:pStyle w:val="Prrafodelista"/>
        <w:numPr>
          <w:ilvl w:val="0"/>
          <w:numId w:val="18"/>
        </w:numPr>
        <w:tabs>
          <w:tab w:val="left" w:pos="462"/>
        </w:tabs>
        <w:spacing w:line="360" w:lineRule="auto"/>
        <w:ind w:right="109"/>
        <w:contextualSpacing/>
        <w:jc w:val="both"/>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Realizar el diagnóstico institucional que permita establecer la ruta de trabajo para cada</w:t>
      </w:r>
      <w:r w:rsidRPr="0085340C">
        <w:rPr>
          <w:rFonts w:ascii="Times New Roman" w:hAnsi="Times New Roman" w:cs="Times New Roman"/>
          <w:spacing w:val="-5"/>
          <w:sz w:val="24"/>
          <w:szCs w:val="24"/>
          <w:lang w:val="es-ES_tradnl"/>
        </w:rPr>
        <w:t xml:space="preserve"> </w:t>
      </w:r>
      <w:r w:rsidRPr="0085340C">
        <w:rPr>
          <w:rFonts w:ascii="Times New Roman" w:hAnsi="Times New Roman" w:cs="Times New Roman"/>
          <w:sz w:val="24"/>
          <w:szCs w:val="24"/>
          <w:lang w:val="es-ES_tradnl"/>
        </w:rPr>
        <w:t>grado.</w:t>
      </w:r>
    </w:p>
    <w:p w14:paraId="63E38311" w14:textId="77777777" w:rsidR="00B85615" w:rsidRPr="0085340C" w:rsidRDefault="00B85615" w:rsidP="0085340C">
      <w:pPr>
        <w:pStyle w:val="Prrafodelista"/>
        <w:numPr>
          <w:ilvl w:val="0"/>
          <w:numId w:val="18"/>
        </w:numPr>
        <w:tabs>
          <w:tab w:val="left" w:pos="462"/>
        </w:tabs>
        <w:spacing w:line="360" w:lineRule="auto"/>
        <w:ind w:right="117"/>
        <w:contextualSpacing/>
        <w:jc w:val="both"/>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Posibilitar espacios de reflexión participativa comunitaria referentes a la educación sexual y a las necesidades propias de cada Institución</w:t>
      </w:r>
      <w:r w:rsidRPr="0085340C">
        <w:rPr>
          <w:rFonts w:ascii="Times New Roman" w:hAnsi="Times New Roman" w:cs="Times New Roman"/>
          <w:spacing w:val="-19"/>
          <w:sz w:val="24"/>
          <w:szCs w:val="24"/>
          <w:lang w:val="es-ES_tradnl"/>
        </w:rPr>
        <w:t xml:space="preserve"> </w:t>
      </w:r>
      <w:r w:rsidRPr="0085340C">
        <w:rPr>
          <w:rFonts w:ascii="Times New Roman" w:hAnsi="Times New Roman" w:cs="Times New Roman"/>
          <w:sz w:val="24"/>
          <w:szCs w:val="24"/>
          <w:lang w:val="es-ES_tradnl"/>
        </w:rPr>
        <w:t>Educativa.</w:t>
      </w:r>
    </w:p>
    <w:p w14:paraId="2A27FEF7" w14:textId="77777777" w:rsidR="00B85615" w:rsidRPr="0085340C" w:rsidRDefault="00B85615" w:rsidP="0085340C">
      <w:pPr>
        <w:pStyle w:val="Prrafodelista"/>
        <w:numPr>
          <w:ilvl w:val="0"/>
          <w:numId w:val="18"/>
        </w:numPr>
        <w:tabs>
          <w:tab w:val="left" w:pos="462"/>
        </w:tabs>
        <w:spacing w:line="360" w:lineRule="auto"/>
        <w:ind w:right="111"/>
        <w:contextualSpacing/>
        <w:jc w:val="both"/>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Propiciar estrategias lúdico-pedagógicas que orienten a los estudiantes en la reflexión del ejercicio de su</w:t>
      </w:r>
      <w:r w:rsidRPr="0085340C">
        <w:rPr>
          <w:rFonts w:ascii="Times New Roman" w:hAnsi="Times New Roman" w:cs="Times New Roman"/>
          <w:spacing w:val="-14"/>
          <w:sz w:val="24"/>
          <w:szCs w:val="24"/>
          <w:lang w:val="es-ES_tradnl"/>
        </w:rPr>
        <w:t xml:space="preserve"> </w:t>
      </w:r>
      <w:r w:rsidRPr="0085340C">
        <w:rPr>
          <w:rFonts w:ascii="Times New Roman" w:hAnsi="Times New Roman" w:cs="Times New Roman"/>
          <w:sz w:val="24"/>
          <w:szCs w:val="24"/>
          <w:lang w:val="es-ES_tradnl"/>
        </w:rPr>
        <w:t>sexualidad.</w:t>
      </w:r>
    </w:p>
    <w:p w14:paraId="5B6D10C3" w14:textId="77777777" w:rsidR="00B85615" w:rsidRPr="0085340C" w:rsidRDefault="00B85615" w:rsidP="0085340C">
      <w:pPr>
        <w:spacing w:line="360" w:lineRule="auto"/>
        <w:ind w:firstLine="709"/>
        <w:contextualSpacing/>
        <w:rPr>
          <w:rFonts w:ascii="Times New Roman" w:eastAsia="Arial" w:hAnsi="Times New Roman" w:cs="Times New Roman"/>
          <w:sz w:val="24"/>
          <w:szCs w:val="24"/>
          <w:lang w:val="es-ES_tradnl"/>
        </w:rPr>
        <w:sectPr w:rsidR="00B85615" w:rsidRPr="0085340C" w:rsidSect="006279E6">
          <w:pgSz w:w="12240" w:h="15840"/>
          <w:pgMar w:top="1418" w:right="1418" w:bottom="1418" w:left="1701" w:header="0" w:footer="1035" w:gutter="0"/>
          <w:cols w:space="720"/>
        </w:sectPr>
      </w:pPr>
    </w:p>
    <w:p w14:paraId="0228EA2D" w14:textId="77777777" w:rsidR="00B85615" w:rsidRPr="0085340C" w:rsidRDefault="00B85615" w:rsidP="0085340C">
      <w:pPr>
        <w:spacing w:before="38" w:line="360" w:lineRule="auto"/>
        <w:ind w:left="3625" w:right="116" w:firstLine="709"/>
        <w:contextualSpacing/>
        <w:rPr>
          <w:rFonts w:ascii="Times New Roman" w:eastAsia="Cambria" w:hAnsi="Times New Roman" w:cs="Times New Roman"/>
          <w:sz w:val="24"/>
          <w:szCs w:val="24"/>
          <w:lang w:val="es-ES_tradnl"/>
        </w:rPr>
      </w:pPr>
      <w:bookmarkStart w:id="18" w:name="_bookmark5"/>
      <w:bookmarkEnd w:id="18"/>
      <w:r w:rsidRPr="0085340C">
        <w:rPr>
          <w:rFonts w:ascii="Times New Roman" w:hAnsi="Times New Roman" w:cs="Times New Roman"/>
          <w:b/>
          <w:sz w:val="24"/>
          <w:szCs w:val="24"/>
          <w:lang w:val="es-ES_tradnl"/>
        </w:rPr>
        <w:lastRenderedPageBreak/>
        <w:t>4. MARCO</w:t>
      </w:r>
      <w:r w:rsidRPr="0085340C">
        <w:rPr>
          <w:rFonts w:ascii="Times New Roman" w:hAnsi="Times New Roman" w:cs="Times New Roman"/>
          <w:b/>
          <w:spacing w:val="21"/>
          <w:sz w:val="24"/>
          <w:szCs w:val="24"/>
          <w:lang w:val="es-ES_tradnl"/>
        </w:rPr>
        <w:t xml:space="preserve"> </w:t>
      </w:r>
      <w:r w:rsidRPr="0085340C">
        <w:rPr>
          <w:rFonts w:ascii="Times New Roman" w:hAnsi="Times New Roman" w:cs="Times New Roman"/>
          <w:b/>
          <w:sz w:val="24"/>
          <w:szCs w:val="24"/>
          <w:lang w:val="es-ES_tradnl"/>
        </w:rPr>
        <w:t>TEÓRICO.</w:t>
      </w:r>
    </w:p>
    <w:p w14:paraId="76AC71F2" w14:textId="77777777" w:rsidR="00B85615" w:rsidRPr="0085340C" w:rsidRDefault="00B85615" w:rsidP="0085340C">
      <w:pPr>
        <w:spacing w:before="6" w:line="360" w:lineRule="auto"/>
        <w:ind w:firstLine="709"/>
        <w:contextualSpacing/>
        <w:rPr>
          <w:rFonts w:ascii="Times New Roman" w:eastAsia="Cambria" w:hAnsi="Times New Roman" w:cs="Times New Roman"/>
          <w:b/>
          <w:bCs/>
          <w:sz w:val="24"/>
          <w:szCs w:val="24"/>
          <w:lang w:val="es-ES_tradnl"/>
        </w:rPr>
      </w:pPr>
    </w:p>
    <w:p w14:paraId="509C5A8F" w14:textId="77777777" w:rsidR="00B85615" w:rsidRPr="0085340C" w:rsidRDefault="00B85615" w:rsidP="0085340C">
      <w:pPr>
        <w:spacing w:before="69" w:line="360" w:lineRule="auto"/>
        <w:ind w:left="102" w:firstLine="709"/>
        <w:contextualSpacing/>
        <w:jc w:val="both"/>
        <w:rPr>
          <w:rFonts w:ascii="Times New Roman" w:eastAsia="Arial" w:hAnsi="Times New Roman" w:cs="Times New Roman"/>
          <w:sz w:val="24"/>
          <w:szCs w:val="24"/>
          <w:lang w:val="es-ES_tradnl"/>
        </w:rPr>
      </w:pPr>
      <w:bookmarkStart w:id="19" w:name="_bookmark6"/>
      <w:bookmarkEnd w:id="19"/>
      <w:r w:rsidRPr="0085340C">
        <w:rPr>
          <w:rFonts w:ascii="Times New Roman" w:hAnsi="Times New Roman" w:cs="Times New Roman"/>
          <w:b/>
          <w:i/>
          <w:sz w:val="24"/>
          <w:szCs w:val="24"/>
          <w:lang w:val="es-ES_tradnl"/>
        </w:rPr>
        <w:t>4.1 .</w:t>
      </w:r>
      <w:r w:rsidRPr="0085340C">
        <w:rPr>
          <w:rFonts w:ascii="Times New Roman" w:hAnsi="Times New Roman" w:cs="Times New Roman"/>
          <w:b/>
          <w:sz w:val="24"/>
          <w:szCs w:val="24"/>
          <w:lang w:val="es-ES_tradnl"/>
        </w:rPr>
        <w:t>MARCO</w:t>
      </w:r>
      <w:r w:rsidRPr="0085340C">
        <w:rPr>
          <w:rFonts w:ascii="Times New Roman" w:hAnsi="Times New Roman" w:cs="Times New Roman"/>
          <w:b/>
          <w:spacing w:val="-9"/>
          <w:sz w:val="24"/>
          <w:szCs w:val="24"/>
          <w:lang w:val="es-ES_tradnl"/>
        </w:rPr>
        <w:t xml:space="preserve"> </w:t>
      </w:r>
      <w:r w:rsidRPr="0085340C">
        <w:rPr>
          <w:rFonts w:ascii="Times New Roman" w:hAnsi="Times New Roman" w:cs="Times New Roman"/>
          <w:b/>
          <w:sz w:val="24"/>
          <w:szCs w:val="24"/>
          <w:lang w:val="es-ES_tradnl"/>
        </w:rPr>
        <w:t>LEGAL</w:t>
      </w:r>
    </w:p>
    <w:p w14:paraId="194B0448" w14:textId="77777777" w:rsidR="00B85615" w:rsidRPr="0085340C" w:rsidRDefault="00B85615" w:rsidP="0085340C">
      <w:pPr>
        <w:spacing w:before="3" w:line="360" w:lineRule="auto"/>
        <w:ind w:firstLine="709"/>
        <w:contextualSpacing/>
        <w:rPr>
          <w:rFonts w:ascii="Times New Roman" w:eastAsia="Arial" w:hAnsi="Times New Roman" w:cs="Times New Roman"/>
          <w:b/>
          <w:bCs/>
          <w:sz w:val="24"/>
          <w:szCs w:val="24"/>
          <w:lang w:val="es-ES_tradnl"/>
        </w:rPr>
      </w:pPr>
    </w:p>
    <w:p w14:paraId="6DEFF9F2" w14:textId="77777777" w:rsidR="00B85615" w:rsidRPr="0085340C" w:rsidRDefault="00B85615" w:rsidP="0085340C">
      <w:pPr>
        <w:pStyle w:val="Textoindependiente"/>
        <w:spacing w:line="360" w:lineRule="auto"/>
        <w:ind w:right="112"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 xml:space="preserve">Desde la Constitución Política de 1991 se garantiza el libre ejercicio de la sexualidad, entendido este como un derecho inalienable que no puede </w:t>
      </w:r>
      <w:r w:rsidRPr="0085340C">
        <w:rPr>
          <w:rFonts w:ascii="Times New Roman" w:hAnsi="Times New Roman" w:cs="Times New Roman"/>
          <w:spacing w:val="3"/>
          <w:lang w:val="es-ES_tradnl"/>
        </w:rPr>
        <w:t xml:space="preserve">ser </w:t>
      </w:r>
      <w:r w:rsidRPr="0085340C">
        <w:rPr>
          <w:rFonts w:ascii="Times New Roman" w:hAnsi="Times New Roman" w:cs="Times New Roman"/>
          <w:lang w:val="es-ES_tradnl"/>
        </w:rPr>
        <w:t>restringido por nadie y menos por el Estado. Establecido también en la Declaración Universal de  Derechos</w:t>
      </w:r>
      <w:r w:rsidRPr="0085340C">
        <w:rPr>
          <w:rFonts w:ascii="Times New Roman" w:hAnsi="Times New Roman" w:cs="Times New Roman"/>
          <w:spacing w:val="-8"/>
          <w:lang w:val="es-ES_tradnl"/>
        </w:rPr>
        <w:t xml:space="preserve"> </w:t>
      </w:r>
      <w:r w:rsidRPr="0085340C">
        <w:rPr>
          <w:rFonts w:ascii="Times New Roman" w:hAnsi="Times New Roman" w:cs="Times New Roman"/>
          <w:lang w:val="es-ES_tradnl"/>
        </w:rPr>
        <w:t>Humanos.</w:t>
      </w:r>
    </w:p>
    <w:p w14:paraId="2A54B72B" w14:textId="77777777" w:rsidR="00B85615" w:rsidRPr="0085340C" w:rsidRDefault="00B85615" w:rsidP="0085340C">
      <w:pPr>
        <w:pStyle w:val="Textoindependiente"/>
        <w:spacing w:line="360" w:lineRule="auto"/>
        <w:ind w:right="110"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 xml:space="preserve">La Resolución 03353 del 2 de Julio de 1993 emanado por el  Ministerio de Educación Nacional, por medio de la cual se establece el desarrollo de programas y proyectos institucionales de la educación sexual en el país y ordena la participación de la comunidad educativa en la orientación de la educación de los niños, jóvenes y adultos. Dicha propuesta, validada y ajustada, se presenta por el Ministerio de Educación Nacional en módulos que son la herramienta guía para que la educación en sexualidad sea una realidad efectiva en todas las instituciones de Colombia de acuerdo con los fines y los objetivos de la educación que presenta la </w:t>
      </w:r>
      <w:r w:rsidRPr="0085340C">
        <w:rPr>
          <w:rFonts w:ascii="Times New Roman" w:hAnsi="Times New Roman" w:cs="Times New Roman"/>
          <w:spacing w:val="3"/>
          <w:lang w:val="es-ES_tradnl"/>
        </w:rPr>
        <w:t xml:space="preserve">ley </w:t>
      </w:r>
      <w:r w:rsidRPr="0085340C">
        <w:rPr>
          <w:rFonts w:ascii="Times New Roman" w:hAnsi="Times New Roman" w:cs="Times New Roman"/>
          <w:lang w:val="es-ES_tradnl"/>
        </w:rPr>
        <w:t>115 de 1994 y que reglamenta el decreto 1860 del mismo</w:t>
      </w:r>
      <w:r w:rsidRPr="0085340C">
        <w:rPr>
          <w:rFonts w:ascii="Times New Roman" w:hAnsi="Times New Roman" w:cs="Times New Roman"/>
          <w:spacing w:val="-19"/>
          <w:lang w:val="es-ES_tradnl"/>
        </w:rPr>
        <w:t xml:space="preserve"> </w:t>
      </w:r>
      <w:r w:rsidRPr="0085340C">
        <w:rPr>
          <w:rFonts w:ascii="Times New Roman" w:hAnsi="Times New Roman" w:cs="Times New Roman"/>
          <w:lang w:val="es-ES_tradnl"/>
        </w:rPr>
        <w:t>año.</w:t>
      </w:r>
    </w:p>
    <w:p w14:paraId="0F03C903" w14:textId="77777777" w:rsidR="00B85615" w:rsidRPr="0085340C" w:rsidRDefault="00B85615" w:rsidP="0085340C">
      <w:pPr>
        <w:pStyle w:val="Textoindependiente"/>
        <w:spacing w:line="360" w:lineRule="auto"/>
        <w:ind w:right="109"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En el artículo 14 de la Ley General de Educación No. 115 de 1994, reglamentado en el Decreto 1860 de mismo año y modificado por las Leyes 1013 y 1029 de 2006, se ha definió que además de las áreas obligatorias los establecimientos debían impartir formación en: La educación sexual, impartida en cada caso de acuerdo con las necesidades psíquicas, físicas y afectivas de los educandos según su</w:t>
      </w:r>
      <w:r w:rsidRPr="0085340C">
        <w:rPr>
          <w:rFonts w:ascii="Times New Roman" w:hAnsi="Times New Roman" w:cs="Times New Roman"/>
          <w:spacing w:val="-29"/>
          <w:lang w:val="es-ES_tradnl"/>
        </w:rPr>
        <w:t xml:space="preserve"> </w:t>
      </w:r>
      <w:r w:rsidRPr="0085340C">
        <w:rPr>
          <w:rFonts w:ascii="Times New Roman" w:hAnsi="Times New Roman" w:cs="Times New Roman"/>
          <w:lang w:val="es-ES_tradnl"/>
        </w:rPr>
        <w:t>edad.</w:t>
      </w:r>
    </w:p>
    <w:p w14:paraId="1F432A25" w14:textId="77777777" w:rsidR="00B85615" w:rsidRPr="0085340C" w:rsidRDefault="00B85615" w:rsidP="0085340C">
      <w:pPr>
        <w:pStyle w:val="Textoindependiente"/>
        <w:spacing w:line="360" w:lineRule="auto"/>
        <w:ind w:right="109"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La Ley 1620, también conocida como Ley de Convivencia Escolar, sancionada el 15 de marzo de 2.013 reglamentada en decreto 1965 del 11 de septiembre de 2.013, establece por primera vez para la educación colombiana un “Sistema Nacional de Convivencia Escolar y Formación para el Ejercicio de los Derechos Humanos, Sexuales y Reproductivos, y la Prevención y Mitigación de la Violencia Escolar”. Este hecho es un gran avance  para la erradicación de la violencia</w:t>
      </w:r>
      <w:r w:rsidRPr="0085340C">
        <w:rPr>
          <w:rFonts w:ascii="Times New Roman" w:hAnsi="Times New Roman" w:cs="Times New Roman"/>
          <w:spacing w:val="-17"/>
          <w:lang w:val="es-ES_tradnl"/>
        </w:rPr>
        <w:t xml:space="preserve"> </w:t>
      </w:r>
      <w:r w:rsidRPr="0085340C">
        <w:rPr>
          <w:rFonts w:ascii="Times New Roman" w:hAnsi="Times New Roman" w:cs="Times New Roman"/>
          <w:lang w:val="es-ES_tradnl"/>
        </w:rPr>
        <w:t>escolar</w:t>
      </w:r>
    </w:p>
    <w:p w14:paraId="6EB48DCD" w14:textId="77777777" w:rsidR="00B85615" w:rsidRDefault="00B85615" w:rsidP="0085340C">
      <w:pPr>
        <w:spacing w:before="10" w:line="360" w:lineRule="auto"/>
        <w:ind w:firstLine="709"/>
        <w:contextualSpacing/>
        <w:rPr>
          <w:rFonts w:ascii="Times New Roman" w:eastAsia="Arial" w:hAnsi="Times New Roman" w:cs="Times New Roman"/>
          <w:sz w:val="24"/>
          <w:szCs w:val="24"/>
          <w:lang w:val="es-ES_tradnl"/>
        </w:rPr>
      </w:pPr>
    </w:p>
    <w:p w14:paraId="1FB0F2CD" w14:textId="77777777" w:rsidR="0085340C" w:rsidRDefault="0085340C" w:rsidP="006279E6">
      <w:pPr>
        <w:spacing w:before="10" w:line="360" w:lineRule="auto"/>
        <w:contextualSpacing/>
        <w:rPr>
          <w:rFonts w:ascii="Times New Roman" w:eastAsia="Arial" w:hAnsi="Times New Roman" w:cs="Times New Roman"/>
          <w:sz w:val="24"/>
          <w:szCs w:val="24"/>
          <w:lang w:val="es-ES_tradnl"/>
        </w:rPr>
      </w:pPr>
    </w:p>
    <w:p w14:paraId="625F69BA" w14:textId="77777777" w:rsidR="0085340C" w:rsidRPr="0085340C" w:rsidRDefault="0085340C" w:rsidP="006279E6">
      <w:pPr>
        <w:spacing w:before="10" w:line="360" w:lineRule="auto"/>
        <w:contextualSpacing/>
        <w:rPr>
          <w:rFonts w:ascii="Times New Roman" w:eastAsia="Arial" w:hAnsi="Times New Roman" w:cs="Times New Roman"/>
          <w:sz w:val="24"/>
          <w:szCs w:val="24"/>
          <w:lang w:val="es-ES_tradnl"/>
        </w:rPr>
      </w:pPr>
    </w:p>
    <w:p w14:paraId="0167FAD0" w14:textId="77777777" w:rsidR="00B85615" w:rsidRPr="0085340C" w:rsidRDefault="00B85615" w:rsidP="0085340C">
      <w:pPr>
        <w:pStyle w:val="Ttulo21"/>
        <w:numPr>
          <w:ilvl w:val="1"/>
          <w:numId w:val="1"/>
        </w:numPr>
        <w:tabs>
          <w:tab w:val="left" w:pos="573"/>
        </w:tabs>
        <w:spacing w:line="360" w:lineRule="auto"/>
        <w:ind w:firstLine="709"/>
        <w:contextualSpacing/>
        <w:jc w:val="both"/>
        <w:rPr>
          <w:rFonts w:ascii="Times New Roman" w:hAnsi="Times New Roman" w:cs="Times New Roman"/>
          <w:b w:val="0"/>
          <w:bCs w:val="0"/>
          <w:i w:val="0"/>
          <w:lang w:val="es-ES_tradnl"/>
        </w:rPr>
      </w:pPr>
      <w:bookmarkStart w:id="20" w:name="_bookmark7"/>
      <w:bookmarkStart w:id="21" w:name="_Toc345832722"/>
      <w:bookmarkStart w:id="22" w:name="_Toc345832796"/>
      <w:bookmarkStart w:id="23" w:name="_Toc345832840"/>
      <w:bookmarkEnd w:id="20"/>
      <w:r w:rsidRPr="0085340C">
        <w:rPr>
          <w:rFonts w:ascii="Times New Roman" w:hAnsi="Times New Roman" w:cs="Times New Roman"/>
          <w:lang w:val="es-ES_tradnl"/>
        </w:rPr>
        <w:lastRenderedPageBreak/>
        <w:t>MARCO</w:t>
      </w:r>
      <w:r w:rsidRPr="0085340C">
        <w:rPr>
          <w:rFonts w:ascii="Times New Roman" w:hAnsi="Times New Roman" w:cs="Times New Roman"/>
          <w:spacing w:val="-6"/>
          <w:lang w:val="es-ES_tradnl"/>
        </w:rPr>
        <w:t xml:space="preserve"> </w:t>
      </w:r>
      <w:r w:rsidRPr="0085340C">
        <w:rPr>
          <w:rFonts w:ascii="Times New Roman" w:hAnsi="Times New Roman" w:cs="Times New Roman"/>
          <w:lang w:val="es-ES_tradnl"/>
        </w:rPr>
        <w:t>REFERENCIAL</w:t>
      </w:r>
      <w:bookmarkEnd w:id="21"/>
      <w:bookmarkEnd w:id="22"/>
      <w:bookmarkEnd w:id="23"/>
    </w:p>
    <w:p w14:paraId="0D0DA2CE" w14:textId="77777777" w:rsidR="00B85615" w:rsidRPr="0085340C" w:rsidRDefault="00B85615" w:rsidP="0085340C">
      <w:pPr>
        <w:spacing w:before="3" w:line="360" w:lineRule="auto"/>
        <w:ind w:firstLine="709"/>
        <w:contextualSpacing/>
        <w:rPr>
          <w:rFonts w:ascii="Times New Roman" w:eastAsia="Arial" w:hAnsi="Times New Roman" w:cs="Times New Roman"/>
          <w:b/>
          <w:bCs/>
          <w:i/>
          <w:sz w:val="24"/>
          <w:szCs w:val="24"/>
          <w:lang w:val="es-ES_tradnl"/>
        </w:rPr>
      </w:pPr>
    </w:p>
    <w:p w14:paraId="5F2B76E0" w14:textId="77777777" w:rsidR="00B85615" w:rsidRPr="0085340C" w:rsidRDefault="00B85615" w:rsidP="0085340C">
      <w:pPr>
        <w:pStyle w:val="Textoindependiente"/>
        <w:spacing w:line="360" w:lineRule="auto"/>
        <w:ind w:right="108"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Según la Organización Mundial de la Salud, “la salud sexual es la integración de elementos somáticos, emocionales, intelectuales y sociales del ser sexual por medios que sean positivamente enriquecidos y que potencien la sexualidad, la comunicación y el</w:t>
      </w:r>
      <w:r w:rsidRPr="0085340C">
        <w:rPr>
          <w:rFonts w:ascii="Times New Roman" w:hAnsi="Times New Roman" w:cs="Times New Roman"/>
          <w:spacing w:val="-3"/>
          <w:lang w:val="es-ES_tradnl"/>
        </w:rPr>
        <w:t xml:space="preserve"> </w:t>
      </w:r>
      <w:r w:rsidRPr="0085340C">
        <w:rPr>
          <w:rFonts w:ascii="Times New Roman" w:hAnsi="Times New Roman" w:cs="Times New Roman"/>
          <w:lang w:val="es-ES_tradnl"/>
        </w:rPr>
        <w:t>amor”(p.6)</w:t>
      </w:r>
    </w:p>
    <w:p w14:paraId="217C6401" w14:textId="77777777" w:rsidR="00B85615" w:rsidRPr="0085340C" w:rsidRDefault="00B85615" w:rsidP="0085340C">
      <w:pPr>
        <w:pStyle w:val="Textoindependiente"/>
        <w:spacing w:line="360" w:lineRule="auto"/>
        <w:ind w:right="107"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Desde este concepto se puede decir que los seres humanos somos sexuados desde el nacimiento hasta la muerte, experimentamos sensaciones, placer y dolor, aprendemos  a ser hombres y mujeres, sentimos emociones, nos relacionamos con los demás, amamos y podemos</w:t>
      </w:r>
      <w:r w:rsidRPr="0085340C">
        <w:rPr>
          <w:rFonts w:ascii="Times New Roman" w:hAnsi="Times New Roman" w:cs="Times New Roman"/>
          <w:spacing w:val="-14"/>
          <w:lang w:val="es-ES_tradnl"/>
        </w:rPr>
        <w:t xml:space="preserve"> </w:t>
      </w:r>
      <w:r w:rsidRPr="0085340C">
        <w:rPr>
          <w:rFonts w:ascii="Times New Roman" w:hAnsi="Times New Roman" w:cs="Times New Roman"/>
          <w:lang w:val="es-ES_tradnl"/>
        </w:rPr>
        <w:t>reproducirnos.</w:t>
      </w:r>
    </w:p>
    <w:p w14:paraId="3C153675" w14:textId="77777777" w:rsidR="00B85615" w:rsidRPr="0085340C" w:rsidRDefault="00B85615" w:rsidP="0085340C">
      <w:pPr>
        <w:pStyle w:val="Textoindependiente"/>
        <w:spacing w:before="55" w:line="360" w:lineRule="auto"/>
        <w:ind w:left="0" w:right="106"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La sexualidad no puede ser puramente biológica como experiencia genital, hombre-mujer. Ella en sí misma es esencial en la existencia del ser humano cuando va más allá de lo físico, de los sentidos, con amor y espiritualidad. Es el desarrollo integral de la persona. Por esta razón, la orientación sexual ha de estar incluida en el marco de la educación en valores, es decir, en la educación de los sentimientos, cualidades y tendencias humanas, donde los valores tienen un carácter primordial, desde donde pensamos y actuamos, estos son los que deciden y dan explicación y coherencia a nuestra</w:t>
      </w:r>
      <w:r w:rsidRPr="0085340C">
        <w:rPr>
          <w:rFonts w:ascii="Times New Roman" w:hAnsi="Times New Roman" w:cs="Times New Roman"/>
          <w:spacing w:val="-4"/>
          <w:lang w:val="es-ES_tradnl"/>
        </w:rPr>
        <w:t xml:space="preserve"> </w:t>
      </w:r>
      <w:r w:rsidRPr="0085340C">
        <w:rPr>
          <w:rFonts w:ascii="Times New Roman" w:hAnsi="Times New Roman" w:cs="Times New Roman"/>
          <w:lang w:val="es-ES_tradnl"/>
        </w:rPr>
        <w:t>vida.</w:t>
      </w:r>
    </w:p>
    <w:p w14:paraId="14D6F3E8" w14:textId="77777777" w:rsidR="00B85615" w:rsidRPr="0085340C" w:rsidRDefault="00B85615" w:rsidP="0085340C">
      <w:pPr>
        <w:pStyle w:val="Textoindependiente"/>
        <w:spacing w:line="360" w:lineRule="auto"/>
        <w:ind w:left="0" w:right="107"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Los valores son cualidades de las cosas que exigen de nosotros, estimación en cuanto se ajustan o no a la norma, a lo que es justo y racional. Igualmente, el valor moral  reside en las acciones humanas, en cuanto brotan de un ser consciente, libre y responsable; se convierte así en deberes por cada uno, puesto que sabe lo que debe hacer, lo que estima como adecuado y evita lo que estima</w:t>
      </w:r>
      <w:r w:rsidRPr="0085340C">
        <w:rPr>
          <w:rFonts w:ascii="Times New Roman" w:hAnsi="Times New Roman" w:cs="Times New Roman"/>
          <w:spacing w:val="-29"/>
          <w:lang w:val="es-ES_tradnl"/>
        </w:rPr>
        <w:t xml:space="preserve"> </w:t>
      </w:r>
      <w:r w:rsidRPr="0085340C">
        <w:rPr>
          <w:rFonts w:ascii="Times New Roman" w:hAnsi="Times New Roman" w:cs="Times New Roman"/>
          <w:lang w:val="es-ES_tradnl"/>
        </w:rPr>
        <w:t>inadecuado.</w:t>
      </w:r>
    </w:p>
    <w:p w14:paraId="1557D71D" w14:textId="77777777" w:rsidR="00B85615" w:rsidRPr="0085340C" w:rsidRDefault="00B85615" w:rsidP="0085340C">
      <w:pPr>
        <w:pStyle w:val="Textoindependiente"/>
        <w:spacing w:line="360" w:lineRule="auto"/>
        <w:ind w:left="0" w:right="106"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En cada etapa de la vida, el ser humano vive la sexualidad de diferentes maneras, tanto en la niñez como en la adolescencia, las características son muy particulares y dan una pauta de cómo perciben su sexualidad, por ejemplo, en la niñez se es más afectivo, y curioso en la exploración de su propio cuerpo y del sexo opuesto, en  los adolescentes se despierta un conjunto de inquietudes sobre sí mismo, los demás y la relación con el otro, sensaciones y lazos afectivos</w:t>
      </w:r>
      <w:r w:rsidRPr="0085340C">
        <w:rPr>
          <w:rFonts w:ascii="Times New Roman" w:hAnsi="Times New Roman" w:cs="Times New Roman"/>
          <w:spacing w:val="-15"/>
          <w:lang w:val="es-ES_tradnl"/>
        </w:rPr>
        <w:t xml:space="preserve"> </w:t>
      </w:r>
      <w:r w:rsidRPr="0085340C">
        <w:rPr>
          <w:rFonts w:ascii="Times New Roman" w:hAnsi="Times New Roman" w:cs="Times New Roman"/>
          <w:lang w:val="es-ES_tradnl"/>
        </w:rPr>
        <w:t>interpersonales.</w:t>
      </w:r>
    </w:p>
    <w:p w14:paraId="65E4201E" w14:textId="77777777" w:rsidR="00B85615" w:rsidRPr="0085340C" w:rsidRDefault="00B85615" w:rsidP="0085340C">
      <w:pPr>
        <w:pStyle w:val="Textoindependiente"/>
        <w:spacing w:line="360" w:lineRule="auto"/>
        <w:ind w:left="0" w:right="109"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 xml:space="preserve">Es por eso que la información que reciben en estas etapas pone a prueba todas las enseñanzas del hogar y de la escuela, los niños aprenden lo que sus sentidos recogen, la psique juega un papel fundamental en el modo de vivir y sentir la sexualidad. La forma de </w:t>
      </w:r>
      <w:r w:rsidRPr="0085340C">
        <w:rPr>
          <w:rFonts w:ascii="Times New Roman" w:hAnsi="Times New Roman" w:cs="Times New Roman"/>
          <w:lang w:val="es-ES_tradnl"/>
        </w:rPr>
        <w:lastRenderedPageBreak/>
        <w:t xml:space="preserve">percibir la información es decisiva para las relaciones sexuales. De este modo la </w:t>
      </w:r>
      <w:r w:rsidRPr="0085340C">
        <w:rPr>
          <w:rFonts w:ascii="Times New Roman" w:hAnsi="Times New Roman" w:cs="Times New Roman"/>
          <w:b/>
          <w:u w:val="thick" w:color="000000"/>
          <w:lang w:val="es-ES_tradnl"/>
        </w:rPr>
        <w:t>identidad sexual</w:t>
      </w:r>
      <w:r w:rsidRPr="0085340C">
        <w:rPr>
          <w:rFonts w:ascii="Times New Roman" w:hAnsi="Times New Roman" w:cs="Times New Roman"/>
          <w:b/>
          <w:lang w:val="es-ES_tradnl"/>
        </w:rPr>
        <w:t xml:space="preserve">, </w:t>
      </w:r>
      <w:r w:rsidRPr="0085340C">
        <w:rPr>
          <w:rFonts w:ascii="Times New Roman" w:hAnsi="Times New Roman" w:cs="Times New Roman"/>
          <w:lang w:val="es-ES_tradnl"/>
        </w:rPr>
        <w:t xml:space="preserve">y la </w:t>
      </w:r>
      <w:r w:rsidRPr="0085340C">
        <w:rPr>
          <w:rFonts w:ascii="Times New Roman" w:hAnsi="Times New Roman" w:cs="Times New Roman"/>
          <w:b/>
          <w:u w:val="thick" w:color="000000"/>
          <w:lang w:val="es-ES_tradnl"/>
        </w:rPr>
        <w:t>orientación sexual</w:t>
      </w:r>
      <w:r w:rsidRPr="0085340C">
        <w:rPr>
          <w:rFonts w:ascii="Times New Roman" w:hAnsi="Times New Roman" w:cs="Times New Roman"/>
          <w:lang w:val="es-ES_tradnl"/>
        </w:rPr>
        <w:t>, dependen en gran manera de nuestro modo de vernos y entendernos psicológicamente en relación a lo</w:t>
      </w:r>
      <w:r w:rsidRPr="0085340C">
        <w:rPr>
          <w:rFonts w:ascii="Times New Roman" w:hAnsi="Times New Roman" w:cs="Times New Roman"/>
          <w:spacing w:val="-20"/>
          <w:lang w:val="es-ES_tradnl"/>
        </w:rPr>
        <w:t xml:space="preserve"> </w:t>
      </w:r>
      <w:r w:rsidRPr="0085340C">
        <w:rPr>
          <w:rFonts w:ascii="Times New Roman" w:hAnsi="Times New Roman" w:cs="Times New Roman"/>
          <w:lang w:val="es-ES_tradnl"/>
        </w:rPr>
        <w:t>moral.</w:t>
      </w:r>
    </w:p>
    <w:p w14:paraId="7BB0FBA8" w14:textId="77777777" w:rsidR="00B85615" w:rsidRPr="0085340C" w:rsidRDefault="00B85615" w:rsidP="0085340C">
      <w:pPr>
        <w:pStyle w:val="Textoindependiente"/>
        <w:spacing w:line="360" w:lineRule="auto"/>
        <w:ind w:left="0" w:right="108"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La educación en sí misma es preventiva, es formadora y se forma con lo que somos, más que con lo que decimos, es un proceso permanente, sistemático e intencional, formadora de valores, actitudes, habilidades y conductas que permiten al niño y al joven desarrollarse en forma integral, anticiparse a la aparición de problemas y aprender a enfrentar los riesgos del miedo social donde se</w:t>
      </w:r>
      <w:r w:rsidRPr="0085340C">
        <w:rPr>
          <w:rFonts w:ascii="Times New Roman" w:hAnsi="Times New Roman" w:cs="Times New Roman"/>
          <w:spacing w:val="-28"/>
          <w:lang w:val="es-ES_tradnl"/>
        </w:rPr>
        <w:t xml:space="preserve"> </w:t>
      </w:r>
      <w:r w:rsidRPr="0085340C">
        <w:rPr>
          <w:rFonts w:ascii="Times New Roman" w:hAnsi="Times New Roman" w:cs="Times New Roman"/>
          <w:lang w:val="es-ES_tradnl"/>
        </w:rPr>
        <w:t>desenvuelve.</w:t>
      </w:r>
    </w:p>
    <w:p w14:paraId="4FB3574A" w14:textId="77777777" w:rsidR="00B85615" w:rsidRPr="0085340C" w:rsidRDefault="00B85615" w:rsidP="0085340C">
      <w:pPr>
        <w:pStyle w:val="Textoindependiente"/>
        <w:spacing w:line="360" w:lineRule="auto"/>
        <w:ind w:left="0" w:right="117"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La educación sexual para el niño y joven de hoy se debe enfocar en una educación biopsicosocial, en su formación y desarrollo, puesto que es fundamental para la estructuración de su personalidad, por ende abarca su estructura de valores, su estilo de vida y la relación consigo mismo y con los</w:t>
      </w:r>
      <w:r w:rsidRPr="0085340C">
        <w:rPr>
          <w:rFonts w:ascii="Times New Roman" w:hAnsi="Times New Roman" w:cs="Times New Roman"/>
          <w:spacing w:val="-13"/>
          <w:lang w:val="es-ES_tradnl"/>
        </w:rPr>
        <w:t xml:space="preserve"> </w:t>
      </w:r>
      <w:r w:rsidRPr="0085340C">
        <w:rPr>
          <w:rFonts w:ascii="Times New Roman" w:hAnsi="Times New Roman" w:cs="Times New Roman"/>
          <w:lang w:val="es-ES_tradnl"/>
        </w:rPr>
        <w:t>demás.</w:t>
      </w:r>
    </w:p>
    <w:p w14:paraId="2E288415" w14:textId="77777777" w:rsidR="00B85615" w:rsidRPr="0085340C" w:rsidRDefault="00B85615" w:rsidP="0085340C">
      <w:pPr>
        <w:pStyle w:val="Textoindependiente"/>
        <w:spacing w:line="360" w:lineRule="auto"/>
        <w:ind w:left="0" w:right="110"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Así mismo conociendo que la primera educación afectivo-sexual es aquella donde el niño recibe amor por primera vez para después transmitirlo a otras personas, donde las primeras experiencias maternas (pecho, caricias, alegría, ternura) y el adecuado ambiente familiar, son esenciales para las relaciones en la vida futura, de igual forma la experiencia escolar, que además de contribuir al desarrollo intelectual y motriz, aporta herramientas para el desarrollo integral de los</w:t>
      </w:r>
      <w:r w:rsidRPr="0085340C">
        <w:rPr>
          <w:rFonts w:ascii="Times New Roman" w:hAnsi="Times New Roman" w:cs="Times New Roman"/>
          <w:spacing w:val="-22"/>
          <w:lang w:val="es-ES_tradnl"/>
        </w:rPr>
        <w:t xml:space="preserve"> </w:t>
      </w:r>
      <w:r w:rsidRPr="0085340C">
        <w:rPr>
          <w:rFonts w:ascii="Times New Roman" w:hAnsi="Times New Roman" w:cs="Times New Roman"/>
          <w:lang w:val="es-ES_tradnl"/>
        </w:rPr>
        <w:t>educandos.</w:t>
      </w:r>
    </w:p>
    <w:p w14:paraId="635FD711" w14:textId="77777777" w:rsidR="0085340C" w:rsidRPr="0085340C" w:rsidRDefault="0085340C" w:rsidP="0085340C">
      <w:pPr>
        <w:pStyle w:val="Textoindependiente"/>
        <w:spacing w:before="55" w:line="360" w:lineRule="auto"/>
        <w:ind w:right="107"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Los niños y jóvenes de hoy están viviendo verdaderos cambios, hoy por hoy se ha comenzado a recorrer caminos que en otro tiempo parecían difíciles e imposibles. Es una época en donde la sociedad y la familia experimentan una carencia de valores que de una u otra forma influyen en la educación y formación de cada uno de los miembros que la conforman. Es por esto que se hace indispensable reconocer la importancia que ocupan los valores en la vida de los seres humanos, informar a los educandos acerca de las diferentes problemáticas que los hace vulnerables y que afectan su equilibrio emocional, propiciando un espacio de análisis, reflexión y desarrollando estrategias que les de herramientas para la toma de decisiones adecuadas para fortalecer su vida en las etapas mas difíciles de su desarrollo personal, familiar y</w:t>
      </w:r>
      <w:r w:rsidRPr="0085340C">
        <w:rPr>
          <w:rFonts w:ascii="Times New Roman" w:hAnsi="Times New Roman" w:cs="Times New Roman"/>
          <w:spacing w:val="-25"/>
          <w:lang w:val="es-ES_tradnl"/>
        </w:rPr>
        <w:t xml:space="preserve"> </w:t>
      </w:r>
      <w:r w:rsidRPr="0085340C">
        <w:rPr>
          <w:rFonts w:ascii="Times New Roman" w:hAnsi="Times New Roman" w:cs="Times New Roman"/>
          <w:lang w:val="es-ES_tradnl"/>
        </w:rPr>
        <w:t>social.</w:t>
      </w:r>
    </w:p>
    <w:p w14:paraId="6ECAA547" w14:textId="77777777" w:rsidR="0085340C" w:rsidRPr="0085340C" w:rsidRDefault="0085340C" w:rsidP="0085340C">
      <w:pPr>
        <w:pStyle w:val="Textoindependiente"/>
        <w:spacing w:line="360" w:lineRule="auto"/>
        <w:ind w:right="106"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 xml:space="preserve">Por lo tanto se hace necesario desarrollar un proyecto de orientación sexual  que busque impartir información progresiva y adecuada de lo qué es la sexualidad para la formación personal, tanto en lo biológico como en lo afectivo y social, persiguiendo la </w:t>
      </w:r>
      <w:r w:rsidRPr="0085340C">
        <w:rPr>
          <w:rFonts w:ascii="Times New Roman" w:hAnsi="Times New Roman" w:cs="Times New Roman"/>
          <w:lang w:val="es-ES_tradnl"/>
        </w:rPr>
        <w:lastRenderedPageBreak/>
        <w:t>realización de una sexualidad plena y madura que permita al niño y al joven de hoy tener una comunicación equilibrada con los otros, dentro de un contexto de afecto, valores y responsabilidad, ya que la sexualidad es una experiencia de comunicación, de interacción entre dos o más personas y no solo un mecanismo de reproducción  de  la especie humana y por ello se debe orientar oportunamente. Si una persona tiene información adecuada sobre la sexualidad, estará en mejores condiciones de potenciar su propia vida. Si bien es cierto, cada persona experimenta la sexualidad de distintas formas; en ella influyen experiencias sociales, es decir, de carácter pluridimensional, desde una perspectiva biológica, sicosocial, conductual, laica, clínica y cultural. Por ende el aprendizaje de la sexualidad contempla el conocimiento del individuo y de la naturaleza del ser</w:t>
      </w:r>
      <w:r w:rsidRPr="0085340C">
        <w:rPr>
          <w:rFonts w:ascii="Times New Roman" w:hAnsi="Times New Roman" w:cs="Times New Roman"/>
          <w:spacing w:val="-11"/>
          <w:lang w:val="es-ES_tradnl"/>
        </w:rPr>
        <w:t xml:space="preserve"> </w:t>
      </w:r>
      <w:r w:rsidRPr="0085340C">
        <w:rPr>
          <w:rFonts w:ascii="Times New Roman" w:hAnsi="Times New Roman" w:cs="Times New Roman"/>
          <w:lang w:val="es-ES_tradnl"/>
        </w:rPr>
        <w:t>humano.</w:t>
      </w:r>
    </w:p>
    <w:p w14:paraId="6F338987" w14:textId="77777777" w:rsidR="0085340C" w:rsidRPr="0085340C" w:rsidRDefault="0085340C" w:rsidP="0085340C">
      <w:pPr>
        <w:pStyle w:val="Textoindependiente"/>
        <w:spacing w:line="360" w:lineRule="auto"/>
        <w:ind w:right="111"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El manejo de una información fundamentada y responsable puede servir para evitar embarazos prematuros en los adolescentes, enfermedades de tipo sexual, aparición de problemas sexuales y proporcionar una mejor educación sexual a los estudiantes de la I.E. Baltazar Salazar  del  municipio de</w:t>
      </w:r>
      <w:r w:rsidRPr="0085340C">
        <w:rPr>
          <w:rFonts w:ascii="Times New Roman" w:hAnsi="Times New Roman" w:cs="Times New Roman"/>
          <w:spacing w:val="-13"/>
          <w:lang w:val="es-ES_tradnl"/>
        </w:rPr>
        <w:t xml:space="preserve"> </w:t>
      </w:r>
      <w:r w:rsidRPr="0085340C">
        <w:rPr>
          <w:rFonts w:ascii="Times New Roman" w:hAnsi="Times New Roman" w:cs="Times New Roman"/>
          <w:lang w:val="es-ES_tradnl"/>
        </w:rPr>
        <w:t>Rionegro.</w:t>
      </w:r>
    </w:p>
    <w:p w14:paraId="2730003F" w14:textId="77777777" w:rsidR="0085340C" w:rsidRPr="0085340C" w:rsidRDefault="0085340C" w:rsidP="0085340C">
      <w:pPr>
        <w:pStyle w:val="Textoindependiente"/>
        <w:spacing w:line="360" w:lineRule="auto"/>
        <w:ind w:right="107"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Sin embargo, lo más importante es que esta educación sexual pueda hacer a los individuos más receptivos y consientes en las relaciones interpersonales, en la toma de decisiones responsables frente a la sexualidad y por tanto en la preparación para la vida. Para lo cual se debe tener en cuenta las funciones inherentes al desarrollo de la sexualidad:</w:t>
      </w:r>
    </w:p>
    <w:p w14:paraId="778642A1" w14:textId="77777777" w:rsidR="0085340C" w:rsidRPr="0085340C" w:rsidRDefault="0085340C" w:rsidP="0085340C">
      <w:pPr>
        <w:spacing w:line="360" w:lineRule="auto"/>
        <w:ind w:firstLine="709"/>
        <w:contextualSpacing/>
        <w:rPr>
          <w:rFonts w:ascii="Times New Roman" w:eastAsia="Arial" w:hAnsi="Times New Roman" w:cs="Times New Roman"/>
          <w:sz w:val="24"/>
          <w:szCs w:val="24"/>
          <w:lang w:val="es-ES_tradnl"/>
        </w:rPr>
      </w:pPr>
    </w:p>
    <w:p w14:paraId="74B72135" w14:textId="77777777" w:rsidR="0085340C" w:rsidRPr="0085340C" w:rsidRDefault="0085340C" w:rsidP="0085340C">
      <w:pPr>
        <w:pStyle w:val="Prrafodelista"/>
        <w:numPr>
          <w:ilvl w:val="0"/>
          <w:numId w:val="16"/>
        </w:numPr>
        <w:tabs>
          <w:tab w:val="left" w:pos="810"/>
        </w:tabs>
        <w:spacing w:line="360" w:lineRule="auto"/>
        <w:ind w:right="110"/>
        <w:contextualSpacing/>
        <w:jc w:val="both"/>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Relacional que hace referencia a los procesos concomitantes inherentes en la información de vínculos afectivos entre las</w:t>
      </w:r>
      <w:r w:rsidRPr="0085340C">
        <w:rPr>
          <w:rFonts w:ascii="Times New Roman" w:hAnsi="Times New Roman" w:cs="Times New Roman"/>
          <w:spacing w:val="-13"/>
          <w:sz w:val="24"/>
          <w:szCs w:val="24"/>
          <w:lang w:val="es-ES_tradnl"/>
        </w:rPr>
        <w:t xml:space="preserve"> </w:t>
      </w:r>
      <w:r w:rsidRPr="0085340C">
        <w:rPr>
          <w:rFonts w:ascii="Times New Roman" w:hAnsi="Times New Roman" w:cs="Times New Roman"/>
          <w:sz w:val="24"/>
          <w:szCs w:val="24"/>
          <w:lang w:val="es-ES_tradnl"/>
        </w:rPr>
        <w:t>personas.</w:t>
      </w:r>
    </w:p>
    <w:p w14:paraId="3081DEDF" w14:textId="77777777" w:rsidR="0085340C" w:rsidRPr="0085340C" w:rsidRDefault="0085340C" w:rsidP="0085340C">
      <w:pPr>
        <w:pStyle w:val="Prrafodelista"/>
        <w:numPr>
          <w:ilvl w:val="0"/>
          <w:numId w:val="16"/>
        </w:numPr>
        <w:tabs>
          <w:tab w:val="left" w:pos="810"/>
        </w:tabs>
        <w:spacing w:line="360" w:lineRule="auto"/>
        <w:ind w:right="116"/>
        <w:contextualSpacing/>
        <w:jc w:val="both"/>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Relaciones de género: completan aspectos relacionados con el machismo, feminismo, victimario, relaciones complementarias y/o</w:t>
      </w:r>
      <w:r w:rsidRPr="0085340C">
        <w:rPr>
          <w:rFonts w:ascii="Times New Roman" w:hAnsi="Times New Roman" w:cs="Times New Roman"/>
          <w:spacing w:val="-22"/>
          <w:sz w:val="24"/>
          <w:szCs w:val="24"/>
          <w:lang w:val="es-ES_tradnl"/>
        </w:rPr>
        <w:t xml:space="preserve"> </w:t>
      </w:r>
      <w:r w:rsidRPr="0085340C">
        <w:rPr>
          <w:rFonts w:ascii="Times New Roman" w:hAnsi="Times New Roman" w:cs="Times New Roman"/>
          <w:sz w:val="24"/>
          <w:szCs w:val="24"/>
          <w:lang w:val="es-ES_tradnl"/>
        </w:rPr>
        <w:t>igualitarias.</w:t>
      </w:r>
    </w:p>
    <w:p w14:paraId="71FCFE59" w14:textId="07CD72E4" w:rsidR="0085340C" w:rsidRPr="005276E2" w:rsidRDefault="0085340C" w:rsidP="005276E2">
      <w:pPr>
        <w:pStyle w:val="Prrafodelista"/>
        <w:numPr>
          <w:ilvl w:val="0"/>
          <w:numId w:val="16"/>
        </w:numPr>
        <w:tabs>
          <w:tab w:val="left" w:pos="822"/>
        </w:tabs>
        <w:spacing w:line="360" w:lineRule="auto"/>
        <w:ind w:right="108"/>
        <w:contextualSpacing/>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 xml:space="preserve">Relaciones frente a sí mismo: permite el reconocimiento de la individualidad, aceptación, respeto y valoración del individuo como </w:t>
      </w:r>
      <w:r w:rsidRPr="0085340C">
        <w:rPr>
          <w:rFonts w:ascii="Times New Roman" w:hAnsi="Times New Roman" w:cs="Times New Roman"/>
          <w:spacing w:val="2"/>
          <w:sz w:val="24"/>
          <w:szCs w:val="24"/>
          <w:lang w:val="es-ES_tradnl"/>
        </w:rPr>
        <w:t xml:space="preserve">ser </w:t>
      </w:r>
      <w:r w:rsidRPr="0085340C">
        <w:rPr>
          <w:rFonts w:ascii="Times New Roman" w:hAnsi="Times New Roman" w:cs="Times New Roman"/>
          <w:sz w:val="24"/>
          <w:szCs w:val="24"/>
          <w:lang w:val="es-ES_tradnl"/>
        </w:rPr>
        <w:t>único, además la construcción de su autoestima y</w:t>
      </w:r>
      <w:r w:rsidRPr="0085340C">
        <w:rPr>
          <w:rFonts w:ascii="Times New Roman" w:hAnsi="Times New Roman" w:cs="Times New Roman"/>
          <w:spacing w:val="-8"/>
          <w:sz w:val="24"/>
          <w:szCs w:val="24"/>
          <w:lang w:val="es-ES_tradnl"/>
        </w:rPr>
        <w:t xml:space="preserve"> </w:t>
      </w:r>
      <w:r w:rsidRPr="0085340C">
        <w:rPr>
          <w:rFonts w:ascii="Times New Roman" w:hAnsi="Times New Roman" w:cs="Times New Roman"/>
          <w:sz w:val="24"/>
          <w:szCs w:val="24"/>
          <w:lang w:val="es-ES_tradnl"/>
        </w:rPr>
        <w:t>autonomía.</w:t>
      </w:r>
    </w:p>
    <w:p w14:paraId="11B68B9B" w14:textId="77777777" w:rsidR="0085340C" w:rsidRPr="0085340C" w:rsidRDefault="0085340C" w:rsidP="0085340C">
      <w:pPr>
        <w:pStyle w:val="Prrafodelista"/>
        <w:numPr>
          <w:ilvl w:val="0"/>
          <w:numId w:val="16"/>
        </w:numPr>
        <w:tabs>
          <w:tab w:val="left" w:pos="810"/>
        </w:tabs>
        <w:spacing w:before="55" w:line="360" w:lineRule="auto"/>
        <w:ind w:right="121"/>
        <w:contextualSpacing/>
        <w:rPr>
          <w:rFonts w:ascii="Times New Roman" w:hAnsi="Times New Roman" w:cs="Times New Roman"/>
          <w:sz w:val="24"/>
          <w:szCs w:val="24"/>
          <w:lang w:val="es-ES_tradnl"/>
        </w:rPr>
      </w:pPr>
      <w:r w:rsidRPr="0085340C">
        <w:rPr>
          <w:rFonts w:ascii="Times New Roman" w:hAnsi="Times New Roman" w:cs="Times New Roman"/>
          <w:sz w:val="24"/>
          <w:szCs w:val="24"/>
          <w:lang w:val="es-ES_tradnl"/>
        </w:rPr>
        <w:t>Relaciones de placer: en la cual está presente el sentido de lo erótico y la aparición de los diferentes roles del hombre y la mujer en el contexto de la interacción, igualmente el placer en sus diversas</w:t>
      </w:r>
      <w:r w:rsidRPr="0085340C">
        <w:rPr>
          <w:rFonts w:ascii="Times New Roman" w:hAnsi="Times New Roman" w:cs="Times New Roman"/>
          <w:spacing w:val="-21"/>
          <w:sz w:val="24"/>
          <w:szCs w:val="24"/>
          <w:lang w:val="es-ES_tradnl"/>
        </w:rPr>
        <w:t xml:space="preserve"> </w:t>
      </w:r>
      <w:r w:rsidRPr="0085340C">
        <w:rPr>
          <w:rFonts w:ascii="Times New Roman" w:hAnsi="Times New Roman" w:cs="Times New Roman"/>
          <w:sz w:val="24"/>
          <w:szCs w:val="24"/>
          <w:lang w:val="es-ES_tradnl"/>
        </w:rPr>
        <w:t xml:space="preserve">manifestaciones. </w:t>
      </w:r>
    </w:p>
    <w:p w14:paraId="23166E49" w14:textId="77777777" w:rsidR="0085340C" w:rsidRPr="0085340C" w:rsidRDefault="0085340C" w:rsidP="0085340C">
      <w:pPr>
        <w:pStyle w:val="Prrafodelista"/>
        <w:numPr>
          <w:ilvl w:val="0"/>
          <w:numId w:val="16"/>
        </w:numPr>
        <w:tabs>
          <w:tab w:val="left" w:pos="810"/>
        </w:tabs>
        <w:spacing w:before="55" w:line="360" w:lineRule="auto"/>
        <w:ind w:right="121"/>
        <w:contextualSpacing/>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Relación producción: hace referencia a las diferentes formas de cómo trasciende el ser  humano según la construcción de su propio proyecto de</w:t>
      </w:r>
      <w:r w:rsidRPr="0085340C">
        <w:rPr>
          <w:rFonts w:ascii="Times New Roman" w:hAnsi="Times New Roman" w:cs="Times New Roman"/>
          <w:spacing w:val="-21"/>
          <w:sz w:val="24"/>
          <w:szCs w:val="24"/>
          <w:lang w:val="es-ES_tradnl"/>
        </w:rPr>
        <w:t xml:space="preserve"> </w:t>
      </w:r>
      <w:r w:rsidRPr="0085340C">
        <w:rPr>
          <w:rFonts w:ascii="Times New Roman" w:hAnsi="Times New Roman" w:cs="Times New Roman"/>
          <w:sz w:val="24"/>
          <w:szCs w:val="24"/>
          <w:lang w:val="es-ES_tradnl"/>
        </w:rPr>
        <w:t>vida.</w:t>
      </w:r>
    </w:p>
    <w:p w14:paraId="2E91AA1B" w14:textId="77777777" w:rsidR="0085340C" w:rsidRPr="0085340C" w:rsidRDefault="0085340C" w:rsidP="0085340C">
      <w:pPr>
        <w:spacing w:line="360" w:lineRule="auto"/>
        <w:ind w:firstLine="709"/>
        <w:contextualSpacing/>
        <w:rPr>
          <w:rFonts w:ascii="Times New Roman" w:eastAsia="Arial" w:hAnsi="Times New Roman" w:cs="Times New Roman"/>
          <w:sz w:val="24"/>
          <w:szCs w:val="24"/>
          <w:lang w:val="es-ES_tradnl"/>
        </w:rPr>
      </w:pPr>
    </w:p>
    <w:p w14:paraId="2537A181" w14:textId="77777777" w:rsidR="00B85615" w:rsidRDefault="0085340C" w:rsidP="006279E6">
      <w:pPr>
        <w:pStyle w:val="Textoindependiente"/>
        <w:spacing w:line="360" w:lineRule="auto"/>
        <w:ind w:right="108"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Es por todo lo anteriormente expuesto que se hace necesario propiciar en la Institución Educativa Baltazar Salazar espacios que permitan el crecimiento del ser humano haciendo énfasis en la educación de la</w:t>
      </w:r>
      <w:r w:rsidRPr="0085340C">
        <w:rPr>
          <w:rFonts w:ascii="Times New Roman" w:hAnsi="Times New Roman" w:cs="Times New Roman"/>
          <w:spacing w:val="-20"/>
          <w:lang w:val="es-ES_tradnl"/>
        </w:rPr>
        <w:t xml:space="preserve"> </w:t>
      </w:r>
      <w:r w:rsidRPr="0085340C">
        <w:rPr>
          <w:rFonts w:ascii="Times New Roman" w:hAnsi="Times New Roman" w:cs="Times New Roman"/>
          <w:lang w:val="es-ES_tradnl"/>
        </w:rPr>
        <w:t>sexualidad</w:t>
      </w:r>
      <w:r w:rsidR="006279E6">
        <w:rPr>
          <w:rFonts w:ascii="Times New Roman" w:hAnsi="Times New Roman" w:cs="Times New Roman"/>
          <w:lang w:val="es-ES_tradnl"/>
        </w:rPr>
        <w:t>.</w:t>
      </w:r>
    </w:p>
    <w:p w14:paraId="623BA794" w14:textId="77777777" w:rsidR="006279E6" w:rsidRPr="0085340C" w:rsidRDefault="006279E6" w:rsidP="006279E6">
      <w:pPr>
        <w:pStyle w:val="Textoindependiente"/>
        <w:spacing w:line="360" w:lineRule="auto"/>
        <w:ind w:right="108" w:firstLine="709"/>
        <w:contextualSpacing/>
        <w:jc w:val="both"/>
        <w:rPr>
          <w:rFonts w:ascii="Times New Roman" w:hAnsi="Times New Roman" w:cs="Times New Roman"/>
          <w:lang w:val="es-ES_tradnl"/>
        </w:rPr>
        <w:sectPr w:rsidR="006279E6" w:rsidRPr="0085340C" w:rsidSect="006279E6">
          <w:pgSz w:w="12240" w:h="15840"/>
          <w:pgMar w:top="1418" w:right="1418" w:bottom="1418" w:left="1701" w:header="0" w:footer="1035" w:gutter="0"/>
          <w:cols w:space="720"/>
        </w:sectPr>
      </w:pPr>
    </w:p>
    <w:p w14:paraId="2598D12D" w14:textId="77777777" w:rsidR="0085340C" w:rsidRPr="0085340C" w:rsidRDefault="0085340C" w:rsidP="0085340C">
      <w:pPr>
        <w:spacing w:before="10" w:line="360" w:lineRule="auto"/>
        <w:rPr>
          <w:rFonts w:ascii="Times New Roman" w:eastAsia="Arial" w:hAnsi="Times New Roman" w:cs="Times New Roman"/>
          <w:sz w:val="24"/>
          <w:szCs w:val="24"/>
          <w:lang w:val="es-ES_tradnl"/>
        </w:rPr>
      </w:pPr>
    </w:p>
    <w:p w14:paraId="729D8136" w14:textId="77777777" w:rsidR="0085340C" w:rsidRPr="0085340C" w:rsidRDefault="0085340C" w:rsidP="0085340C">
      <w:pPr>
        <w:pStyle w:val="Ttulo11"/>
        <w:numPr>
          <w:ilvl w:val="0"/>
          <w:numId w:val="12"/>
        </w:numPr>
        <w:tabs>
          <w:tab w:val="left" w:pos="3749"/>
        </w:tabs>
        <w:spacing w:line="360" w:lineRule="auto"/>
        <w:jc w:val="left"/>
        <w:rPr>
          <w:rFonts w:ascii="Times New Roman" w:hAnsi="Times New Roman" w:cs="Times New Roman"/>
          <w:b w:val="0"/>
          <w:bCs w:val="0"/>
          <w:lang w:val="es-ES_tradnl"/>
        </w:rPr>
      </w:pPr>
      <w:bookmarkStart w:id="24" w:name="_bookmark8"/>
      <w:bookmarkStart w:id="25" w:name="_Toc345832723"/>
      <w:bookmarkStart w:id="26" w:name="_Toc345832797"/>
      <w:bookmarkStart w:id="27" w:name="_Toc345832841"/>
      <w:bookmarkEnd w:id="24"/>
      <w:r w:rsidRPr="0085340C">
        <w:rPr>
          <w:rFonts w:ascii="Times New Roman" w:hAnsi="Times New Roman" w:cs="Times New Roman"/>
          <w:lang w:val="es-ES_tradnl"/>
        </w:rPr>
        <w:t>MARCO</w:t>
      </w:r>
      <w:r w:rsidRPr="0085340C">
        <w:rPr>
          <w:rFonts w:ascii="Times New Roman" w:hAnsi="Times New Roman" w:cs="Times New Roman"/>
          <w:spacing w:val="-10"/>
          <w:lang w:val="es-ES_tradnl"/>
        </w:rPr>
        <w:t xml:space="preserve"> </w:t>
      </w:r>
      <w:r w:rsidRPr="0085340C">
        <w:rPr>
          <w:rFonts w:ascii="Times New Roman" w:hAnsi="Times New Roman" w:cs="Times New Roman"/>
          <w:lang w:val="es-ES_tradnl"/>
        </w:rPr>
        <w:t>CONTEXTUAL</w:t>
      </w:r>
      <w:bookmarkEnd w:id="25"/>
      <w:bookmarkEnd w:id="26"/>
      <w:bookmarkEnd w:id="27"/>
    </w:p>
    <w:p w14:paraId="1F72FAF7" w14:textId="77777777" w:rsidR="0085340C" w:rsidRPr="0085340C" w:rsidRDefault="0085340C" w:rsidP="0085340C">
      <w:pPr>
        <w:spacing w:before="3" w:line="360" w:lineRule="auto"/>
        <w:rPr>
          <w:rFonts w:ascii="Times New Roman" w:eastAsia="Arial" w:hAnsi="Times New Roman" w:cs="Times New Roman"/>
          <w:b/>
          <w:bCs/>
          <w:sz w:val="24"/>
          <w:szCs w:val="24"/>
          <w:lang w:val="es-ES_tradnl"/>
        </w:rPr>
      </w:pPr>
    </w:p>
    <w:p w14:paraId="1912A36F" w14:textId="77777777" w:rsidR="0085340C" w:rsidRPr="0085340C" w:rsidRDefault="0085340C" w:rsidP="0085340C">
      <w:pPr>
        <w:pStyle w:val="Ttulo21"/>
        <w:numPr>
          <w:ilvl w:val="1"/>
          <w:numId w:val="11"/>
        </w:numPr>
        <w:tabs>
          <w:tab w:val="left" w:pos="506"/>
        </w:tabs>
        <w:spacing w:line="360" w:lineRule="auto"/>
        <w:ind w:hanging="403"/>
        <w:jc w:val="both"/>
        <w:rPr>
          <w:rFonts w:ascii="Times New Roman" w:hAnsi="Times New Roman" w:cs="Times New Roman"/>
          <w:b w:val="0"/>
          <w:bCs w:val="0"/>
          <w:i w:val="0"/>
          <w:lang w:val="es-ES_tradnl"/>
        </w:rPr>
      </w:pPr>
      <w:bookmarkStart w:id="28" w:name="_Toc345832724"/>
      <w:bookmarkStart w:id="29" w:name="_Toc345832798"/>
      <w:bookmarkStart w:id="30" w:name="_Toc345832842"/>
      <w:r w:rsidRPr="0085340C">
        <w:rPr>
          <w:rFonts w:ascii="Times New Roman" w:hAnsi="Times New Roman" w:cs="Times New Roman"/>
          <w:lang w:val="es-ES_tradnl"/>
        </w:rPr>
        <w:t>DIAGNÓSTICO</w:t>
      </w:r>
      <w:bookmarkEnd w:id="28"/>
      <w:bookmarkEnd w:id="29"/>
      <w:bookmarkEnd w:id="30"/>
    </w:p>
    <w:p w14:paraId="7B149AA9" w14:textId="77777777" w:rsidR="0085340C" w:rsidRPr="0085340C" w:rsidRDefault="0085340C" w:rsidP="0085340C">
      <w:pPr>
        <w:spacing w:line="360" w:lineRule="auto"/>
        <w:rPr>
          <w:rFonts w:ascii="Times New Roman" w:eastAsia="Arial" w:hAnsi="Times New Roman" w:cs="Times New Roman"/>
          <w:b/>
          <w:bCs/>
          <w:i/>
          <w:sz w:val="24"/>
          <w:szCs w:val="24"/>
          <w:lang w:val="es-ES_tradnl"/>
        </w:rPr>
      </w:pPr>
    </w:p>
    <w:p w14:paraId="607E2E38" w14:textId="77777777" w:rsidR="0085340C" w:rsidRPr="0085340C" w:rsidRDefault="0085340C" w:rsidP="0085340C">
      <w:pPr>
        <w:pStyle w:val="Textoindependiente"/>
        <w:spacing w:line="360" w:lineRule="auto"/>
        <w:ind w:right="113"/>
        <w:jc w:val="both"/>
        <w:rPr>
          <w:rFonts w:ascii="Times New Roman" w:hAnsi="Times New Roman" w:cs="Times New Roman"/>
          <w:lang w:val="es-ES_tradnl"/>
        </w:rPr>
      </w:pPr>
      <w:r w:rsidRPr="0085340C">
        <w:rPr>
          <w:rFonts w:ascii="Times New Roman" w:hAnsi="Times New Roman" w:cs="Times New Roman"/>
          <w:lang w:val="es-ES_tradnl"/>
        </w:rPr>
        <w:t>La Institución Educativa Baltazar Salazar está ubicado en la vereda Pontezuela del corregimiento sur del municipio de Rionegro a 14 kilómetros de la cabecera municipal y a 8 kilómetros de la cabecera del municipio de La Ceja y a su vez esta fusionada con el CER. Capiro; la institución actualmente cuenta con 776 alumnos provenientes de las veredas aledañas como: Pontezuela, Capiro, El Higuerón, San Nicolás del municipio de La Ceja y en menor proporción de otros sectores de la cabecera del municipio de Rionegro; la institución atiende desde el grado de transición, básica  y media.</w:t>
      </w:r>
    </w:p>
    <w:p w14:paraId="63BFF8AD" w14:textId="77777777" w:rsidR="0085340C" w:rsidRPr="0085340C" w:rsidRDefault="0085340C" w:rsidP="0085340C">
      <w:pPr>
        <w:spacing w:line="360" w:lineRule="auto"/>
        <w:rPr>
          <w:rFonts w:ascii="Times New Roman" w:eastAsia="Arial" w:hAnsi="Times New Roman" w:cs="Times New Roman"/>
          <w:sz w:val="24"/>
          <w:szCs w:val="24"/>
          <w:lang w:val="es-ES_tradnl"/>
        </w:rPr>
      </w:pPr>
    </w:p>
    <w:p w14:paraId="56B3F8FC" w14:textId="77777777" w:rsidR="0085340C" w:rsidRPr="0085340C" w:rsidRDefault="0085340C" w:rsidP="0085340C">
      <w:pPr>
        <w:pStyle w:val="Textoindependiente"/>
        <w:spacing w:line="360" w:lineRule="auto"/>
        <w:ind w:right="110"/>
        <w:jc w:val="both"/>
        <w:rPr>
          <w:rFonts w:ascii="Times New Roman" w:hAnsi="Times New Roman" w:cs="Times New Roman"/>
          <w:lang w:val="es-ES_tradnl"/>
        </w:rPr>
      </w:pPr>
      <w:r w:rsidRPr="0085340C">
        <w:rPr>
          <w:rFonts w:ascii="Times New Roman" w:hAnsi="Times New Roman" w:cs="Times New Roman"/>
          <w:lang w:val="es-ES_tradnl"/>
        </w:rPr>
        <w:t>En la formación de la persona se vincula la familia,  estas están conformadas por  grupos: unipersonal, nuclear, extensa, compuesta y ausentismo en forma parcial o total de los padres lo que está repercutiendo o fortaleciendo  la identidad sexual del  niño, del preadolescente y del adolescente desde los afectos y patrones de crianza “Existen diferentes postulados sobre las pautas de crianza, cada una de ellas desde diferentes enfoques epistemológicos. Desde cada paradigma teórico se pueden hablar de pautas de crianza. En cuanto</w:t>
      </w:r>
      <w:r w:rsidRPr="0085340C">
        <w:rPr>
          <w:rFonts w:ascii="Times New Roman" w:hAnsi="Times New Roman" w:cs="Times New Roman"/>
          <w:spacing w:val="-9"/>
          <w:lang w:val="es-ES_tradnl"/>
        </w:rPr>
        <w:t xml:space="preserve"> </w:t>
      </w:r>
      <w:r w:rsidRPr="0085340C">
        <w:rPr>
          <w:rFonts w:ascii="Times New Roman" w:hAnsi="Times New Roman" w:cs="Times New Roman"/>
          <w:lang w:val="es-ES_tradnl"/>
        </w:rPr>
        <w:t>a:</w:t>
      </w:r>
    </w:p>
    <w:p w14:paraId="5163CA37" w14:textId="77777777" w:rsidR="0085340C" w:rsidRPr="0085340C" w:rsidRDefault="0085340C" w:rsidP="0085340C">
      <w:pPr>
        <w:spacing w:before="1" w:line="360" w:lineRule="auto"/>
        <w:rPr>
          <w:rFonts w:ascii="Times New Roman" w:eastAsia="Arial" w:hAnsi="Times New Roman" w:cs="Times New Roman"/>
          <w:sz w:val="24"/>
          <w:szCs w:val="24"/>
          <w:lang w:val="es-ES_tradnl"/>
        </w:rPr>
      </w:pPr>
    </w:p>
    <w:p w14:paraId="7C5184AE" w14:textId="77777777" w:rsidR="0085340C" w:rsidRPr="0085340C" w:rsidRDefault="0085340C" w:rsidP="0085340C">
      <w:pPr>
        <w:pStyle w:val="Prrafodelista"/>
        <w:numPr>
          <w:ilvl w:val="2"/>
          <w:numId w:val="11"/>
        </w:numPr>
        <w:tabs>
          <w:tab w:val="left" w:pos="810"/>
        </w:tabs>
        <w:spacing w:line="360" w:lineRule="auto"/>
        <w:ind w:hanging="36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La</w:t>
      </w:r>
      <w:r w:rsidRPr="0085340C">
        <w:rPr>
          <w:rFonts w:ascii="Times New Roman" w:hAnsi="Times New Roman" w:cs="Times New Roman"/>
          <w:spacing w:val="-5"/>
          <w:sz w:val="24"/>
          <w:szCs w:val="24"/>
          <w:lang w:val="es-ES_tradnl"/>
        </w:rPr>
        <w:t xml:space="preserve"> </w:t>
      </w:r>
      <w:r w:rsidRPr="0085340C">
        <w:rPr>
          <w:rFonts w:ascii="Times New Roman" w:hAnsi="Times New Roman" w:cs="Times New Roman"/>
          <w:sz w:val="24"/>
          <w:szCs w:val="24"/>
          <w:lang w:val="es-ES_tradnl"/>
        </w:rPr>
        <w:t>conducta</w:t>
      </w:r>
    </w:p>
    <w:p w14:paraId="5E5C0C35"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Los</w:t>
      </w:r>
      <w:r w:rsidRPr="0085340C">
        <w:rPr>
          <w:rFonts w:ascii="Times New Roman" w:hAnsi="Times New Roman" w:cs="Times New Roman"/>
          <w:spacing w:val="-3"/>
          <w:sz w:val="24"/>
          <w:szCs w:val="24"/>
          <w:lang w:val="es-ES_tradnl"/>
        </w:rPr>
        <w:t xml:space="preserve"> </w:t>
      </w:r>
      <w:r w:rsidRPr="0085340C">
        <w:rPr>
          <w:rFonts w:ascii="Times New Roman" w:hAnsi="Times New Roman" w:cs="Times New Roman"/>
          <w:sz w:val="24"/>
          <w:szCs w:val="24"/>
          <w:lang w:val="es-ES_tradnl"/>
        </w:rPr>
        <w:t>valores</w:t>
      </w:r>
    </w:p>
    <w:p w14:paraId="0C4D36FB"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Roles</w:t>
      </w:r>
    </w:p>
    <w:p w14:paraId="0942F9FA"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Proyecto de</w:t>
      </w:r>
      <w:r w:rsidRPr="0085340C">
        <w:rPr>
          <w:rFonts w:ascii="Times New Roman" w:hAnsi="Times New Roman" w:cs="Times New Roman"/>
          <w:spacing w:val="-6"/>
          <w:sz w:val="24"/>
          <w:szCs w:val="24"/>
          <w:lang w:val="es-ES_tradnl"/>
        </w:rPr>
        <w:t xml:space="preserve"> </w:t>
      </w:r>
      <w:r w:rsidRPr="0085340C">
        <w:rPr>
          <w:rFonts w:ascii="Times New Roman" w:hAnsi="Times New Roman" w:cs="Times New Roman"/>
          <w:sz w:val="24"/>
          <w:szCs w:val="24"/>
          <w:lang w:val="es-ES_tradnl"/>
        </w:rPr>
        <w:t>vida</w:t>
      </w:r>
    </w:p>
    <w:p w14:paraId="697CA789" w14:textId="77777777" w:rsidR="0085340C" w:rsidRPr="0085340C" w:rsidRDefault="0085340C" w:rsidP="0085340C">
      <w:pPr>
        <w:spacing w:before="10" w:line="360" w:lineRule="auto"/>
        <w:rPr>
          <w:rFonts w:ascii="Times New Roman" w:eastAsia="Arial" w:hAnsi="Times New Roman" w:cs="Times New Roman"/>
          <w:sz w:val="24"/>
          <w:szCs w:val="24"/>
          <w:lang w:val="es-ES_tradnl"/>
        </w:rPr>
      </w:pPr>
    </w:p>
    <w:p w14:paraId="6E342A0E" w14:textId="77777777" w:rsidR="0085340C" w:rsidRPr="0085340C" w:rsidRDefault="0085340C" w:rsidP="0085340C">
      <w:pPr>
        <w:pStyle w:val="Textoindependiente"/>
        <w:spacing w:line="360" w:lineRule="auto"/>
        <w:ind w:left="0" w:right="117"/>
        <w:jc w:val="both"/>
        <w:rPr>
          <w:rFonts w:ascii="Times New Roman" w:hAnsi="Times New Roman" w:cs="Times New Roman"/>
          <w:spacing w:val="-18"/>
          <w:lang w:val="es-ES_tradnl"/>
        </w:rPr>
      </w:pPr>
      <w:r w:rsidRPr="0085340C">
        <w:rPr>
          <w:rFonts w:ascii="Times New Roman" w:hAnsi="Times New Roman" w:cs="Times New Roman"/>
          <w:lang w:val="es-ES_tradnl"/>
        </w:rPr>
        <w:t>Este proceso también se encuentra influenciado por las condiciones contextuales, según el estrato socio-económico que oscila entre 2 y 4</w:t>
      </w:r>
      <w:r w:rsidRPr="0085340C">
        <w:rPr>
          <w:rFonts w:ascii="Times New Roman" w:hAnsi="Times New Roman" w:cs="Times New Roman"/>
          <w:spacing w:val="-18"/>
          <w:lang w:val="es-ES_tradnl"/>
        </w:rPr>
        <w:t>.</w:t>
      </w:r>
    </w:p>
    <w:p w14:paraId="623E3B84" w14:textId="77777777" w:rsidR="0085340C" w:rsidRPr="0085340C" w:rsidRDefault="0085340C" w:rsidP="0085340C">
      <w:pPr>
        <w:pStyle w:val="Textoindependiente"/>
        <w:spacing w:before="55" w:line="360" w:lineRule="auto"/>
        <w:ind w:left="0" w:right="108"/>
        <w:jc w:val="both"/>
        <w:rPr>
          <w:rFonts w:ascii="Times New Roman" w:hAnsi="Times New Roman" w:cs="Times New Roman"/>
          <w:lang w:val="es-ES_tradnl"/>
        </w:rPr>
      </w:pPr>
      <w:r w:rsidRPr="0085340C">
        <w:rPr>
          <w:rFonts w:ascii="Times New Roman" w:hAnsi="Times New Roman" w:cs="Times New Roman"/>
          <w:lang w:val="es-ES_tradnl"/>
        </w:rPr>
        <w:t xml:space="preserve">La mayor parte de familias labora en la floricultura, mayordomía, agricultura o ganadería entre otros, lo que genera largas jornadas laborales que deben cumplir ambos padres para poder llevar el sustento diario al hogar, por ausencia física de estos, por simple ignorancia o puro desinterés  descuidan la labor de educar en la sexualidad a sus hijos, está siendo </w:t>
      </w:r>
      <w:r w:rsidRPr="0085340C">
        <w:rPr>
          <w:rFonts w:ascii="Times New Roman" w:hAnsi="Times New Roman" w:cs="Times New Roman"/>
          <w:lang w:val="es-ES_tradnl"/>
        </w:rPr>
        <w:lastRenderedPageBreak/>
        <w:t>asignada a los educadores y en algunos casos a personas ajenas a la familia y a la Institución, tales como vecinos, parientes y amigos, sin una adecuada orientación. Lo anterior se ha observado claramente en los siguientes comportamientos, conductas y diálogos tales como:</w:t>
      </w:r>
    </w:p>
    <w:p w14:paraId="087E2E78"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Reorientación en</w:t>
      </w:r>
      <w:r w:rsidRPr="0085340C">
        <w:rPr>
          <w:rFonts w:ascii="Times New Roman" w:hAnsi="Times New Roman" w:cs="Times New Roman"/>
          <w:spacing w:val="-8"/>
          <w:sz w:val="24"/>
          <w:szCs w:val="24"/>
          <w:lang w:val="es-ES_tradnl"/>
        </w:rPr>
        <w:t xml:space="preserve"> </w:t>
      </w:r>
      <w:r w:rsidRPr="0085340C">
        <w:rPr>
          <w:rFonts w:ascii="Times New Roman" w:hAnsi="Times New Roman" w:cs="Times New Roman"/>
          <w:sz w:val="24"/>
          <w:szCs w:val="24"/>
          <w:lang w:val="es-ES_tradnl"/>
        </w:rPr>
        <w:t>valores</w:t>
      </w:r>
    </w:p>
    <w:p w14:paraId="6BC95A34"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Poca valoración a ciertas actividades que se realizan en el</w:t>
      </w:r>
      <w:r w:rsidRPr="0085340C">
        <w:rPr>
          <w:rFonts w:ascii="Times New Roman" w:hAnsi="Times New Roman" w:cs="Times New Roman"/>
          <w:spacing w:val="-15"/>
          <w:sz w:val="24"/>
          <w:szCs w:val="24"/>
          <w:lang w:val="es-ES_tradnl"/>
        </w:rPr>
        <w:t xml:space="preserve"> </w:t>
      </w:r>
      <w:r w:rsidRPr="0085340C">
        <w:rPr>
          <w:rFonts w:ascii="Times New Roman" w:hAnsi="Times New Roman" w:cs="Times New Roman"/>
          <w:sz w:val="24"/>
          <w:szCs w:val="24"/>
          <w:lang w:val="es-ES_tradnl"/>
        </w:rPr>
        <w:t>colegio.</w:t>
      </w:r>
    </w:p>
    <w:p w14:paraId="269667F7"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Recuperar el respeto hacia su</w:t>
      </w:r>
      <w:r w:rsidRPr="0085340C">
        <w:rPr>
          <w:rFonts w:ascii="Times New Roman" w:hAnsi="Times New Roman" w:cs="Times New Roman"/>
          <w:spacing w:val="-14"/>
          <w:sz w:val="24"/>
          <w:szCs w:val="24"/>
          <w:lang w:val="es-ES_tradnl"/>
        </w:rPr>
        <w:t xml:space="preserve"> </w:t>
      </w:r>
      <w:r w:rsidRPr="0085340C">
        <w:rPr>
          <w:rFonts w:ascii="Times New Roman" w:hAnsi="Times New Roman" w:cs="Times New Roman"/>
          <w:sz w:val="24"/>
          <w:szCs w:val="24"/>
          <w:lang w:val="es-ES_tradnl"/>
        </w:rPr>
        <w:t>cuerpo</w:t>
      </w:r>
    </w:p>
    <w:p w14:paraId="731F37EF"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Niños y jóvenes confundidos buscando apoyo y orientación en sus</w:t>
      </w:r>
      <w:r w:rsidRPr="0085340C">
        <w:rPr>
          <w:rFonts w:ascii="Times New Roman" w:hAnsi="Times New Roman" w:cs="Times New Roman"/>
          <w:spacing w:val="-26"/>
          <w:sz w:val="24"/>
          <w:szCs w:val="24"/>
          <w:lang w:val="es-ES_tradnl"/>
        </w:rPr>
        <w:t xml:space="preserve"> </w:t>
      </w:r>
      <w:r w:rsidRPr="0085340C">
        <w:rPr>
          <w:rFonts w:ascii="Times New Roman" w:hAnsi="Times New Roman" w:cs="Times New Roman"/>
          <w:sz w:val="24"/>
          <w:szCs w:val="24"/>
          <w:lang w:val="es-ES_tradnl"/>
        </w:rPr>
        <w:t>pares</w:t>
      </w:r>
    </w:p>
    <w:p w14:paraId="0FB1B76D" w14:textId="77777777" w:rsidR="0085340C" w:rsidRPr="0085340C" w:rsidRDefault="0085340C" w:rsidP="0085340C">
      <w:pPr>
        <w:pStyle w:val="Prrafodelista"/>
        <w:numPr>
          <w:ilvl w:val="2"/>
          <w:numId w:val="11"/>
        </w:numPr>
        <w:tabs>
          <w:tab w:val="left" w:pos="810"/>
        </w:tabs>
        <w:spacing w:line="360" w:lineRule="auto"/>
        <w:ind w:right="115" w:hanging="36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Buscando nuevas experiencias sin la madurez mental suficiente para asumir las consecuencias de sus</w:t>
      </w:r>
      <w:r w:rsidRPr="0085340C">
        <w:rPr>
          <w:rFonts w:ascii="Times New Roman" w:hAnsi="Times New Roman" w:cs="Times New Roman"/>
          <w:spacing w:val="-7"/>
          <w:sz w:val="24"/>
          <w:szCs w:val="24"/>
          <w:lang w:val="es-ES_tradnl"/>
        </w:rPr>
        <w:t xml:space="preserve"> </w:t>
      </w:r>
      <w:r w:rsidRPr="0085340C">
        <w:rPr>
          <w:rFonts w:ascii="Times New Roman" w:hAnsi="Times New Roman" w:cs="Times New Roman"/>
          <w:sz w:val="24"/>
          <w:szCs w:val="24"/>
          <w:lang w:val="es-ES_tradnl"/>
        </w:rPr>
        <w:t>actos</w:t>
      </w:r>
    </w:p>
    <w:p w14:paraId="2FD67DC8"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El inicio de las relaciones sexuales a muy temprana</w:t>
      </w:r>
      <w:r w:rsidRPr="0085340C">
        <w:rPr>
          <w:rFonts w:ascii="Times New Roman" w:hAnsi="Times New Roman" w:cs="Times New Roman"/>
          <w:spacing w:val="-19"/>
          <w:sz w:val="24"/>
          <w:szCs w:val="24"/>
          <w:lang w:val="es-ES_tradnl"/>
        </w:rPr>
        <w:t xml:space="preserve"> </w:t>
      </w:r>
      <w:r w:rsidRPr="0085340C">
        <w:rPr>
          <w:rFonts w:ascii="Times New Roman" w:hAnsi="Times New Roman" w:cs="Times New Roman"/>
          <w:sz w:val="24"/>
          <w:szCs w:val="24"/>
          <w:lang w:val="es-ES_tradnl"/>
        </w:rPr>
        <w:t>edad.</w:t>
      </w:r>
    </w:p>
    <w:p w14:paraId="52A42970" w14:textId="77777777" w:rsidR="0085340C" w:rsidRPr="0085340C" w:rsidRDefault="0085340C" w:rsidP="0085340C">
      <w:pPr>
        <w:spacing w:before="10" w:line="360" w:lineRule="auto"/>
        <w:rPr>
          <w:rFonts w:ascii="Times New Roman" w:eastAsia="Arial" w:hAnsi="Times New Roman" w:cs="Times New Roman"/>
          <w:sz w:val="24"/>
          <w:szCs w:val="24"/>
          <w:lang w:val="es-ES_tradnl"/>
        </w:rPr>
      </w:pPr>
    </w:p>
    <w:p w14:paraId="7ED687F9" w14:textId="77777777" w:rsidR="0085340C" w:rsidRPr="0085340C" w:rsidRDefault="0085340C" w:rsidP="0085340C">
      <w:pPr>
        <w:pStyle w:val="Textoindependiente"/>
        <w:spacing w:line="360" w:lineRule="auto"/>
        <w:ind w:right="111"/>
        <w:jc w:val="both"/>
        <w:rPr>
          <w:rFonts w:ascii="Times New Roman" w:hAnsi="Times New Roman" w:cs="Times New Roman"/>
          <w:lang w:val="es-ES_tradnl"/>
        </w:rPr>
      </w:pPr>
      <w:r w:rsidRPr="0085340C">
        <w:rPr>
          <w:rFonts w:ascii="Times New Roman" w:hAnsi="Times New Roman" w:cs="Times New Roman"/>
          <w:lang w:val="es-ES_tradnl"/>
        </w:rPr>
        <w:t>En fin todas estas expresiones que manifiestan los niños y jóvenes de nuestra institución mediante la palabra, los gestos, la manifestación corporal de las emociones  o la falta de ella, los sentimientos y vivencias sexuales, el castigo, las amenazas y el silencio desde y hacia el otro, pueden conllevar al desbordamiento de violencia tanto al interior de la familia como verse obligados a enfrentarse solos a la sociedad y sentirse señalados o rechazados, sin poder asumir una condición como agente activo de derechos en la construcción de</w:t>
      </w:r>
      <w:r w:rsidRPr="0085340C">
        <w:rPr>
          <w:rFonts w:ascii="Times New Roman" w:hAnsi="Times New Roman" w:cs="Times New Roman"/>
          <w:spacing w:val="-13"/>
          <w:lang w:val="es-ES_tradnl"/>
        </w:rPr>
        <w:t xml:space="preserve"> </w:t>
      </w:r>
      <w:r w:rsidRPr="0085340C">
        <w:rPr>
          <w:rFonts w:ascii="Times New Roman" w:hAnsi="Times New Roman" w:cs="Times New Roman"/>
          <w:lang w:val="es-ES_tradnl"/>
        </w:rPr>
        <w:t>ciudadanía.</w:t>
      </w:r>
    </w:p>
    <w:p w14:paraId="072B56F1" w14:textId="77777777" w:rsidR="0085340C" w:rsidRPr="0085340C" w:rsidRDefault="0085340C" w:rsidP="0085340C">
      <w:pPr>
        <w:spacing w:line="360" w:lineRule="auto"/>
        <w:rPr>
          <w:rFonts w:ascii="Times New Roman" w:eastAsia="Arial" w:hAnsi="Times New Roman" w:cs="Times New Roman"/>
          <w:sz w:val="24"/>
          <w:szCs w:val="24"/>
          <w:lang w:val="es-ES_tradnl"/>
        </w:rPr>
      </w:pPr>
    </w:p>
    <w:p w14:paraId="24B31C37" w14:textId="77777777" w:rsidR="0085340C" w:rsidRPr="0085340C" w:rsidRDefault="0085340C" w:rsidP="0085340C">
      <w:pPr>
        <w:pStyle w:val="Textoindependiente"/>
        <w:spacing w:line="360" w:lineRule="auto"/>
        <w:ind w:right="108"/>
        <w:jc w:val="both"/>
        <w:rPr>
          <w:rFonts w:ascii="Times New Roman" w:hAnsi="Times New Roman" w:cs="Times New Roman"/>
          <w:lang w:val="es-ES_tradnl"/>
        </w:rPr>
      </w:pPr>
      <w:r w:rsidRPr="0085340C">
        <w:rPr>
          <w:rFonts w:ascii="Times New Roman" w:hAnsi="Times New Roman" w:cs="Times New Roman"/>
          <w:lang w:val="es-ES_tradnl"/>
        </w:rPr>
        <w:t>Se propone una ruta de atención en caso de que haya abuso sexual en la población estudiantil; se cuenta también con la ruta de atención externa que reposa en la carpeta de Félix y  Susana la cual se ha socializado con la comunidad</w:t>
      </w:r>
      <w:r w:rsidRPr="0085340C">
        <w:rPr>
          <w:rFonts w:ascii="Times New Roman" w:hAnsi="Times New Roman" w:cs="Times New Roman"/>
          <w:spacing w:val="-29"/>
          <w:lang w:val="es-ES_tradnl"/>
        </w:rPr>
        <w:t xml:space="preserve"> </w:t>
      </w:r>
      <w:r w:rsidRPr="0085340C">
        <w:rPr>
          <w:rFonts w:ascii="Times New Roman" w:hAnsi="Times New Roman" w:cs="Times New Roman"/>
          <w:lang w:val="es-ES_tradnl"/>
        </w:rPr>
        <w:t>educativa.</w:t>
      </w:r>
    </w:p>
    <w:p w14:paraId="064E3A75" w14:textId="77777777" w:rsidR="0085340C" w:rsidRDefault="0085340C" w:rsidP="0085340C">
      <w:pPr>
        <w:pStyle w:val="Textoindependiente"/>
        <w:spacing w:line="360" w:lineRule="auto"/>
        <w:ind w:left="0" w:right="108"/>
        <w:jc w:val="both"/>
        <w:rPr>
          <w:rFonts w:ascii="Times New Roman" w:hAnsi="Times New Roman" w:cs="Times New Roman"/>
          <w:lang w:val="es-ES_tradnl"/>
        </w:rPr>
      </w:pPr>
    </w:p>
    <w:p w14:paraId="02255121" w14:textId="77777777" w:rsidR="0085340C" w:rsidRPr="0085340C" w:rsidRDefault="0085340C" w:rsidP="0085340C">
      <w:pPr>
        <w:pStyle w:val="Textoindependiente"/>
        <w:spacing w:line="360" w:lineRule="auto"/>
        <w:ind w:left="0" w:right="108"/>
        <w:jc w:val="both"/>
        <w:rPr>
          <w:rFonts w:ascii="Times New Roman" w:hAnsi="Times New Roman" w:cs="Times New Roman"/>
          <w:lang w:val="es-ES_tradnl"/>
        </w:rPr>
        <w:sectPr w:rsidR="0085340C" w:rsidRPr="0085340C" w:rsidSect="006279E6">
          <w:pgSz w:w="12240" w:h="15840"/>
          <w:pgMar w:top="1418" w:right="1418" w:bottom="1418" w:left="1701" w:header="0" w:footer="1035" w:gutter="0"/>
          <w:cols w:space="720"/>
        </w:sectPr>
      </w:pPr>
    </w:p>
    <w:p w14:paraId="6CA6226C" w14:textId="77777777" w:rsidR="0085340C" w:rsidRPr="0085340C" w:rsidRDefault="0085340C" w:rsidP="0085340C">
      <w:pPr>
        <w:spacing w:before="32" w:line="360" w:lineRule="auto"/>
        <w:ind w:left="4503"/>
        <w:rPr>
          <w:rFonts w:ascii="Times New Roman" w:eastAsia="Times New Roman" w:hAnsi="Times New Roman" w:cs="Times New Roman"/>
          <w:sz w:val="24"/>
          <w:szCs w:val="24"/>
          <w:lang w:val="es-ES_tradnl"/>
        </w:rPr>
      </w:pPr>
      <w:r w:rsidRPr="0085340C">
        <w:rPr>
          <w:rFonts w:ascii="Times New Roman" w:hAnsi="Times New Roman" w:cs="Times New Roman"/>
          <w:b/>
          <w:sz w:val="24"/>
          <w:szCs w:val="24"/>
          <w:lang w:val="es-ES_tradnl"/>
        </w:rPr>
        <w:lastRenderedPageBreak/>
        <w:t>RUTA DE ATENCION</w:t>
      </w:r>
      <w:r w:rsidRPr="0085340C">
        <w:rPr>
          <w:rFonts w:ascii="Times New Roman" w:hAnsi="Times New Roman" w:cs="Times New Roman"/>
          <w:b/>
          <w:spacing w:val="-9"/>
          <w:sz w:val="24"/>
          <w:szCs w:val="24"/>
          <w:lang w:val="es-ES_tradnl"/>
        </w:rPr>
        <w:t xml:space="preserve"> </w:t>
      </w:r>
      <w:r w:rsidRPr="0085340C">
        <w:rPr>
          <w:rFonts w:ascii="Times New Roman" w:hAnsi="Times New Roman" w:cs="Times New Roman"/>
          <w:b/>
          <w:sz w:val="24"/>
          <w:szCs w:val="24"/>
          <w:lang w:val="es-ES_tradnl"/>
        </w:rPr>
        <w:t>INTERNA</w:t>
      </w:r>
    </w:p>
    <w:p w14:paraId="3C83755C" w14:textId="77777777" w:rsidR="0085340C" w:rsidRPr="0085340C" w:rsidRDefault="0085340C" w:rsidP="0085340C">
      <w:pPr>
        <w:spacing w:before="2" w:line="360" w:lineRule="auto"/>
        <w:rPr>
          <w:rFonts w:ascii="Times New Roman" w:eastAsia="Times New Roman" w:hAnsi="Times New Roman" w:cs="Times New Roman"/>
          <w:b/>
          <w:bCs/>
          <w:sz w:val="24"/>
          <w:szCs w:val="24"/>
          <w:lang w:val="es-ES_tradnl"/>
        </w:rPr>
      </w:pPr>
      <w:r w:rsidRPr="0085340C">
        <w:rPr>
          <w:rFonts w:ascii="Times New Roman" w:hAnsi="Times New Roman" w:cs="Times New Roman"/>
          <w:noProof/>
          <w:sz w:val="24"/>
          <w:szCs w:val="24"/>
          <w:lang w:val="es-CO" w:eastAsia="es-CO"/>
        </w:rPr>
        <mc:AlternateContent>
          <mc:Choice Requires="wpg">
            <w:drawing>
              <wp:anchor distT="0" distB="0" distL="0" distR="0" simplePos="0" relativeHeight="251659264" behindDoc="0" locked="0" layoutInCell="1" allowOverlap="1" wp14:anchorId="5CD4B084" wp14:editId="6684A32C">
                <wp:simplePos x="0" y="0"/>
                <wp:positionH relativeFrom="page">
                  <wp:posOffset>2606040</wp:posOffset>
                </wp:positionH>
                <wp:positionV relativeFrom="paragraph">
                  <wp:posOffset>224790</wp:posOffset>
                </wp:positionV>
                <wp:extent cx="1562100" cy="1186815"/>
                <wp:effectExtent l="2540" t="2540" r="10160" b="4445"/>
                <wp:wrapTopAndBottom/>
                <wp:docPr id="5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186815"/>
                          <a:chOff x="4105" y="355"/>
                          <a:chExt cx="2460" cy="1869"/>
                        </a:xfrm>
                      </wpg:grpSpPr>
                      <wpg:grpSp>
                        <wpg:cNvPr id="57" name="Group 28"/>
                        <wpg:cNvGrpSpPr>
                          <a:grpSpLocks/>
                        </wpg:cNvGrpSpPr>
                        <wpg:grpSpPr bwMode="auto">
                          <a:xfrm>
                            <a:off x="4112" y="393"/>
                            <a:ext cx="2445" cy="1830"/>
                            <a:chOff x="4112" y="393"/>
                            <a:chExt cx="2445" cy="1830"/>
                          </a:xfrm>
                        </wpg:grpSpPr>
                        <wps:wsp>
                          <wps:cNvPr id="58" name="Freeform 29"/>
                          <wps:cNvSpPr>
                            <a:spLocks/>
                          </wps:cNvSpPr>
                          <wps:spPr bwMode="auto">
                            <a:xfrm>
                              <a:off x="4112" y="393"/>
                              <a:ext cx="2445" cy="1830"/>
                            </a:xfrm>
                            <a:custGeom>
                              <a:avLst/>
                              <a:gdLst>
                                <a:gd name="T0" fmla="+- 0 6252 4112"/>
                                <a:gd name="T1" fmla="*/ T0 w 2445"/>
                                <a:gd name="T2" fmla="+- 0 393 393"/>
                                <a:gd name="T3" fmla="*/ 393 h 1830"/>
                                <a:gd name="T4" fmla="+- 0 4417 4112"/>
                                <a:gd name="T5" fmla="*/ T4 w 2445"/>
                                <a:gd name="T6" fmla="+- 0 393 393"/>
                                <a:gd name="T7" fmla="*/ 393 h 1830"/>
                                <a:gd name="T8" fmla="+- 0 4347 4112"/>
                                <a:gd name="T9" fmla="*/ T8 w 2445"/>
                                <a:gd name="T10" fmla="+- 0 401 393"/>
                                <a:gd name="T11" fmla="*/ 401 h 1830"/>
                                <a:gd name="T12" fmla="+- 0 4283 4112"/>
                                <a:gd name="T13" fmla="*/ T12 w 2445"/>
                                <a:gd name="T14" fmla="+- 0 424 393"/>
                                <a:gd name="T15" fmla="*/ 424 h 1830"/>
                                <a:gd name="T16" fmla="+- 0 4226 4112"/>
                                <a:gd name="T17" fmla="*/ T16 w 2445"/>
                                <a:gd name="T18" fmla="+- 0 460 393"/>
                                <a:gd name="T19" fmla="*/ 460 h 1830"/>
                                <a:gd name="T20" fmla="+- 0 4179 4112"/>
                                <a:gd name="T21" fmla="*/ T20 w 2445"/>
                                <a:gd name="T22" fmla="+- 0 508 393"/>
                                <a:gd name="T23" fmla="*/ 508 h 1830"/>
                                <a:gd name="T24" fmla="+- 0 4143 4112"/>
                                <a:gd name="T25" fmla="*/ T24 w 2445"/>
                                <a:gd name="T26" fmla="+- 0 564 393"/>
                                <a:gd name="T27" fmla="*/ 564 h 1830"/>
                                <a:gd name="T28" fmla="+- 0 4120 4112"/>
                                <a:gd name="T29" fmla="*/ T28 w 2445"/>
                                <a:gd name="T30" fmla="+- 0 628 393"/>
                                <a:gd name="T31" fmla="*/ 628 h 1830"/>
                                <a:gd name="T32" fmla="+- 0 4112 4112"/>
                                <a:gd name="T33" fmla="*/ T32 w 2445"/>
                                <a:gd name="T34" fmla="+- 0 698 393"/>
                                <a:gd name="T35" fmla="*/ 698 h 1830"/>
                                <a:gd name="T36" fmla="+- 0 4112 4112"/>
                                <a:gd name="T37" fmla="*/ T36 w 2445"/>
                                <a:gd name="T38" fmla="+- 0 1918 393"/>
                                <a:gd name="T39" fmla="*/ 1918 h 1830"/>
                                <a:gd name="T40" fmla="+- 0 4120 4112"/>
                                <a:gd name="T41" fmla="*/ T40 w 2445"/>
                                <a:gd name="T42" fmla="+- 0 1988 393"/>
                                <a:gd name="T43" fmla="*/ 1988 h 1830"/>
                                <a:gd name="T44" fmla="+- 0 4143 4112"/>
                                <a:gd name="T45" fmla="*/ T44 w 2445"/>
                                <a:gd name="T46" fmla="+- 0 2053 393"/>
                                <a:gd name="T47" fmla="*/ 2053 h 1830"/>
                                <a:gd name="T48" fmla="+- 0 4179 4112"/>
                                <a:gd name="T49" fmla="*/ T48 w 2445"/>
                                <a:gd name="T50" fmla="+- 0 2109 393"/>
                                <a:gd name="T51" fmla="*/ 2109 h 1830"/>
                                <a:gd name="T52" fmla="+- 0 4226 4112"/>
                                <a:gd name="T53" fmla="*/ T52 w 2445"/>
                                <a:gd name="T54" fmla="+- 0 2156 393"/>
                                <a:gd name="T55" fmla="*/ 2156 h 1830"/>
                                <a:gd name="T56" fmla="+- 0 4283 4112"/>
                                <a:gd name="T57" fmla="*/ T56 w 2445"/>
                                <a:gd name="T58" fmla="+- 0 2192 393"/>
                                <a:gd name="T59" fmla="*/ 2192 h 1830"/>
                                <a:gd name="T60" fmla="+- 0 4347 4112"/>
                                <a:gd name="T61" fmla="*/ T60 w 2445"/>
                                <a:gd name="T62" fmla="+- 0 2215 393"/>
                                <a:gd name="T63" fmla="*/ 2215 h 1830"/>
                                <a:gd name="T64" fmla="+- 0 4417 4112"/>
                                <a:gd name="T65" fmla="*/ T64 w 2445"/>
                                <a:gd name="T66" fmla="+- 0 2223 393"/>
                                <a:gd name="T67" fmla="*/ 2223 h 1830"/>
                                <a:gd name="T68" fmla="+- 0 6252 4112"/>
                                <a:gd name="T69" fmla="*/ T68 w 2445"/>
                                <a:gd name="T70" fmla="+- 0 2223 393"/>
                                <a:gd name="T71" fmla="*/ 2223 h 1830"/>
                                <a:gd name="T72" fmla="+- 0 6322 4112"/>
                                <a:gd name="T73" fmla="*/ T72 w 2445"/>
                                <a:gd name="T74" fmla="+- 0 2215 393"/>
                                <a:gd name="T75" fmla="*/ 2215 h 1830"/>
                                <a:gd name="T76" fmla="+- 0 6386 4112"/>
                                <a:gd name="T77" fmla="*/ T76 w 2445"/>
                                <a:gd name="T78" fmla="+- 0 2192 393"/>
                                <a:gd name="T79" fmla="*/ 2192 h 1830"/>
                                <a:gd name="T80" fmla="+- 0 6443 4112"/>
                                <a:gd name="T81" fmla="*/ T80 w 2445"/>
                                <a:gd name="T82" fmla="+- 0 2156 393"/>
                                <a:gd name="T83" fmla="*/ 2156 h 1830"/>
                                <a:gd name="T84" fmla="+- 0 6490 4112"/>
                                <a:gd name="T85" fmla="*/ T84 w 2445"/>
                                <a:gd name="T86" fmla="+- 0 2109 393"/>
                                <a:gd name="T87" fmla="*/ 2109 h 1830"/>
                                <a:gd name="T88" fmla="+- 0 6526 4112"/>
                                <a:gd name="T89" fmla="*/ T88 w 2445"/>
                                <a:gd name="T90" fmla="+- 0 2053 393"/>
                                <a:gd name="T91" fmla="*/ 2053 h 1830"/>
                                <a:gd name="T92" fmla="+- 0 6549 4112"/>
                                <a:gd name="T93" fmla="*/ T92 w 2445"/>
                                <a:gd name="T94" fmla="+- 0 1988 393"/>
                                <a:gd name="T95" fmla="*/ 1988 h 1830"/>
                                <a:gd name="T96" fmla="+- 0 6557 4112"/>
                                <a:gd name="T97" fmla="*/ T96 w 2445"/>
                                <a:gd name="T98" fmla="+- 0 1918 393"/>
                                <a:gd name="T99" fmla="*/ 1918 h 1830"/>
                                <a:gd name="T100" fmla="+- 0 6557 4112"/>
                                <a:gd name="T101" fmla="*/ T100 w 2445"/>
                                <a:gd name="T102" fmla="+- 0 698 393"/>
                                <a:gd name="T103" fmla="*/ 698 h 1830"/>
                                <a:gd name="T104" fmla="+- 0 6549 4112"/>
                                <a:gd name="T105" fmla="*/ T104 w 2445"/>
                                <a:gd name="T106" fmla="+- 0 628 393"/>
                                <a:gd name="T107" fmla="*/ 628 h 1830"/>
                                <a:gd name="T108" fmla="+- 0 6526 4112"/>
                                <a:gd name="T109" fmla="*/ T108 w 2445"/>
                                <a:gd name="T110" fmla="+- 0 564 393"/>
                                <a:gd name="T111" fmla="*/ 564 h 1830"/>
                                <a:gd name="T112" fmla="+- 0 6490 4112"/>
                                <a:gd name="T113" fmla="*/ T112 w 2445"/>
                                <a:gd name="T114" fmla="+- 0 508 393"/>
                                <a:gd name="T115" fmla="*/ 508 h 1830"/>
                                <a:gd name="T116" fmla="+- 0 6443 4112"/>
                                <a:gd name="T117" fmla="*/ T116 w 2445"/>
                                <a:gd name="T118" fmla="+- 0 460 393"/>
                                <a:gd name="T119" fmla="*/ 460 h 1830"/>
                                <a:gd name="T120" fmla="+- 0 6386 4112"/>
                                <a:gd name="T121" fmla="*/ T120 w 2445"/>
                                <a:gd name="T122" fmla="+- 0 424 393"/>
                                <a:gd name="T123" fmla="*/ 424 h 1830"/>
                                <a:gd name="T124" fmla="+- 0 6322 4112"/>
                                <a:gd name="T125" fmla="*/ T124 w 2445"/>
                                <a:gd name="T126" fmla="+- 0 401 393"/>
                                <a:gd name="T127" fmla="*/ 401 h 1830"/>
                                <a:gd name="T128" fmla="+- 0 6252 4112"/>
                                <a:gd name="T129" fmla="*/ T128 w 2445"/>
                                <a:gd name="T130" fmla="+- 0 393 393"/>
                                <a:gd name="T131" fmla="*/ 393 h 1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445" h="1830">
                                  <a:moveTo>
                                    <a:pt x="2140" y="0"/>
                                  </a:moveTo>
                                  <a:lnTo>
                                    <a:pt x="305" y="0"/>
                                  </a:lnTo>
                                  <a:lnTo>
                                    <a:pt x="235" y="8"/>
                                  </a:lnTo>
                                  <a:lnTo>
                                    <a:pt x="171" y="31"/>
                                  </a:lnTo>
                                  <a:lnTo>
                                    <a:pt x="114" y="67"/>
                                  </a:lnTo>
                                  <a:lnTo>
                                    <a:pt x="67" y="115"/>
                                  </a:lnTo>
                                  <a:lnTo>
                                    <a:pt x="31" y="171"/>
                                  </a:lnTo>
                                  <a:lnTo>
                                    <a:pt x="8" y="235"/>
                                  </a:lnTo>
                                  <a:lnTo>
                                    <a:pt x="0" y="305"/>
                                  </a:lnTo>
                                  <a:lnTo>
                                    <a:pt x="0" y="1525"/>
                                  </a:lnTo>
                                  <a:lnTo>
                                    <a:pt x="8" y="1595"/>
                                  </a:lnTo>
                                  <a:lnTo>
                                    <a:pt x="31" y="1660"/>
                                  </a:lnTo>
                                  <a:lnTo>
                                    <a:pt x="67" y="1716"/>
                                  </a:lnTo>
                                  <a:lnTo>
                                    <a:pt x="114" y="1763"/>
                                  </a:lnTo>
                                  <a:lnTo>
                                    <a:pt x="171" y="1799"/>
                                  </a:lnTo>
                                  <a:lnTo>
                                    <a:pt x="235" y="1822"/>
                                  </a:lnTo>
                                  <a:lnTo>
                                    <a:pt x="305" y="1830"/>
                                  </a:lnTo>
                                  <a:lnTo>
                                    <a:pt x="2140" y="1830"/>
                                  </a:lnTo>
                                  <a:lnTo>
                                    <a:pt x="2210" y="1822"/>
                                  </a:lnTo>
                                  <a:lnTo>
                                    <a:pt x="2274" y="1799"/>
                                  </a:lnTo>
                                  <a:lnTo>
                                    <a:pt x="2331" y="1763"/>
                                  </a:lnTo>
                                  <a:lnTo>
                                    <a:pt x="2378" y="1716"/>
                                  </a:lnTo>
                                  <a:lnTo>
                                    <a:pt x="2414" y="1660"/>
                                  </a:lnTo>
                                  <a:lnTo>
                                    <a:pt x="2437" y="1595"/>
                                  </a:lnTo>
                                  <a:lnTo>
                                    <a:pt x="2445" y="1525"/>
                                  </a:lnTo>
                                  <a:lnTo>
                                    <a:pt x="2445" y="305"/>
                                  </a:lnTo>
                                  <a:lnTo>
                                    <a:pt x="2437" y="235"/>
                                  </a:lnTo>
                                  <a:lnTo>
                                    <a:pt x="2414" y="171"/>
                                  </a:lnTo>
                                  <a:lnTo>
                                    <a:pt x="2378" y="115"/>
                                  </a:lnTo>
                                  <a:lnTo>
                                    <a:pt x="2331" y="67"/>
                                  </a:lnTo>
                                  <a:lnTo>
                                    <a:pt x="2274" y="31"/>
                                  </a:lnTo>
                                  <a:lnTo>
                                    <a:pt x="2210" y="8"/>
                                  </a:lnTo>
                                  <a:lnTo>
                                    <a:pt x="2140" y="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12" y="362"/>
                              <a:ext cx="2445" cy="18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0" name="Group 31"/>
                        <wpg:cNvGrpSpPr>
                          <a:grpSpLocks/>
                        </wpg:cNvGrpSpPr>
                        <wpg:grpSpPr bwMode="auto">
                          <a:xfrm>
                            <a:off x="4112" y="362"/>
                            <a:ext cx="2445" cy="1830"/>
                            <a:chOff x="4112" y="362"/>
                            <a:chExt cx="2445" cy="1830"/>
                          </a:xfrm>
                        </wpg:grpSpPr>
                        <wps:wsp>
                          <wps:cNvPr id="61" name="Freeform 32"/>
                          <wps:cNvSpPr>
                            <a:spLocks/>
                          </wps:cNvSpPr>
                          <wps:spPr bwMode="auto">
                            <a:xfrm>
                              <a:off x="4112" y="362"/>
                              <a:ext cx="2445" cy="1830"/>
                            </a:xfrm>
                            <a:custGeom>
                              <a:avLst/>
                              <a:gdLst>
                                <a:gd name="T0" fmla="+- 0 4417 4112"/>
                                <a:gd name="T1" fmla="*/ T0 w 2445"/>
                                <a:gd name="T2" fmla="+- 0 362 362"/>
                                <a:gd name="T3" fmla="*/ 362 h 1830"/>
                                <a:gd name="T4" fmla="+- 0 4347 4112"/>
                                <a:gd name="T5" fmla="*/ T4 w 2445"/>
                                <a:gd name="T6" fmla="+- 0 370 362"/>
                                <a:gd name="T7" fmla="*/ 370 h 1830"/>
                                <a:gd name="T8" fmla="+- 0 4283 4112"/>
                                <a:gd name="T9" fmla="*/ T8 w 2445"/>
                                <a:gd name="T10" fmla="+- 0 393 362"/>
                                <a:gd name="T11" fmla="*/ 393 h 1830"/>
                                <a:gd name="T12" fmla="+- 0 4226 4112"/>
                                <a:gd name="T13" fmla="*/ T12 w 2445"/>
                                <a:gd name="T14" fmla="+- 0 429 362"/>
                                <a:gd name="T15" fmla="*/ 429 h 1830"/>
                                <a:gd name="T16" fmla="+- 0 4179 4112"/>
                                <a:gd name="T17" fmla="*/ T16 w 2445"/>
                                <a:gd name="T18" fmla="+- 0 476 362"/>
                                <a:gd name="T19" fmla="*/ 476 h 1830"/>
                                <a:gd name="T20" fmla="+- 0 4143 4112"/>
                                <a:gd name="T21" fmla="*/ T20 w 2445"/>
                                <a:gd name="T22" fmla="+- 0 533 362"/>
                                <a:gd name="T23" fmla="*/ 533 h 1830"/>
                                <a:gd name="T24" fmla="+- 0 4120 4112"/>
                                <a:gd name="T25" fmla="*/ T24 w 2445"/>
                                <a:gd name="T26" fmla="+- 0 597 362"/>
                                <a:gd name="T27" fmla="*/ 597 h 1830"/>
                                <a:gd name="T28" fmla="+- 0 4112 4112"/>
                                <a:gd name="T29" fmla="*/ T28 w 2445"/>
                                <a:gd name="T30" fmla="+- 0 667 362"/>
                                <a:gd name="T31" fmla="*/ 667 h 1830"/>
                                <a:gd name="T32" fmla="+- 0 4112 4112"/>
                                <a:gd name="T33" fmla="*/ T32 w 2445"/>
                                <a:gd name="T34" fmla="+- 0 1887 362"/>
                                <a:gd name="T35" fmla="*/ 1887 h 1830"/>
                                <a:gd name="T36" fmla="+- 0 4120 4112"/>
                                <a:gd name="T37" fmla="*/ T36 w 2445"/>
                                <a:gd name="T38" fmla="+- 0 1957 362"/>
                                <a:gd name="T39" fmla="*/ 1957 h 1830"/>
                                <a:gd name="T40" fmla="+- 0 4143 4112"/>
                                <a:gd name="T41" fmla="*/ T40 w 2445"/>
                                <a:gd name="T42" fmla="+- 0 2021 362"/>
                                <a:gd name="T43" fmla="*/ 2021 h 1830"/>
                                <a:gd name="T44" fmla="+- 0 4179 4112"/>
                                <a:gd name="T45" fmla="*/ T44 w 2445"/>
                                <a:gd name="T46" fmla="+- 0 2078 362"/>
                                <a:gd name="T47" fmla="*/ 2078 h 1830"/>
                                <a:gd name="T48" fmla="+- 0 4226 4112"/>
                                <a:gd name="T49" fmla="*/ T48 w 2445"/>
                                <a:gd name="T50" fmla="+- 0 2125 362"/>
                                <a:gd name="T51" fmla="*/ 2125 h 1830"/>
                                <a:gd name="T52" fmla="+- 0 4283 4112"/>
                                <a:gd name="T53" fmla="*/ T52 w 2445"/>
                                <a:gd name="T54" fmla="+- 0 2161 362"/>
                                <a:gd name="T55" fmla="*/ 2161 h 1830"/>
                                <a:gd name="T56" fmla="+- 0 4347 4112"/>
                                <a:gd name="T57" fmla="*/ T56 w 2445"/>
                                <a:gd name="T58" fmla="+- 0 2184 362"/>
                                <a:gd name="T59" fmla="*/ 2184 h 1830"/>
                                <a:gd name="T60" fmla="+- 0 4417 4112"/>
                                <a:gd name="T61" fmla="*/ T60 w 2445"/>
                                <a:gd name="T62" fmla="+- 0 2192 362"/>
                                <a:gd name="T63" fmla="*/ 2192 h 1830"/>
                                <a:gd name="T64" fmla="+- 0 6252 4112"/>
                                <a:gd name="T65" fmla="*/ T64 w 2445"/>
                                <a:gd name="T66" fmla="+- 0 2192 362"/>
                                <a:gd name="T67" fmla="*/ 2192 h 1830"/>
                                <a:gd name="T68" fmla="+- 0 6322 4112"/>
                                <a:gd name="T69" fmla="*/ T68 w 2445"/>
                                <a:gd name="T70" fmla="+- 0 2184 362"/>
                                <a:gd name="T71" fmla="*/ 2184 h 1830"/>
                                <a:gd name="T72" fmla="+- 0 6386 4112"/>
                                <a:gd name="T73" fmla="*/ T72 w 2445"/>
                                <a:gd name="T74" fmla="+- 0 2161 362"/>
                                <a:gd name="T75" fmla="*/ 2161 h 1830"/>
                                <a:gd name="T76" fmla="+- 0 6443 4112"/>
                                <a:gd name="T77" fmla="*/ T76 w 2445"/>
                                <a:gd name="T78" fmla="+- 0 2125 362"/>
                                <a:gd name="T79" fmla="*/ 2125 h 1830"/>
                                <a:gd name="T80" fmla="+- 0 6490 4112"/>
                                <a:gd name="T81" fmla="*/ T80 w 2445"/>
                                <a:gd name="T82" fmla="+- 0 2078 362"/>
                                <a:gd name="T83" fmla="*/ 2078 h 1830"/>
                                <a:gd name="T84" fmla="+- 0 6526 4112"/>
                                <a:gd name="T85" fmla="*/ T84 w 2445"/>
                                <a:gd name="T86" fmla="+- 0 2021 362"/>
                                <a:gd name="T87" fmla="*/ 2021 h 1830"/>
                                <a:gd name="T88" fmla="+- 0 6549 4112"/>
                                <a:gd name="T89" fmla="*/ T88 w 2445"/>
                                <a:gd name="T90" fmla="+- 0 1957 362"/>
                                <a:gd name="T91" fmla="*/ 1957 h 1830"/>
                                <a:gd name="T92" fmla="+- 0 6557 4112"/>
                                <a:gd name="T93" fmla="*/ T92 w 2445"/>
                                <a:gd name="T94" fmla="+- 0 1887 362"/>
                                <a:gd name="T95" fmla="*/ 1887 h 1830"/>
                                <a:gd name="T96" fmla="+- 0 6557 4112"/>
                                <a:gd name="T97" fmla="*/ T96 w 2445"/>
                                <a:gd name="T98" fmla="+- 0 667 362"/>
                                <a:gd name="T99" fmla="*/ 667 h 1830"/>
                                <a:gd name="T100" fmla="+- 0 6549 4112"/>
                                <a:gd name="T101" fmla="*/ T100 w 2445"/>
                                <a:gd name="T102" fmla="+- 0 597 362"/>
                                <a:gd name="T103" fmla="*/ 597 h 1830"/>
                                <a:gd name="T104" fmla="+- 0 6526 4112"/>
                                <a:gd name="T105" fmla="*/ T104 w 2445"/>
                                <a:gd name="T106" fmla="+- 0 533 362"/>
                                <a:gd name="T107" fmla="*/ 533 h 1830"/>
                                <a:gd name="T108" fmla="+- 0 6490 4112"/>
                                <a:gd name="T109" fmla="*/ T108 w 2445"/>
                                <a:gd name="T110" fmla="+- 0 476 362"/>
                                <a:gd name="T111" fmla="*/ 476 h 1830"/>
                                <a:gd name="T112" fmla="+- 0 6443 4112"/>
                                <a:gd name="T113" fmla="*/ T112 w 2445"/>
                                <a:gd name="T114" fmla="+- 0 429 362"/>
                                <a:gd name="T115" fmla="*/ 429 h 1830"/>
                                <a:gd name="T116" fmla="+- 0 6386 4112"/>
                                <a:gd name="T117" fmla="*/ T116 w 2445"/>
                                <a:gd name="T118" fmla="+- 0 393 362"/>
                                <a:gd name="T119" fmla="*/ 393 h 1830"/>
                                <a:gd name="T120" fmla="+- 0 6322 4112"/>
                                <a:gd name="T121" fmla="*/ T120 w 2445"/>
                                <a:gd name="T122" fmla="+- 0 370 362"/>
                                <a:gd name="T123" fmla="*/ 370 h 1830"/>
                                <a:gd name="T124" fmla="+- 0 6252 4112"/>
                                <a:gd name="T125" fmla="*/ T124 w 2445"/>
                                <a:gd name="T126" fmla="+- 0 362 362"/>
                                <a:gd name="T127" fmla="*/ 362 h 1830"/>
                                <a:gd name="T128" fmla="+- 0 4417 4112"/>
                                <a:gd name="T129" fmla="*/ T128 w 2445"/>
                                <a:gd name="T130" fmla="+- 0 362 362"/>
                                <a:gd name="T131" fmla="*/ 362 h 1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445" h="1830">
                                  <a:moveTo>
                                    <a:pt x="305" y="0"/>
                                  </a:moveTo>
                                  <a:lnTo>
                                    <a:pt x="235" y="8"/>
                                  </a:lnTo>
                                  <a:lnTo>
                                    <a:pt x="171" y="31"/>
                                  </a:lnTo>
                                  <a:lnTo>
                                    <a:pt x="114" y="67"/>
                                  </a:lnTo>
                                  <a:lnTo>
                                    <a:pt x="67" y="114"/>
                                  </a:lnTo>
                                  <a:lnTo>
                                    <a:pt x="31" y="171"/>
                                  </a:lnTo>
                                  <a:lnTo>
                                    <a:pt x="8" y="235"/>
                                  </a:lnTo>
                                  <a:lnTo>
                                    <a:pt x="0" y="305"/>
                                  </a:lnTo>
                                  <a:lnTo>
                                    <a:pt x="0" y="1525"/>
                                  </a:lnTo>
                                  <a:lnTo>
                                    <a:pt x="8" y="1595"/>
                                  </a:lnTo>
                                  <a:lnTo>
                                    <a:pt x="31" y="1659"/>
                                  </a:lnTo>
                                  <a:lnTo>
                                    <a:pt x="67" y="1716"/>
                                  </a:lnTo>
                                  <a:lnTo>
                                    <a:pt x="114" y="1763"/>
                                  </a:lnTo>
                                  <a:lnTo>
                                    <a:pt x="171" y="1799"/>
                                  </a:lnTo>
                                  <a:lnTo>
                                    <a:pt x="235" y="1822"/>
                                  </a:lnTo>
                                  <a:lnTo>
                                    <a:pt x="305" y="1830"/>
                                  </a:lnTo>
                                  <a:lnTo>
                                    <a:pt x="2140" y="1830"/>
                                  </a:lnTo>
                                  <a:lnTo>
                                    <a:pt x="2210" y="1822"/>
                                  </a:lnTo>
                                  <a:lnTo>
                                    <a:pt x="2274" y="1799"/>
                                  </a:lnTo>
                                  <a:lnTo>
                                    <a:pt x="2331" y="1763"/>
                                  </a:lnTo>
                                  <a:lnTo>
                                    <a:pt x="2378" y="1716"/>
                                  </a:lnTo>
                                  <a:lnTo>
                                    <a:pt x="2414" y="1659"/>
                                  </a:lnTo>
                                  <a:lnTo>
                                    <a:pt x="2437" y="1595"/>
                                  </a:lnTo>
                                  <a:lnTo>
                                    <a:pt x="2445" y="1525"/>
                                  </a:lnTo>
                                  <a:lnTo>
                                    <a:pt x="2445" y="305"/>
                                  </a:lnTo>
                                  <a:lnTo>
                                    <a:pt x="2437" y="235"/>
                                  </a:lnTo>
                                  <a:lnTo>
                                    <a:pt x="2414" y="171"/>
                                  </a:lnTo>
                                  <a:lnTo>
                                    <a:pt x="2378" y="114"/>
                                  </a:lnTo>
                                  <a:lnTo>
                                    <a:pt x="2331" y="67"/>
                                  </a:lnTo>
                                  <a:lnTo>
                                    <a:pt x="2274" y="31"/>
                                  </a:lnTo>
                                  <a:lnTo>
                                    <a:pt x="2210" y="8"/>
                                  </a:lnTo>
                                  <a:lnTo>
                                    <a:pt x="2140" y="0"/>
                                  </a:lnTo>
                                  <a:lnTo>
                                    <a:pt x="305" y="0"/>
                                  </a:lnTo>
                                  <a:close/>
                                </a:path>
                              </a:pathLst>
                            </a:custGeom>
                            <a:noFill/>
                            <a:ln w="9525">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33"/>
                          <wps:cNvSpPr txBox="1">
                            <a:spLocks noChangeArrowheads="1"/>
                          </wps:cNvSpPr>
                          <wps:spPr bwMode="auto">
                            <a:xfrm>
                              <a:off x="4105" y="355"/>
                              <a:ext cx="2460" cy="1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82DB" w14:textId="77777777" w:rsidR="005276E2" w:rsidRPr="00430B32" w:rsidRDefault="005276E2" w:rsidP="0085340C">
                                <w:pPr>
                                  <w:spacing w:before="166" w:line="242" w:lineRule="auto"/>
                                  <w:ind w:left="292" w:right="286" w:hanging="3"/>
                                  <w:jc w:val="center"/>
                                  <w:rPr>
                                    <w:rFonts w:ascii="Times New Roman" w:eastAsia="Times New Roman" w:hAnsi="Times New Roman" w:cs="Times New Roman"/>
                                    <w:sz w:val="24"/>
                                    <w:szCs w:val="24"/>
                                    <w:lang w:val="es-CO"/>
                                  </w:rPr>
                                </w:pPr>
                                <w:r w:rsidRPr="00430B32">
                                  <w:rPr>
                                    <w:rFonts w:ascii="Times New Roman"/>
                                    <w:b/>
                                    <w:sz w:val="24"/>
                                    <w:lang w:val="es-CO"/>
                                  </w:rPr>
                                  <w:t>PERSONA QUE RECIBE LA INFORMACION DE LA</w:t>
                                </w:r>
                                <w:r w:rsidRPr="00430B32">
                                  <w:rPr>
                                    <w:rFonts w:ascii="Times New Roman"/>
                                    <w:b/>
                                    <w:spacing w:val="-3"/>
                                    <w:sz w:val="24"/>
                                    <w:lang w:val="es-CO"/>
                                  </w:rPr>
                                  <w:t xml:space="preserve"> </w:t>
                                </w:r>
                                <w:r w:rsidRPr="00430B32">
                                  <w:rPr>
                                    <w:rFonts w:ascii="Times New Roman"/>
                                    <w:b/>
                                    <w:sz w:val="24"/>
                                    <w:lang w:val="es-CO"/>
                                  </w:rPr>
                                  <w:t>VICTIMA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7" o:spid="_x0000_s1026" style="position:absolute;margin-left:205.2pt;margin-top:17.7pt;width:123pt;height:93.45pt;z-index:251659264;mso-wrap-distance-left:0;mso-wrap-distance-right:0;mso-position-horizontal-relative:page" coordorigin="4105,355" coordsize="2460,186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">
                <v:group id="Group 28" o:spid="_x0000_s1027" style="position:absolute;left:4112;top:393;width:2445;height:1830" coordorigin="4112,393" coordsize="2445,18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shape id="Freeform 29" o:spid="_x0000_s1028" style="position:absolute;left:4112;top:393;width:2445;height:1830;visibility:visible;mso-wrap-style:square;v-text-anchor:top" coordsize="2445,18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c4gOwwAA&#10;ANsAAAAPAAAAZHJzL2Rvd25yZXYueG1sRI/BasMwDIbvg76D0WCXsjordGRpnTAGG72VpXsAEWtJ&#10;ulhObbdN3746FHYUv/5P+jbV5AZ1phB7zwZeFhko4sbbnlsDP/vP5xxUTMgWB89k4EoRqnL2sMHC&#10;+gt/07lOrRIIxwINdCmNhdax6chhXPiRWLJfHxwmGUOrbcCLwN2gl1n2qh32LBc6HOmjo+avPjmh&#10;HOerJR5ot8W30Ixf+SkO9dyYp8fpfQ0q0ZT+l+/trTWwkmfFRTxAl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c4gOwwAAANsAAAAPAAAAAAAAAAAAAAAAAJcCAABkcnMvZG93&#10;bnJldi54bWxQSwUGAAAAAAQABAD1AAAAhwMAAAAA&#10;" path="m2140,0l305,,235,8,171,31,114,67,67,115,31,171,8,235,,305,,1525,8,1595,31,1660,67,1716,114,1763,171,1799,235,1822,305,1830,2140,1830,2210,1822,2274,1799,2331,1763,2378,1716,2414,1660,2437,1595,2445,1525,2445,305,2437,235,2414,171,2378,115,2331,67,2274,31,2210,8,2140,0xe" fillcolor="black" stroked="f">
                    <v:fill opacity="24929f"/>
                    <v:path arrowok="t" o:connecttype="custom" o:connectlocs="2140,393;305,393;235,401;171,424;114,460;67,508;31,564;8,628;0,698;0,1918;8,1988;31,2053;67,2109;114,2156;171,2192;235,2215;305,2223;2140,2223;2210,2215;2274,2192;2331,2156;2378,2109;2414,2053;2437,1988;2445,1918;2445,698;2437,628;2414,564;2378,508;2331,460;2274,424;2210,401;2140,393"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style="position:absolute;left:4112;top:362;width:2445;height:18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8l&#10;4dfGAAAA2wAAAA8AAABkcnMvZG93bnJldi54bWxEj09rAjEUxO+FfofwhF6KZitt1dUoYhE9WfyD&#10;Xp+b5+62m5clibp++0YoeBxm5jfMaNKYSlzI+dKygrdOAoI4s7rkXMFuO2/3QfiArLGyTApu5GEy&#10;fn4aYartldd02YRcRAj7FBUUIdSplD4ryKDv2Jo4eifrDIYoXS61w2uEm0p2k+RTGiw5LhRY06yg&#10;7HdzNgqOr4P1T2/3fdi6U62/9jO72K/elXppNdMhiEBNeIT/20ut4GMA9y/xB8jx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nyXh18YAAADbAAAADwAAAAAAAAAAAAAAAACc&#10;AgAAZHJzL2Rvd25yZXYueG1sUEsFBgAAAAAEAAQA9wAAAI8DAAAAAA==&#10;">
                    <v:imagedata r:id="rId12" o:title=""/>
                  </v:shape>
                </v:group>
                <v:group id="Group 31" o:spid="_x0000_s1030" style="position:absolute;left:4112;top:362;width:2445;height:1830" coordorigin="4112,362" coordsize="2445,18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32" o:spid="_x0000_s1031" style="position:absolute;left:4112;top:362;width:2445;height:1830;visibility:visible;mso-wrap-style:square;v-text-anchor:top" coordsize="2445,18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Mk3wgAA&#10;ANsAAAAPAAAAZHJzL2Rvd25yZXYueG1sRI/BasMwEETvhf6D2EJvjeweTHGjmBAopPXJcQ85LtbW&#10;NrFWRlJs9e+rQiDHYWbeMNsqmkks5PxoWUG+yUAQd1aP3Cv4bj9e3kD4gKxxskwKfslDtXt82GKp&#10;7coNLafQiwRhX6KCIYS5lNJ3Axn0GzsTJ+/HOoMhSddL7XBNcDPJ1ywrpMGR08KAMx0G6i6nq1Fw&#10;/byEtjjWDduvzMa2qM99dEo9P8X9O4hAMdzDt/ZRKyhy+P+SfoD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UyTfCAAAA2wAAAA8AAAAAAAAAAAAAAAAAlwIAAGRycy9kb3du&#10;cmV2LnhtbFBLBQYAAAAABAAEAPUAAACGAwAAAAA=&#10;" path="m305,0l235,8,171,31,114,67,67,114,31,171,8,235,,305,,1525,8,1595,31,1659,67,1716,114,1763,171,1799,235,1822,305,1830,2140,1830,2210,1822,2274,1799,2331,1763,2378,1716,2414,1659,2437,1595,2445,1525,2445,305,2437,235,2414,171,2378,114,2331,67,2274,31,2210,8,2140,,305,0xe" filled="f" strokecolor="#46aac5">
                    <v:path arrowok="t" o:connecttype="custom" o:connectlocs="305,362;235,370;171,393;114,429;67,476;31,533;8,597;0,667;0,1887;8,1957;31,2021;67,2078;114,2125;171,2161;235,2184;305,2192;2140,2192;2210,2184;2274,2161;2331,2125;2378,2078;2414,2021;2437,1957;2445,1887;2445,667;2437,597;2414,533;2378,476;2331,429;2274,393;2210,370;2140,362;305,362" o:connectangles="0,0,0,0,0,0,0,0,0,0,0,0,0,0,0,0,0,0,0,0,0,0,0,0,0,0,0,0,0,0,0,0,0"/>
                  </v:shape>
                  <v:shapetype id="_x0000_t202" coordsize="21600,21600" o:spt="202" path="m0,0l0,21600,21600,21600,21600,0xe">
                    <v:stroke joinstyle="miter"/>
                    <v:path gradientshapeok="t" o:connecttype="rect"/>
                  </v:shapetype>
                  <v:shape id="Text Box 33" o:spid="_x0000_s1032" type="#_x0000_t202" style="position:absolute;left:4105;top:355;width:2460;height:18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inset="0,0,0,0">
                      <w:txbxContent>
                        <w:p w14:paraId="666882DB" w14:textId="77777777" w:rsidR="005276E2" w:rsidRPr="00430B32" w:rsidRDefault="005276E2" w:rsidP="0085340C">
                          <w:pPr>
                            <w:spacing w:before="166" w:line="242" w:lineRule="auto"/>
                            <w:ind w:left="292" w:right="286" w:hanging="3"/>
                            <w:jc w:val="center"/>
                            <w:rPr>
                              <w:rFonts w:ascii="Times New Roman" w:eastAsia="Times New Roman" w:hAnsi="Times New Roman" w:cs="Times New Roman"/>
                              <w:sz w:val="24"/>
                              <w:szCs w:val="24"/>
                              <w:lang w:val="es-CO"/>
                            </w:rPr>
                          </w:pPr>
                          <w:r w:rsidRPr="00430B32">
                            <w:rPr>
                              <w:rFonts w:ascii="Times New Roman"/>
                              <w:b/>
                              <w:sz w:val="24"/>
                              <w:lang w:val="es-CO"/>
                            </w:rPr>
                            <w:t>PERSONA QUE RECIBE LA INFORMACION DE LA</w:t>
                          </w:r>
                          <w:r w:rsidRPr="00430B32">
                            <w:rPr>
                              <w:rFonts w:ascii="Times New Roman"/>
                              <w:b/>
                              <w:spacing w:val="-3"/>
                              <w:sz w:val="24"/>
                              <w:lang w:val="es-CO"/>
                            </w:rPr>
                            <w:t xml:space="preserve"> </w:t>
                          </w:r>
                          <w:r w:rsidRPr="00430B32">
                            <w:rPr>
                              <w:rFonts w:ascii="Times New Roman"/>
                              <w:b/>
                              <w:sz w:val="24"/>
                              <w:lang w:val="es-CO"/>
                            </w:rPr>
                            <w:t>VICTIMA</w:t>
                          </w:r>
                        </w:p>
                      </w:txbxContent>
                    </v:textbox>
                  </v:shape>
                </v:group>
                <w10:wrap type="topAndBottom" anchorx="page"/>
              </v:group>
            </w:pict>
          </mc:Fallback>
        </mc:AlternateContent>
      </w:r>
      <w:r w:rsidRPr="0085340C">
        <w:rPr>
          <w:rFonts w:ascii="Times New Roman" w:hAnsi="Times New Roman" w:cs="Times New Roman"/>
          <w:noProof/>
          <w:sz w:val="24"/>
          <w:szCs w:val="24"/>
          <w:lang w:val="es-CO" w:eastAsia="es-CO"/>
        </w:rPr>
        <w:drawing>
          <wp:anchor distT="0" distB="0" distL="0" distR="0" simplePos="0" relativeHeight="251660288" behindDoc="0" locked="0" layoutInCell="1" allowOverlap="1" wp14:anchorId="0974CC6B" wp14:editId="60D2DAE5">
            <wp:simplePos x="0" y="0"/>
            <wp:positionH relativeFrom="page">
              <wp:posOffset>4366895</wp:posOffset>
            </wp:positionH>
            <wp:positionV relativeFrom="paragraph">
              <wp:posOffset>643890</wp:posOffset>
            </wp:positionV>
            <wp:extent cx="252095" cy="69850"/>
            <wp:effectExtent l="0" t="0" r="1905" b="6350"/>
            <wp:wrapTopAndBottom/>
            <wp:docPr id="55"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95" cy="69850"/>
                    </a:xfrm>
                    <a:prstGeom prst="rect">
                      <a:avLst/>
                    </a:prstGeom>
                    <a:noFill/>
                  </pic:spPr>
                </pic:pic>
              </a:graphicData>
            </a:graphic>
            <wp14:sizeRelH relativeFrom="page">
              <wp14:pctWidth>0</wp14:pctWidth>
            </wp14:sizeRelH>
            <wp14:sizeRelV relativeFrom="page">
              <wp14:pctHeight>0</wp14:pctHeight>
            </wp14:sizeRelV>
          </wp:anchor>
        </w:drawing>
      </w:r>
      <w:r w:rsidRPr="0085340C">
        <w:rPr>
          <w:rFonts w:ascii="Times New Roman" w:hAnsi="Times New Roman" w:cs="Times New Roman"/>
          <w:noProof/>
          <w:sz w:val="24"/>
          <w:szCs w:val="24"/>
          <w:lang w:val="es-CO" w:eastAsia="es-CO"/>
        </w:rPr>
        <mc:AlternateContent>
          <mc:Choice Requires="wpg">
            <w:drawing>
              <wp:anchor distT="0" distB="0" distL="0" distR="0" simplePos="0" relativeHeight="251661312" behindDoc="0" locked="0" layoutInCell="1" allowOverlap="1" wp14:anchorId="14245B9C" wp14:editId="51DB3009">
                <wp:simplePos x="0" y="0"/>
                <wp:positionH relativeFrom="page">
                  <wp:posOffset>4847590</wp:posOffset>
                </wp:positionH>
                <wp:positionV relativeFrom="paragraph">
                  <wp:posOffset>518160</wp:posOffset>
                </wp:positionV>
                <wp:extent cx="1562100" cy="434340"/>
                <wp:effectExtent l="0" t="3810" r="3810" b="6350"/>
                <wp:wrapTopAndBottom/>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434340"/>
                          <a:chOff x="7635" y="817"/>
                          <a:chExt cx="2460" cy="684"/>
                        </a:xfrm>
                      </wpg:grpSpPr>
                      <wpg:grpSp>
                        <wpg:cNvPr id="49" name="Group 36"/>
                        <wpg:cNvGrpSpPr>
                          <a:grpSpLocks/>
                        </wpg:cNvGrpSpPr>
                        <wpg:grpSpPr bwMode="auto">
                          <a:xfrm>
                            <a:off x="7642" y="855"/>
                            <a:ext cx="2445" cy="645"/>
                            <a:chOff x="7642" y="855"/>
                            <a:chExt cx="2445" cy="645"/>
                          </a:xfrm>
                        </wpg:grpSpPr>
                        <wps:wsp>
                          <wps:cNvPr id="50" name="Freeform 37"/>
                          <wps:cNvSpPr>
                            <a:spLocks/>
                          </wps:cNvSpPr>
                          <wps:spPr bwMode="auto">
                            <a:xfrm>
                              <a:off x="7642" y="855"/>
                              <a:ext cx="2445" cy="645"/>
                            </a:xfrm>
                            <a:custGeom>
                              <a:avLst/>
                              <a:gdLst>
                                <a:gd name="T0" fmla="+- 0 9979 7642"/>
                                <a:gd name="T1" fmla="*/ T0 w 2445"/>
                                <a:gd name="T2" fmla="+- 0 855 855"/>
                                <a:gd name="T3" fmla="*/ 855 h 645"/>
                                <a:gd name="T4" fmla="+- 0 7750 7642"/>
                                <a:gd name="T5" fmla="*/ T4 w 2445"/>
                                <a:gd name="T6" fmla="+- 0 855 855"/>
                                <a:gd name="T7" fmla="*/ 855 h 645"/>
                                <a:gd name="T8" fmla="+- 0 7708 7642"/>
                                <a:gd name="T9" fmla="*/ T8 w 2445"/>
                                <a:gd name="T10" fmla="+- 0 864 855"/>
                                <a:gd name="T11" fmla="*/ 864 h 645"/>
                                <a:gd name="T12" fmla="+- 0 7674 7642"/>
                                <a:gd name="T13" fmla="*/ T12 w 2445"/>
                                <a:gd name="T14" fmla="+- 0 887 855"/>
                                <a:gd name="T15" fmla="*/ 887 h 645"/>
                                <a:gd name="T16" fmla="+- 0 7650 7642"/>
                                <a:gd name="T17" fmla="*/ T16 w 2445"/>
                                <a:gd name="T18" fmla="+- 0 921 855"/>
                                <a:gd name="T19" fmla="*/ 921 h 645"/>
                                <a:gd name="T20" fmla="+- 0 7642 7642"/>
                                <a:gd name="T21" fmla="*/ T20 w 2445"/>
                                <a:gd name="T22" fmla="+- 0 963 855"/>
                                <a:gd name="T23" fmla="*/ 963 h 645"/>
                                <a:gd name="T24" fmla="+- 0 7642 7642"/>
                                <a:gd name="T25" fmla="*/ T24 w 2445"/>
                                <a:gd name="T26" fmla="+- 0 1393 855"/>
                                <a:gd name="T27" fmla="*/ 1393 h 645"/>
                                <a:gd name="T28" fmla="+- 0 7650 7642"/>
                                <a:gd name="T29" fmla="*/ T28 w 2445"/>
                                <a:gd name="T30" fmla="+- 0 1435 855"/>
                                <a:gd name="T31" fmla="*/ 1435 h 645"/>
                                <a:gd name="T32" fmla="+- 0 7674 7642"/>
                                <a:gd name="T33" fmla="*/ T32 w 2445"/>
                                <a:gd name="T34" fmla="+- 0 1469 855"/>
                                <a:gd name="T35" fmla="*/ 1469 h 645"/>
                                <a:gd name="T36" fmla="+- 0 7708 7642"/>
                                <a:gd name="T37" fmla="*/ T36 w 2445"/>
                                <a:gd name="T38" fmla="+- 0 1492 855"/>
                                <a:gd name="T39" fmla="*/ 1492 h 645"/>
                                <a:gd name="T40" fmla="+- 0 7750 7642"/>
                                <a:gd name="T41" fmla="*/ T40 w 2445"/>
                                <a:gd name="T42" fmla="+- 0 1500 855"/>
                                <a:gd name="T43" fmla="*/ 1500 h 645"/>
                                <a:gd name="T44" fmla="+- 0 9979 7642"/>
                                <a:gd name="T45" fmla="*/ T44 w 2445"/>
                                <a:gd name="T46" fmla="+- 0 1500 855"/>
                                <a:gd name="T47" fmla="*/ 1500 h 645"/>
                                <a:gd name="T48" fmla="+- 0 10021 7642"/>
                                <a:gd name="T49" fmla="*/ T48 w 2445"/>
                                <a:gd name="T50" fmla="+- 0 1492 855"/>
                                <a:gd name="T51" fmla="*/ 1492 h 645"/>
                                <a:gd name="T52" fmla="+- 0 10055 7642"/>
                                <a:gd name="T53" fmla="*/ T52 w 2445"/>
                                <a:gd name="T54" fmla="+- 0 1469 855"/>
                                <a:gd name="T55" fmla="*/ 1469 h 645"/>
                                <a:gd name="T56" fmla="+- 0 10079 7642"/>
                                <a:gd name="T57" fmla="*/ T56 w 2445"/>
                                <a:gd name="T58" fmla="+- 0 1435 855"/>
                                <a:gd name="T59" fmla="*/ 1435 h 645"/>
                                <a:gd name="T60" fmla="+- 0 10087 7642"/>
                                <a:gd name="T61" fmla="*/ T60 w 2445"/>
                                <a:gd name="T62" fmla="+- 0 1393 855"/>
                                <a:gd name="T63" fmla="*/ 1393 h 645"/>
                                <a:gd name="T64" fmla="+- 0 10087 7642"/>
                                <a:gd name="T65" fmla="*/ T64 w 2445"/>
                                <a:gd name="T66" fmla="+- 0 963 855"/>
                                <a:gd name="T67" fmla="*/ 963 h 645"/>
                                <a:gd name="T68" fmla="+- 0 10079 7642"/>
                                <a:gd name="T69" fmla="*/ T68 w 2445"/>
                                <a:gd name="T70" fmla="+- 0 921 855"/>
                                <a:gd name="T71" fmla="*/ 921 h 645"/>
                                <a:gd name="T72" fmla="+- 0 10055 7642"/>
                                <a:gd name="T73" fmla="*/ T72 w 2445"/>
                                <a:gd name="T74" fmla="+- 0 887 855"/>
                                <a:gd name="T75" fmla="*/ 887 h 645"/>
                                <a:gd name="T76" fmla="+- 0 10021 7642"/>
                                <a:gd name="T77" fmla="*/ T76 w 2445"/>
                                <a:gd name="T78" fmla="+- 0 864 855"/>
                                <a:gd name="T79" fmla="*/ 864 h 645"/>
                                <a:gd name="T80" fmla="+- 0 9979 7642"/>
                                <a:gd name="T81" fmla="*/ T80 w 2445"/>
                                <a:gd name="T82" fmla="+- 0 855 855"/>
                                <a:gd name="T83" fmla="*/ 85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5" h="645">
                                  <a:moveTo>
                                    <a:pt x="2337" y="0"/>
                                  </a:moveTo>
                                  <a:lnTo>
                                    <a:pt x="108" y="0"/>
                                  </a:lnTo>
                                  <a:lnTo>
                                    <a:pt x="66" y="9"/>
                                  </a:lnTo>
                                  <a:lnTo>
                                    <a:pt x="32" y="32"/>
                                  </a:lnTo>
                                  <a:lnTo>
                                    <a:pt x="8" y="66"/>
                                  </a:lnTo>
                                  <a:lnTo>
                                    <a:pt x="0" y="108"/>
                                  </a:lnTo>
                                  <a:lnTo>
                                    <a:pt x="0" y="538"/>
                                  </a:lnTo>
                                  <a:lnTo>
                                    <a:pt x="8" y="580"/>
                                  </a:lnTo>
                                  <a:lnTo>
                                    <a:pt x="32" y="614"/>
                                  </a:lnTo>
                                  <a:lnTo>
                                    <a:pt x="66" y="637"/>
                                  </a:lnTo>
                                  <a:lnTo>
                                    <a:pt x="108" y="645"/>
                                  </a:lnTo>
                                  <a:lnTo>
                                    <a:pt x="2337" y="645"/>
                                  </a:lnTo>
                                  <a:lnTo>
                                    <a:pt x="2379" y="637"/>
                                  </a:lnTo>
                                  <a:lnTo>
                                    <a:pt x="2413" y="614"/>
                                  </a:lnTo>
                                  <a:lnTo>
                                    <a:pt x="2437" y="580"/>
                                  </a:lnTo>
                                  <a:lnTo>
                                    <a:pt x="2445" y="538"/>
                                  </a:lnTo>
                                  <a:lnTo>
                                    <a:pt x="2445" y="108"/>
                                  </a:lnTo>
                                  <a:lnTo>
                                    <a:pt x="2437" y="66"/>
                                  </a:lnTo>
                                  <a:lnTo>
                                    <a:pt x="2413" y="32"/>
                                  </a:lnTo>
                                  <a:lnTo>
                                    <a:pt x="2379" y="9"/>
                                  </a:lnTo>
                                  <a:lnTo>
                                    <a:pt x="2337" y="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42" y="824"/>
                              <a:ext cx="2445" cy="6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2" name="Group 39"/>
                        <wpg:cNvGrpSpPr>
                          <a:grpSpLocks/>
                        </wpg:cNvGrpSpPr>
                        <wpg:grpSpPr bwMode="auto">
                          <a:xfrm>
                            <a:off x="7642" y="824"/>
                            <a:ext cx="2445" cy="645"/>
                            <a:chOff x="7642" y="824"/>
                            <a:chExt cx="2445" cy="645"/>
                          </a:xfrm>
                        </wpg:grpSpPr>
                        <wps:wsp>
                          <wps:cNvPr id="53" name="Freeform 40"/>
                          <wps:cNvSpPr>
                            <a:spLocks/>
                          </wps:cNvSpPr>
                          <wps:spPr bwMode="auto">
                            <a:xfrm>
                              <a:off x="7642" y="824"/>
                              <a:ext cx="2445" cy="645"/>
                            </a:xfrm>
                            <a:custGeom>
                              <a:avLst/>
                              <a:gdLst>
                                <a:gd name="T0" fmla="+- 0 7750 7642"/>
                                <a:gd name="T1" fmla="*/ T0 w 2445"/>
                                <a:gd name="T2" fmla="+- 0 824 824"/>
                                <a:gd name="T3" fmla="*/ 824 h 645"/>
                                <a:gd name="T4" fmla="+- 0 7708 7642"/>
                                <a:gd name="T5" fmla="*/ T4 w 2445"/>
                                <a:gd name="T6" fmla="+- 0 832 824"/>
                                <a:gd name="T7" fmla="*/ 832 h 645"/>
                                <a:gd name="T8" fmla="+- 0 7674 7642"/>
                                <a:gd name="T9" fmla="*/ T8 w 2445"/>
                                <a:gd name="T10" fmla="+- 0 856 824"/>
                                <a:gd name="T11" fmla="*/ 856 h 645"/>
                                <a:gd name="T12" fmla="+- 0 7650 7642"/>
                                <a:gd name="T13" fmla="*/ T12 w 2445"/>
                                <a:gd name="T14" fmla="+- 0 890 824"/>
                                <a:gd name="T15" fmla="*/ 890 h 645"/>
                                <a:gd name="T16" fmla="+- 0 7642 7642"/>
                                <a:gd name="T17" fmla="*/ T16 w 2445"/>
                                <a:gd name="T18" fmla="+- 0 931 824"/>
                                <a:gd name="T19" fmla="*/ 931 h 645"/>
                                <a:gd name="T20" fmla="+- 0 7642 7642"/>
                                <a:gd name="T21" fmla="*/ T20 w 2445"/>
                                <a:gd name="T22" fmla="+- 0 1362 824"/>
                                <a:gd name="T23" fmla="*/ 1362 h 645"/>
                                <a:gd name="T24" fmla="+- 0 7650 7642"/>
                                <a:gd name="T25" fmla="*/ T24 w 2445"/>
                                <a:gd name="T26" fmla="+- 0 1403 824"/>
                                <a:gd name="T27" fmla="*/ 1403 h 645"/>
                                <a:gd name="T28" fmla="+- 0 7674 7642"/>
                                <a:gd name="T29" fmla="*/ T28 w 2445"/>
                                <a:gd name="T30" fmla="+- 0 1438 824"/>
                                <a:gd name="T31" fmla="*/ 1438 h 645"/>
                                <a:gd name="T32" fmla="+- 0 7708 7642"/>
                                <a:gd name="T33" fmla="*/ T32 w 2445"/>
                                <a:gd name="T34" fmla="+- 0 1461 824"/>
                                <a:gd name="T35" fmla="*/ 1461 h 645"/>
                                <a:gd name="T36" fmla="+- 0 7750 7642"/>
                                <a:gd name="T37" fmla="*/ T36 w 2445"/>
                                <a:gd name="T38" fmla="+- 0 1469 824"/>
                                <a:gd name="T39" fmla="*/ 1469 h 645"/>
                                <a:gd name="T40" fmla="+- 0 9979 7642"/>
                                <a:gd name="T41" fmla="*/ T40 w 2445"/>
                                <a:gd name="T42" fmla="+- 0 1469 824"/>
                                <a:gd name="T43" fmla="*/ 1469 h 645"/>
                                <a:gd name="T44" fmla="+- 0 10021 7642"/>
                                <a:gd name="T45" fmla="*/ T44 w 2445"/>
                                <a:gd name="T46" fmla="+- 0 1461 824"/>
                                <a:gd name="T47" fmla="*/ 1461 h 645"/>
                                <a:gd name="T48" fmla="+- 0 10055 7642"/>
                                <a:gd name="T49" fmla="*/ T48 w 2445"/>
                                <a:gd name="T50" fmla="+- 0 1438 824"/>
                                <a:gd name="T51" fmla="*/ 1438 h 645"/>
                                <a:gd name="T52" fmla="+- 0 10079 7642"/>
                                <a:gd name="T53" fmla="*/ T52 w 2445"/>
                                <a:gd name="T54" fmla="+- 0 1403 824"/>
                                <a:gd name="T55" fmla="*/ 1403 h 645"/>
                                <a:gd name="T56" fmla="+- 0 10087 7642"/>
                                <a:gd name="T57" fmla="*/ T56 w 2445"/>
                                <a:gd name="T58" fmla="+- 0 1362 824"/>
                                <a:gd name="T59" fmla="*/ 1362 h 645"/>
                                <a:gd name="T60" fmla="+- 0 10087 7642"/>
                                <a:gd name="T61" fmla="*/ T60 w 2445"/>
                                <a:gd name="T62" fmla="+- 0 931 824"/>
                                <a:gd name="T63" fmla="*/ 931 h 645"/>
                                <a:gd name="T64" fmla="+- 0 10079 7642"/>
                                <a:gd name="T65" fmla="*/ T64 w 2445"/>
                                <a:gd name="T66" fmla="+- 0 890 824"/>
                                <a:gd name="T67" fmla="*/ 890 h 645"/>
                                <a:gd name="T68" fmla="+- 0 10055 7642"/>
                                <a:gd name="T69" fmla="*/ T68 w 2445"/>
                                <a:gd name="T70" fmla="+- 0 856 824"/>
                                <a:gd name="T71" fmla="*/ 856 h 645"/>
                                <a:gd name="T72" fmla="+- 0 10021 7642"/>
                                <a:gd name="T73" fmla="*/ T72 w 2445"/>
                                <a:gd name="T74" fmla="+- 0 832 824"/>
                                <a:gd name="T75" fmla="*/ 832 h 645"/>
                                <a:gd name="T76" fmla="+- 0 9979 7642"/>
                                <a:gd name="T77" fmla="*/ T76 w 2445"/>
                                <a:gd name="T78" fmla="+- 0 824 824"/>
                                <a:gd name="T79" fmla="*/ 824 h 645"/>
                                <a:gd name="T80" fmla="+- 0 7750 7642"/>
                                <a:gd name="T81" fmla="*/ T80 w 2445"/>
                                <a:gd name="T82" fmla="+- 0 824 824"/>
                                <a:gd name="T83" fmla="*/ 824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5" h="645">
                                  <a:moveTo>
                                    <a:pt x="108" y="0"/>
                                  </a:moveTo>
                                  <a:lnTo>
                                    <a:pt x="66" y="8"/>
                                  </a:lnTo>
                                  <a:lnTo>
                                    <a:pt x="32" y="32"/>
                                  </a:lnTo>
                                  <a:lnTo>
                                    <a:pt x="8" y="66"/>
                                  </a:lnTo>
                                  <a:lnTo>
                                    <a:pt x="0" y="107"/>
                                  </a:lnTo>
                                  <a:lnTo>
                                    <a:pt x="0" y="538"/>
                                  </a:lnTo>
                                  <a:lnTo>
                                    <a:pt x="8" y="579"/>
                                  </a:lnTo>
                                  <a:lnTo>
                                    <a:pt x="32" y="614"/>
                                  </a:lnTo>
                                  <a:lnTo>
                                    <a:pt x="66" y="637"/>
                                  </a:lnTo>
                                  <a:lnTo>
                                    <a:pt x="108" y="645"/>
                                  </a:lnTo>
                                  <a:lnTo>
                                    <a:pt x="2337" y="645"/>
                                  </a:lnTo>
                                  <a:lnTo>
                                    <a:pt x="2379" y="637"/>
                                  </a:lnTo>
                                  <a:lnTo>
                                    <a:pt x="2413" y="614"/>
                                  </a:lnTo>
                                  <a:lnTo>
                                    <a:pt x="2437" y="579"/>
                                  </a:lnTo>
                                  <a:lnTo>
                                    <a:pt x="2445" y="538"/>
                                  </a:lnTo>
                                  <a:lnTo>
                                    <a:pt x="2445" y="107"/>
                                  </a:lnTo>
                                  <a:lnTo>
                                    <a:pt x="2437" y="66"/>
                                  </a:lnTo>
                                  <a:lnTo>
                                    <a:pt x="2413" y="32"/>
                                  </a:lnTo>
                                  <a:lnTo>
                                    <a:pt x="2379" y="8"/>
                                  </a:lnTo>
                                  <a:lnTo>
                                    <a:pt x="2337" y="0"/>
                                  </a:lnTo>
                                  <a:lnTo>
                                    <a:pt x="108" y="0"/>
                                  </a:lnTo>
                                  <a:close/>
                                </a:path>
                              </a:pathLst>
                            </a:custGeom>
                            <a:noFill/>
                            <a:ln w="9525">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41"/>
                          <wps:cNvSpPr txBox="1">
                            <a:spLocks noChangeArrowheads="1"/>
                          </wps:cNvSpPr>
                          <wps:spPr bwMode="auto">
                            <a:xfrm>
                              <a:off x="7635" y="817"/>
                              <a:ext cx="2460"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FE12F" w14:textId="77777777" w:rsidR="005276E2" w:rsidRDefault="005276E2" w:rsidP="0085340C">
                                <w:pPr>
                                  <w:spacing w:before="114"/>
                                  <w:ind w:left="682" w:right="289"/>
                                  <w:rPr>
                                    <w:rFonts w:ascii="Times New Roman" w:eastAsia="Times New Roman" w:hAnsi="Times New Roman" w:cs="Times New Roman"/>
                                    <w:sz w:val="24"/>
                                    <w:szCs w:val="24"/>
                                  </w:rPr>
                                </w:pPr>
                                <w:r>
                                  <w:rPr>
                                    <w:rFonts w:ascii="Times New Roman"/>
                                    <w:b/>
                                    <w:sz w:val="24"/>
                                  </w:rPr>
                                  <w:t>VICTIMA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5" o:spid="_x0000_s1033" style="position:absolute;margin-left:381.7pt;margin-top:40.8pt;width:123pt;height:34.2pt;z-index:251661312;mso-wrap-distance-left:0;mso-wrap-distance-right:0;mso-position-horizontal-relative:page" coordorigin="7635,817" coordsize="2460,68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">
                <v:group id="Group 36" o:spid="_x0000_s1034" style="position:absolute;left:7642;top:855;width:2445;height:645" coordorigin="7642,855" coordsize="2445,6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shape id="Freeform 37" o:spid="_x0000_s1035" style="position:absolute;left:7642;top:855;width:2445;height:645;visibility:visible;mso-wrap-style:square;v-text-anchor:top" coordsize="2445,6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baH8wQAA&#10;ANsAAAAPAAAAZHJzL2Rvd25yZXYueG1sRE9Ni8IwEL0L+x/CLHjTVKHiVqOooCie1N0Fb0Mz23Zt&#10;JrWJtf57cxA8Pt73dN6aUjRUu8KygkE/AkGcWl1wpuD7tO6NQTiPrLG0TAoe5GA+++hMMdH2zgdq&#10;jj4TIYRdggpy76tESpfmZND1bUUcuD9bG/QB1pnUNd5DuCnlMIpG0mDBoSHHilY5pZfjzSj42Z93&#10;/2V6aX6X5tqst7f49LWJlep+tosJCE+tf4tf7q1WEIf14Uv4AXL2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22h/MEAAADbAAAADwAAAAAAAAAAAAAAAACXAgAAZHJzL2Rvd25y&#10;ZXYueG1sUEsFBgAAAAAEAAQA9QAAAIUDAAAAAA==&#10;" path="m2337,0l108,,66,9,32,32,8,66,,108,,538,8,580,32,614,66,637,108,645,2337,645,2379,637,2413,614,2437,580,2445,538,2445,108,2437,66,2413,32,2379,9,2337,0xe" fillcolor="black" stroked="f">
                    <v:fill opacity="24929f"/>
                    <v:path arrowok="t" o:connecttype="custom" o:connectlocs="2337,855;108,855;66,864;32,887;8,921;0,963;0,1393;8,1435;32,1469;66,1492;108,1500;2337,1500;2379,1492;2413,1469;2437,1435;2445,1393;2445,963;2437,921;2413,887;2379,864;2337,855" o:connectangles="0,0,0,0,0,0,0,0,0,0,0,0,0,0,0,0,0,0,0,0,0"/>
                  </v:shape>
                  <v:shape id="Picture 38" o:spid="_x0000_s1036" type="#_x0000_t75" style="position:absolute;left:7642;top:824;width:2445;height:6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fX&#10;6oLDAAAA2wAAAA8AAABkcnMvZG93bnJldi54bWxEj81qwzAQhO+FvIPYQi+lkR2aEpzIJgRMcwqp&#10;00tvi7WxTa2VsRT/vH1UCPQ4zMw3zC6bTCsG6l1jWUG8jEAQl1Y3XCn4vuRvGxDOI2tsLZOCmRxk&#10;6eJph4m2I3/RUPhKBAi7BBXU3neJlK6syaBb2o44eFfbG/RB9pXUPY4Bblq5iqIPabDhsFBjR4ea&#10;yt/iZgLl9Jl3r+9HO63P8wrJFD8bOSv18jzttyA8Tf4//GgftYJ1DH9fwg+Q6R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9fqgsMAAADbAAAADwAAAAAAAAAAAAAAAACcAgAA&#10;ZHJzL2Rvd25yZXYueG1sUEsFBgAAAAAEAAQA9wAAAIwDAAAAAA==&#10;">
                    <v:imagedata r:id="rId15" o:title=""/>
                  </v:shape>
                </v:group>
                <v:group id="Group 39" o:spid="_x0000_s1037" style="position:absolute;left:7642;top:824;width:2445;height:645" coordorigin="7642,824" coordsize="2445,6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 id="Freeform 40" o:spid="_x0000_s1038" style="position:absolute;left:7642;top:824;width:2445;height:645;visibility:visible;mso-wrap-style:square;v-text-anchor:top" coordsize="2445,6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amDjxQAA&#10;ANsAAAAPAAAAZHJzL2Rvd25yZXYueG1sRI9BawIxFITvBf9DeIK3mm1LtV2NIkLFiwW3hdLbY/Pc&#10;rN28bJPobv+9KQgeh5n5hpkve9uIM/lQO1bwMM5AEJdO11wp+Px4u38BESKyxsYxKfijAMvF4G6O&#10;uXYd7+lcxEokCIccFZgY21zKUBqyGMauJU7ewXmLMUlfSe2xS3DbyMcsm0iLNacFgy2tDZU/xckq&#10;2L6fvo/+az3dZa/H7leyKTYro9Ro2K9mICL18Ra+trdawfMT/H9JP0Au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9qYOPFAAAA2wAAAA8AAAAAAAAAAAAAAAAAlwIAAGRycy9k&#10;b3ducmV2LnhtbFBLBQYAAAAABAAEAPUAAACJAwAAAAA=&#10;" path="m108,0l66,8,32,32,8,66,,107,,538,8,579,32,614,66,637,108,645,2337,645,2379,637,2413,614,2437,579,2445,538,2445,107,2437,66,2413,32,2379,8,2337,,108,0xe" filled="f" strokecolor="#46aac5">
                    <v:path arrowok="t" o:connecttype="custom" o:connectlocs="108,824;66,832;32,856;8,890;0,931;0,1362;8,1403;32,1438;66,1461;108,1469;2337,1469;2379,1461;2413,1438;2437,1403;2445,1362;2445,931;2437,890;2413,856;2379,832;2337,824;108,824" o:connectangles="0,0,0,0,0,0,0,0,0,0,0,0,0,0,0,0,0,0,0,0,0"/>
                  </v:shape>
                  <v:shape id="Text Box 41" o:spid="_x0000_s1039" type="#_x0000_t202" style="position:absolute;left:7635;top:817;width:2460;height:6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inset="0,0,0,0">
                      <w:txbxContent>
                        <w:p w14:paraId="32AFE12F" w14:textId="77777777" w:rsidR="005276E2" w:rsidRDefault="005276E2" w:rsidP="0085340C">
                          <w:pPr>
                            <w:spacing w:before="114"/>
                            <w:ind w:left="682" w:right="289"/>
                            <w:rPr>
                              <w:rFonts w:ascii="Times New Roman" w:eastAsia="Times New Roman" w:hAnsi="Times New Roman" w:cs="Times New Roman"/>
                              <w:sz w:val="24"/>
                              <w:szCs w:val="24"/>
                            </w:rPr>
                          </w:pPr>
                          <w:r>
                            <w:rPr>
                              <w:rFonts w:ascii="Times New Roman"/>
                              <w:b/>
                              <w:sz w:val="24"/>
                            </w:rPr>
                            <w:t>VICTIMA</w:t>
                          </w:r>
                        </w:p>
                      </w:txbxContent>
                    </v:textbox>
                  </v:shape>
                </v:group>
                <w10:wrap type="topAndBottom" anchorx="page"/>
              </v:group>
            </w:pict>
          </mc:Fallback>
        </mc:AlternateContent>
      </w:r>
    </w:p>
    <w:p w14:paraId="1A3A1906" w14:textId="77777777" w:rsidR="0085340C" w:rsidRPr="0085340C" w:rsidRDefault="0085340C" w:rsidP="0085340C">
      <w:pPr>
        <w:spacing w:before="5" w:line="360" w:lineRule="auto"/>
        <w:rPr>
          <w:rFonts w:ascii="Times New Roman" w:eastAsia="Times New Roman" w:hAnsi="Times New Roman" w:cs="Times New Roman"/>
          <w:b/>
          <w:bCs/>
          <w:sz w:val="24"/>
          <w:szCs w:val="24"/>
          <w:lang w:val="es-ES_tradnl"/>
        </w:rPr>
      </w:pPr>
    </w:p>
    <w:p w14:paraId="41DEC369" w14:textId="77777777" w:rsidR="0085340C" w:rsidRPr="0085340C" w:rsidRDefault="0085340C" w:rsidP="0085340C">
      <w:pPr>
        <w:spacing w:line="360" w:lineRule="auto"/>
        <w:ind w:left="4309"/>
        <w:rPr>
          <w:rFonts w:ascii="Times New Roman" w:eastAsia="Times New Roman" w:hAnsi="Times New Roman" w:cs="Times New Roman"/>
          <w:sz w:val="24"/>
          <w:szCs w:val="24"/>
          <w:lang w:val="es-ES_tradnl"/>
        </w:rPr>
      </w:pPr>
      <w:r w:rsidRPr="0085340C">
        <w:rPr>
          <w:rFonts w:ascii="Times New Roman" w:eastAsia="Times New Roman" w:hAnsi="Times New Roman" w:cs="Times New Roman"/>
          <w:noProof/>
          <w:sz w:val="24"/>
          <w:szCs w:val="24"/>
          <w:lang w:val="es-CO" w:eastAsia="es-CO"/>
        </w:rPr>
        <mc:AlternateContent>
          <mc:Choice Requires="wpg">
            <w:drawing>
              <wp:inline distT="0" distB="0" distL="0" distR="0" wp14:anchorId="60CEA43B" wp14:editId="727F58E7">
                <wp:extent cx="70485" cy="692150"/>
                <wp:effectExtent l="5715" t="0" r="0" b="0"/>
                <wp:docPr id="4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692150"/>
                          <a:chOff x="0" y="0"/>
                          <a:chExt cx="111" cy="1090"/>
                        </a:xfrm>
                      </wpg:grpSpPr>
                      <wpg:grpSp>
                        <wpg:cNvPr id="43" name="Group 22"/>
                        <wpg:cNvGrpSpPr>
                          <a:grpSpLocks/>
                        </wpg:cNvGrpSpPr>
                        <wpg:grpSpPr bwMode="auto">
                          <a:xfrm>
                            <a:off x="20" y="20"/>
                            <a:ext cx="71" cy="1050"/>
                            <a:chOff x="20" y="20"/>
                            <a:chExt cx="71" cy="1050"/>
                          </a:xfrm>
                        </wpg:grpSpPr>
                        <wps:wsp>
                          <wps:cNvPr id="44" name="Freeform 23"/>
                          <wps:cNvSpPr>
                            <a:spLocks/>
                          </wps:cNvSpPr>
                          <wps:spPr bwMode="auto">
                            <a:xfrm>
                              <a:off x="20" y="20"/>
                              <a:ext cx="71" cy="1050"/>
                            </a:xfrm>
                            <a:custGeom>
                              <a:avLst/>
                              <a:gdLst>
                                <a:gd name="T0" fmla="+- 0 91 20"/>
                                <a:gd name="T1" fmla="*/ T0 w 71"/>
                                <a:gd name="T2" fmla="+- 0 1035 20"/>
                                <a:gd name="T3" fmla="*/ 1035 h 1050"/>
                                <a:gd name="T4" fmla="+- 0 20 20"/>
                                <a:gd name="T5" fmla="*/ T4 w 71"/>
                                <a:gd name="T6" fmla="+- 0 1035 20"/>
                                <a:gd name="T7" fmla="*/ 1035 h 1050"/>
                                <a:gd name="T8" fmla="+- 0 56 20"/>
                                <a:gd name="T9" fmla="*/ T8 w 71"/>
                                <a:gd name="T10" fmla="+- 0 1070 20"/>
                                <a:gd name="T11" fmla="*/ 1070 h 1050"/>
                                <a:gd name="T12" fmla="+- 0 91 20"/>
                                <a:gd name="T13" fmla="*/ T12 w 71"/>
                                <a:gd name="T14" fmla="+- 0 1035 20"/>
                                <a:gd name="T15" fmla="*/ 1035 h 1050"/>
                              </a:gdLst>
                              <a:ahLst/>
                              <a:cxnLst>
                                <a:cxn ang="0">
                                  <a:pos x="T1" y="T3"/>
                                </a:cxn>
                                <a:cxn ang="0">
                                  <a:pos x="T5" y="T7"/>
                                </a:cxn>
                                <a:cxn ang="0">
                                  <a:pos x="T9" y="T11"/>
                                </a:cxn>
                                <a:cxn ang="0">
                                  <a:pos x="T13" y="T15"/>
                                </a:cxn>
                              </a:cxnLst>
                              <a:rect l="0" t="0" r="r" b="b"/>
                              <a:pathLst>
                                <a:path w="71" h="1050">
                                  <a:moveTo>
                                    <a:pt x="71" y="1015"/>
                                  </a:moveTo>
                                  <a:lnTo>
                                    <a:pt x="0" y="1015"/>
                                  </a:lnTo>
                                  <a:lnTo>
                                    <a:pt x="36" y="1050"/>
                                  </a:lnTo>
                                  <a:lnTo>
                                    <a:pt x="71" y="101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
                          <wps:cNvSpPr>
                            <a:spLocks/>
                          </wps:cNvSpPr>
                          <wps:spPr bwMode="auto">
                            <a:xfrm>
                              <a:off x="20" y="20"/>
                              <a:ext cx="71" cy="1050"/>
                            </a:xfrm>
                            <a:custGeom>
                              <a:avLst/>
                              <a:gdLst>
                                <a:gd name="T0" fmla="+- 0 73 20"/>
                                <a:gd name="T1" fmla="*/ T0 w 71"/>
                                <a:gd name="T2" fmla="+- 0 20 20"/>
                                <a:gd name="T3" fmla="*/ 20 h 1050"/>
                                <a:gd name="T4" fmla="+- 0 38 20"/>
                                <a:gd name="T5" fmla="*/ T4 w 71"/>
                                <a:gd name="T6" fmla="+- 0 20 20"/>
                                <a:gd name="T7" fmla="*/ 20 h 1050"/>
                                <a:gd name="T8" fmla="+- 0 38 20"/>
                                <a:gd name="T9" fmla="*/ T8 w 71"/>
                                <a:gd name="T10" fmla="+- 0 1035 20"/>
                                <a:gd name="T11" fmla="*/ 1035 h 1050"/>
                                <a:gd name="T12" fmla="+- 0 73 20"/>
                                <a:gd name="T13" fmla="*/ T12 w 71"/>
                                <a:gd name="T14" fmla="+- 0 1035 20"/>
                                <a:gd name="T15" fmla="*/ 1035 h 1050"/>
                                <a:gd name="T16" fmla="+- 0 73 20"/>
                                <a:gd name="T17" fmla="*/ T16 w 71"/>
                                <a:gd name="T18" fmla="+- 0 20 20"/>
                                <a:gd name="T19" fmla="*/ 20 h 1050"/>
                              </a:gdLst>
                              <a:ahLst/>
                              <a:cxnLst>
                                <a:cxn ang="0">
                                  <a:pos x="T1" y="T3"/>
                                </a:cxn>
                                <a:cxn ang="0">
                                  <a:pos x="T5" y="T7"/>
                                </a:cxn>
                                <a:cxn ang="0">
                                  <a:pos x="T9" y="T11"/>
                                </a:cxn>
                                <a:cxn ang="0">
                                  <a:pos x="T13" y="T15"/>
                                </a:cxn>
                                <a:cxn ang="0">
                                  <a:pos x="T17" y="T19"/>
                                </a:cxn>
                              </a:cxnLst>
                              <a:rect l="0" t="0" r="r" b="b"/>
                              <a:pathLst>
                                <a:path w="71" h="1050">
                                  <a:moveTo>
                                    <a:pt x="53" y="0"/>
                                  </a:moveTo>
                                  <a:lnTo>
                                    <a:pt x="18" y="0"/>
                                  </a:lnTo>
                                  <a:lnTo>
                                    <a:pt x="18" y="1015"/>
                                  </a:lnTo>
                                  <a:lnTo>
                                    <a:pt x="53" y="1015"/>
                                  </a:lnTo>
                                  <a:lnTo>
                                    <a:pt x="5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5"/>
                        <wpg:cNvGrpSpPr>
                          <a:grpSpLocks/>
                        </wpg:cNvGrpSpPr>
                        <wpg:grpSpPr bwMode="auto">
                          <a:xfrm>
                            <a:off x="20" y="20"/>
                            <a:ext cx="71" cy="1050"/>
                            <a:chOff x="20" y="20"/>
                            <a:chExt cx="71" cy="1050"/>
                          </a:xfrm>
                        </wpg:grpSpPr>
                        <wps:wsp>
                          <wps:cNvPr id="47" name="Freeform 26"/>
                          <wps:cNvSpPr>
                            <a:spLocks/>
                          </wps:cNvSpPr>
                          <wps:spPr bwMode="auto">
                            <a:xfrm>
                              <a:off x="20" y="20"/>
                              <a:ext cx="71" cy="1050"/>
                            </a:xfrm>
                            <a:custGeom>
                              <a:avLst/>
                              <a:gdLst>
                                <a:gd name="T0" fmla="+- 0 20 20"/>
                                <a:gd name="T1" fmla="*/ T0 w 71"/>
                                <a:gd name="T2" fmla="+- 0 1035 20"/>
                                <a:gd name="T3" fmla="*/ 1035 h 1050"/>
                                <a:gd name="T4" fmla="+- 0 38 20"/>
                                <a:gd name="T5" fmla="*/ T4 w 71"/>
                                <a:gd name="T6" fmla="+- 0 1035 20"/>
                                <a:gd name="T7" fmla="*/ 1035 h 1050"/>
                                <a:gd name="T8" fmla="+- 0 38 20"/>
                                <a:gd name="T9" fmla="*/ T8 w 71"/>
                                <a:gd name="T10" fmla="+- 0 20 20"/>
                                <a:gd name="T11" fmla="*/ 20 h 1050"/>
                                <a:gd name="T12" fmla="+- 0 73 20"/>
                                <a:gd name="T13" fmla="*/ T12 w 71"/>
                                <a:gd name="T14" fmla="+- 0 20 20"/>
                                <a:gd name="T15" fmla="*/ 20 h 1050"/>
                                <a:gd name="T16" fmla="+- 0 73 20"/>
                                <a:gd name="T17" fmla="*/ T16 w 71"/>
                                <a:gd name="T18" fmla="+- 0 1035 20"/>
                                <a:gd name="T19" fmla="*/ 1035 h 1050"/>
                                <a:gd name="T20" fmla="+- 0 91 20"/>
                                <a:gd name="T21" fmla="*/ T20 w 71"/>
                                <a:gd name="T22" fmla="+- 0 1035 20"/>
                                <a:gd name="T23" fmla="*/ 1035 h 1050"/>
                                <a:gd name="T24" fmla="+- 0 56 20"/>
                                <a:gd name="T25" fmla="*/ T24 w 71"/>
                                <a:gd name="T26" fmla="+- 0 1070 20"/>
                                <a:gd name="T27" fmla="*/ 1070 h 1050"/>
                                <a:gd name="T28" fmla="+- 0 20 20"/>
                                <a:gd name="T29" fmla="*/ T28 w 71"/>
                                <a:gd name="T30" fmla="+- 0 1035 20"/>
                                <a:gd name="T31" fmla="*/ 1035 h 10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050">
                                  <a:moveTo>
                                    <a:pt x="0" y="1015"/>
                                  </a:moveTo>
                                  <a:lnTo>
                                    <a:pt x="18" y="1015"/>
                                  </a:lnTo>
                                  <a:lnTo>
                                    <a:pt x="18" y="0"/>
                                  </a:lnTo>
                                  <a:lnTo>
                                    <a:pt x="53" y="0"/>
                                  </a:lnTo>
                                  <a:lnTo>
                                    <a:pt x="53" y="1015"/>
                                  </a:lnTo>
                                  <a:lnTo>
                                    <a:pt x="71" y="1015"/>
                                  </a:lnTo>
                                  <a:lnTo>
                                    <a:pt x="36" y="1050"/>
                                  </a:lnTo>
                                  <a:lnTo>
                                    <a:pt x="0" y="101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21" o:spid="_x0000_s1026" style="width:5.55pt;height:54.5pt;mso-position-horizontal-relative:char;mso-position-vertical-relative:line" coordsize="111,1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">
                <v:group id="Group 22" o:spid="_x0000_s1027" style="position:absolute;left:20;top:20;width:71;height:1050" coordorigin="20,20" coordsize="71,10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Freeform 23" o:spid="_x0000_s1028" style="position:absolute;left:20;top:20;width:71;height:1050;visibility:visible;mso-wrap-style:square;v-text-anchor:top" coordsize="71,10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uM/xAAA&#10;ANsAAAAPAAAAZHJzL2Rvd25yZXYueG1sRI9Ba8JAFITvBf/D8gRvdVMJoURXaW0rUlQwCl4fu88k&#10;NPs2za6a/vtuoeBxmJlvmNmit424UudrxwqexgkIYu1MzaWC4+Hj8RmED8gGG8ek4Ic8LOaDhxnm&#10;xt14T9cilCJC2OeooAqhzaX0uiKLfuxa4uidXWcxRNmV0nR4i3DbyEmSZNJizXGhwpaWFemv4mIV&#10;rJb15jvbvu/eXrPJZ8onXWjaKDUa9i9TEIH6cA//t9dGQZrC35f4A+T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GbjP8QAAADbAAAADwAAAAAAAAAAAAAAAACXAgAAZHJzL2Rv&#10;d25yZXYueG1sUEsFBgAAAAAEAAQA9QAAAIgDAAAAAA==&#10;" path="m71,1015l0,1015,36,1050,71,1015xe" fillcolor="#4f81bc" stroked="f">
                    <v:path arrowok="t" o:connecttype="custom" o:connectlocs="71,1035;0,1035;36,1070;71,1035" o:connectangles="0,0,0,0"/>
                  </v:shape>
                  <v:shape id="Freeform 24" o:spid="_x0000_s1029" style="position:absolute;left:20;top:20;width:71;height:1050;visibility:visible;mso-wrap-style:square;v-text-anchor:top" coordsize="71,10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KkakxQAA&#10;ANsAAAAPAAAAZHJzL2Rvd25yZXYueG1sRI9Ba8JAFITvhf6H5RV6qxvFhhJdxWpbRLRgFLw+dp9J&#10;aPZtzG41/ntXKPQ4zMw3zHja2VqcqfWVYwX9XgKCWDtTcaFgv/t8eQPhA7LB2jEpuJKH6eTxYYyZ&#10;cRfe0jkPhYgQ9hkqKENoMim9Lsmi77mGOHpH11oMUbaFNC1eItzWcpAkqbRYcVwosaF5Sfon/7UK&#10;vubV+pRuPr4X7+lgNeSDzjWtlXp+6mYjEIG68B/+ay+NguEr3L/EHyA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MqRqTFAAAA2wAAAA8AAAAAAAAAAAAAAAAAlwIAAGRycy9k&#10;b3ducmV2LnhtbFBLBQYAAAAABAAEAPUAAACJAwAAAAA=&#10;" path="m53,0l18,,18,1015,53,1015,53,0xe" fillcolor="#4f81bc" stroked="f">
                    <v:path arrowok="t" o:connecttype="custom" o:connectlocs="53,20;18,20;18,1035;53,1035;53,20" o:connectangles="0,0,0,0,0"/>
                  </v:shape>
                </v:group>
                <v:group id="Group 25" o:spid="_x0000_s1030" style="position:absolute;left:20;top:20;width:71;height:1050" coordorigin="20,20" coordsize="71,10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shape id="Freeform 26" o:spid="_x0000_s1031" style="position:absolute;left:20;top:20;width:71;height:1050;visibility:visible;mso-wrap-style:square;v-text-anchor:top" coordsize="71,10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1eHhxQAA&#10;ANsAAAAPAAAAZHJzL2Rvd25yZXYueG1sRI9Ba8JAFITvQv/D8gpepG4UtSW6CaVQFXoy8aC31+wz&#10;Cc2+jdk1pv++Wyj0OMzMN8wmHUwjeupcbVnBbBqBIC6srrlUcMzfn15AOI+ssbFMCr7JQZo8jDYY&#10;a3vnA/WZL0WAsItRQeV9G0vpiooMuqltiYN3sZ1BH2RXSt3hPcBNI+dRtJIGaw4LFbb0VlHxld2M&#10;gsN5P9l+8jLffcirjtpl5k59ptT4cXhdg/A0+P/wX3uvFSye4fdL+AEy+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XV4eHFAAAA2wAAAA8AAAAAAAAAAAAAAAAAlwIAAGRycy9k&#10;b3ducmV2LnhtbFBLBQYAAAAABAAEAPUAAACJAwAAAAA=&#10;" path="m0,1015l18,1015,18,,53,,53,1015,71,1015,36,1050,,1015xe" filled="f" strokecolor="#385d89" strokeweight="2pt">
                    <v:path arrowok="t" o:connecttype="custom" o:connectlocs="0,1035;18,1035;18,20;53,20;53,1035;71,1035;36,1070;0,1035" o:connectangles="0,0,0,0,0,0,0,0"/>
                  </v:shape>
                </v:group>
                <w10:anchorlock/>
              </v:group>
            </w:pict>
          </mc:Fallback>
        </mc:AlternateContent>
      </w:r>
    </w:p>
    <w:p w14:paraId="19FB70E2" w14:textId="77777777" w:rsidR="0085340C" w:rsidRPr="0085340C" w:rsidRDefault="0085340C" w:rsidP="0085340C">
      <w:pPr>
        <w:spacing w:before="9" w:line="360" w:lineRule="auto"/>
        <w:rPr>
          <w:rFonts w:ascii="Times New Roman" w:eastAsia="Times New Roman" w:hAnsi="Times New Roman" w:cs="Times New Roman"/>
          <w:b/>
          <w:bCs/>
          <w:sz w:val="24"/>
          <w:szCs w:val="24"/>
          <w:lang w:val="es-ES_tradnl"/>
        </w:rPr>
      </w:pPr>
      <w:r w:rsidRPr="0085340C">
        <w:rPr>
          <w:rFonts w:ascii="Times New Roman" w:hAnsi="Times New Roman" w:cs="Times New Roman"/>
          <w:noProof/>
          <w:sz w:val="24"/>
          <w:szCs w:val="24"/>
          <w:lang w:val="es-CO" w:eastAsia="es-CO"/>
        </w:rPr>
        <mc:AlternateContent>
          <mc:Choice Requires="wpg">
            <w:drawing>
              <wp:anchor distT="0" distB="0" distL="0" distR="0" simplePos="0" relativeHeight="251662336" behindDoc="0" locked="0" layoutInCell="1" allowOverlap="1" wp14:anchorId="1A827E39" wp14:editId="1B30FE31">
                <wp:simplePos x="0" y="0"/>
                <wp:positionH relativeFrom="page">
                  <wp:posOffset>1920240</wp:posOffset>
                </wp:positionH>
                <wp:positionV relativeFrom="paragraph">
                  <wp:posOffset>60960</wp:posOffset>
                </wp:positionV>
                <wp:extent cx="3133725" cy="457200"/>
                <wp:effectExtent l="0" t="0" r="13335" b="5715"/>
                <wp:wrapTopAndBottom/>
                <wp:docPr id="3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457200"/>
                          <a:chOff x="3025" y="96"/>
                          <a:chExt cx="4935" cy="720"/>
                        </a:xfrm>
                      </wpg:grpSpPr>
                      <wpg:grpSp>
                        <wpg:cNvPr id="36" name="Group 43"/>
                        <wpg:cNvGrpSpPr>
                          <a:grpSpLocks/>
                        </wpg:cNvGrpSpPr>
                        <wpg:grpSpPr bwMode="auto">
                          <a:xfrm>
                            <a:off x="3032" y="104"/>
                            <a:ext cx="4890" cy="2"/>
                            <a:chOff x="3032" y="104"/>
                            <a:chExt cx="4890" cy="2"/>
                          </a:xfrm>
                        </wpg:grpSpPr>
                        <wps:wsp>
                          <wps:cNvPr id="37" name="Freeform 44"/>
                          <wps:cNvSpPr>
                            <a:spLocks/>
                          </wps:cNvSpPr>
                          <wps:spPr bwMode="auto">
                            <a:xfrm>
                              <a:off x="3032" y="104"/>
                              <a:ext cx="4890" cy="2"/>
                            </a:xfrm>
                            <a:custGeom>
                              <a:avLst/>
                              <a:gdLst>
                                <a:gd name="T0" fmla="+- 0 3032 3032"/>
                                <a:gd name="T1" fmla="*/ T0 w 4890"/>
                                <a:gd name="T2" fmla="+- 0 7922 3032"/>
                                <a:gd name="T3" fmla="*/ T2 w 4890"/>
                              </a:gdLst>
                              <a:ahLst/>
                              <a:cxnLst>
                                <a:cxn ang="0">
                                  <a:pos x="T1" y="0"/>
                                </a:cxn>
                                <a:cxn ang="0">
                                  <a:pos x="T3" y="0"/>
                                </a:cxn>
                              </a:cxnLst>
                              <a:rect l="0" t="0" r="r" b="b"/>
                              <a:pathLst>
                                <a:path w="4890">
                                  <a:moveTo>
                                    <a:pt x="0" y="0"/>
                                  </a:moveTo>
                                  <a:lnTo>
                                    <a:pt x="489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5"/>
                        <wpg:cNvGrpSpPr>
                          <a:grpSpLocks/>
                        </wpg:cNvGrpSpPr>
                        <wpg:grpSpPr bwMode="auto">
                          <a:xfrm>
                            <a:off x="3032" y="104"/>
                            <a:ext cx="2" cy="675"/>
                            <a:chOff x="3032" y="104"/>
                            <a:chExt cx="2" cy="675"/>
                          </a:xfrm>
                        </wpg:grpSpPr>
                        <wps:wsp>
                          <wps:cNvPr id="39" name="Freeform 46"/>
                          <wps:cNvSpPr>
                            <a:spLocks/>
                          </wps:cNvSpPr>
                          <wps:spPr bwMode="auto">
                            <a:xfrm>
                              <a:off x="3032" y="104"/>
                              <a:ext cx="2" cy="675"/>
                            </a:xfrm>
                            <a:custGeom>
                              <a:avLst/>
                              <a:gdLst>
                                <a:gd name="T0" fmla="+- 0 104 104"/>
                                <a:gd name="T1" fmla="*/ 104 h 675"/>
                                <a:gd name="T2" fmla="+- 0 779 104"/>
                                <a:gd name="T3" fmla="*/ 779 h 675"/>
                              </a:gdLst>
                              <a:ahLst/>
                              <a:cxnLst>
                                <a:cxn ang="0">
                                  <a:pos x="0" y="T1"/>
                                </a:cxn>
                                <a:cxn ang="0">
                                  <a:pos x="0" y="T3"/>
                                </a:cxn>
                              </a:cxnLst>
                              <a:rect l="0" t="0" r="r" b="b"/>
                              <a:pathLst>
                                <a:path h="675">
                                  <a:moveTo>
                                    <a:pt x="0" y="0"/>
                                  </a:moveTo>
                                  <a:lnTo>
                                    <a:pt x="0" y="675"/>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7"/>
                        <wpg:cNvGrpSpPr>
                          <a:grpSpLocks/>
                        </wpg:cNvGrpSpPr>
                        <wpg:grpSpPr bwMode="auto">
                          <a:xfrm>
                            <a:off x="7952" y="104"/>
                            <a:ext cx="2" cy="705"/>
                            <a:chOff x="7952" y="104"/>
                            <a:chExt cx="2" cy="705"/>
                          </a:xfrm>
                        </wpg:grpSpPr>
                        <wps:wsp>
                          <wps:cNvPr id="41" name="Freeform 48"/>
                          <wps:cNvSpPr>
                            <a:spLocks/>
                          </wps:cNvSpPr>
                          <wps:spPr bwMode="auto">
                            <a:xfrm>
                              <a:off x="7952" y="104"/>
                              <a:ext cx="2" cy="705"/>
                            </a:xfrm>
                            <a:custGeom>
                              <a:avLst/>
                              <a:gdLst>
                                <a:gd name="T0" fmla="+- 0 104 104"/>
                                <a:gd name="T1" fmla="*/ 104 h 705"/>
                                <a:gd name="T2" fmla="+- 0 809 104"/>
                                <a:gd name="T3" fmla="*/ 809 h 705"/>
                              </a:gdLst>
                              <a:ahLst/>
                              <a:cxnLst>
                                <a:cxn ang="0">
                                  <a:pos x="0" y="T1"/>
                                </a:cxn>
                                <a:cxn ang="0">
                                  <a:pos x="0" y="T3"/>
                                </a:cxn>
                              </a:cxnLst>
                              <a:rect l="0" t="0" r="r" b="b"/>
                              <a:pathLst>
                                <a:path h="705">
                                  <a:moveTo>
                                    <a:pt x="0" y="0"/>
                                  </a:moveTo>
                                  <a:lnTo>
                                    <a:pt x="0" y="705"/>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2" o:spid="_x0000_s1026" style="position:absolute;margin-left:151.2pt;margin-top:4.8pt;width:246.75pt;height:36pt;z-index:251662336;mso-wrap-distance-left:0;mso-wrap-distance-right:0;mso-position-horizontal-relative:page" coordorigin="3025,96" coordsize="4935,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">
                <v:group id="Group 43" o:spid="_x0000_s1027" style="position:absolute;left:3032;top:104;width:4890;height:2" coordorigin="3032,104" coordsize="4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polyline id="Freeform 44" o:spid="_x0000_s1028" style="position:absolute;visibility:visible;mso-wrap-style:square;v-text-anchor:top" points="3032,104,7922,104" coordsize="4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X1MwQAA&#10;ANsAAAAPAAAAZHJzL2Rvd25yZXYueG1sRI/NigIxEITvC75DaMHbmlHBXUajiCKIF3/WB2gm7WRw&#10;0hmTqOPbG0HYY1FVX1HTeWtrcScfKscKBv0MBHHhdMWlgtPf+vsXRIjIGmvHpOBJAeazztcUc+0e&#10;fKD7MZYiQTjkqMDE2ORShsKQxdB3DXHyzs5bjEn6UmqPjwS3tRxm2VharDgtGGxoaai4HG9Wwdg0&#10;N1N6Xu35sjtfT3ytloetUr1uu5iAiNTG//CnvdEKRj/w/pJ+gJ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TV9TMEAAADbAAAADwAAAAAAAAAAAAAAAACXAgAAZHJzL2Rvd25y&#10;ZXYueG1sUEsFBgAAAAAEAAQA9QAAAIUDAAAAAA==&#10;" filled="f" strokecolor="#497dba">
                    <v:path arrowok="t" o:connecttype="custom" o:connectlocs="0,0;4890,0" o:connectangles="0,0"/>
                  </v:polyline>
                </v:group>
                <v:group id="Group 45" o:spid="_x0000_s1029" style="position:absolute;left:3032;top:104;width:2;height:675" coordorigin="3032,104" coordsize="2,6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46" o:spid="_x0000_s1030" style="position:absolute;visibility:visible;mso-wrap-style:square;v-text-anchor:top" points="3032,104,3032,779" coordsize="2,6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kgLxAAA&#10;ANsAAAAPAAAAZHJzL2Rvd25yZXYueG1sRI9Ba8JAFITvgv9heUJvurGFUlNXEUFqT8VEwd4eea9J&#10;avZtyK4a++u7hYLHYWa+YebL3jbqwp2vnRiYThJQLIWjWkoD+3wzfgHlAwph44QN3NjDcjEczDEl&#10;d5UdX7JQqggRn6KBKoQ21doXFVv0E9eyRO/LdRZDlF2pqcNrhNtGPybJs7ZYS1yosOV1xcUpO1sD&#10;xTvluxO9fdPH5z4/6J+MjsebMQ+jfvUKKnAf7uH/9pYMPM3g70v8AXr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ZIC8QAAADbAAAADwAAAAAAAAAAAAAAAACXAgAAZHJzL2Rv&#10;d25yZXYueG1sUEsFBgAAAAAEAAQA9QAAAIgDAAAAAA==&#10;" filled="f" strokecolor="#497dba">
                    <v:path arrowok="t" o:connecttype="custom" o:connectlocs="0,104;0,779" o:connectangles="0,0"/>
                  </v:polyline>
                </v:group>
                <v:group id="Group 47" o:spid="_x0000_s1031" style="position:absolute;left:7952;top:104;width:2;height:705" coordorigin="7952,104" coordsize="2,7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polyline id="Freeform 48" o:spid="_x0000_s1032" style="position:absolute;visibility:visible;mso-wrap-style:square;v-text-anchor:top" points="7952,104,7952,809" coordsize="2,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6XpxAAA&#10;ANsAAAAPAAAAZHJzL2Rvd25yZXYueG1sRI9BSwMxFITvgv8hPMGbzW4VadempRQF8aTdLXh8bF43&#10;S5OXJYnb1V9vBKHHYWa+YVabyVkxUoi9ZwXlrABB3Hrdc6egqV/uFiBiQtZoPZOCb4qwWV9frbDS&#10;/swfNO5TJzKEY4UKTEpDJWVsDTmMMz8QZ+/og8OUZeikDnjOcGflvCgepcOe84LBgXaG2tP+yymw&#10;zWdjtg0t3+vnsTyE+/rtYH+Uur2Ztk8gEk3pEv5vv2oFDyX8fc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4Ol6cQAAADbAAAADwAAAAAAAAAAAAAAAACXAgAAZHJzL2Rv&#10;d25yZXYueG1sUEsFBgAAAAAEAAQA9QAAAIgDAAAAAA==&#10;" filled="f" strokecolor="#497dba">
                    <v:path arrowok="t" o:connecttype="custom" o:connectlocs="0,104;0,809" o:connectangles="0,0"/>
                  </v:polyline>
                </v:group>
                <w10:wrap type="topAndBottom" anchorx="page"/>
              </v:group>
            </w:pict>
          </mc:Fallback>
        </mc:AlternateContent>
      </w:r>
    </w:p>
    <w:p w14:paraId="5E264A7E" w14:textId="77777777" w:rsidR="0085340C" w:rsidRPr="0085340C" w:rsidRDefault="0085340C" w:rsidP="0085340C">
      <w:pPr>
        <w:spacing w:line="360" w:lineRule="auto"/>
        <w:ind w:left="775"/>
        <w:rPr>
          <w:rFonts w:ascii="Times New Roman" w:eastAsia="Times New Roman" w:hAnsi="Times New Roman" w:cs="Times New Roman"/>
          <w:sz w:val="24"/>
          <w:szCs w:val="24"/>
          <w:lang w:val="es-ES_tradnl"/>
        </w:rPr>
      </w:pPr>
      <w:r w:rsidRPr="0085340C">
        <w:rPr>
          <w:rFonts w:ascii="Times New Roman" w:hAnsi="Times New Roman" w:cs="Times New Roman"/>
          <w:noProof/>
          <w:sz w:val="24"/>
          <w:szCs w:val="24"/>
          <w:lang w:val="es-CO" w:eastAsia="es-CO"/>
        </w:rPr>
        <mc:AlternateContent>
          <mc:Choice Requires="wpg">
            <w:drawing>
              <wp:inline distT="0" distB="0" distL="0" distR="0" wp14:anchorId="41945B18" wp14:editId="73777185">
                <wp:extent cx="1562100" cy="786130"/>
                <wp:effectExtent l="0" t="0" r="3175" b="4445"/>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786130"/>
                          <a:chOff x="0" y="0"/>
                          <a:chExt cx="2460" cy="1238"/>
                        </a:xfrm>
                      </wpg:grpSpPr>
                      <wpg:grpSp>
                        <wpg:cNvPr id="24" name="Group 3"/>
                        <wpg:cNvGrpSpPr>
                          <a:grpSpLocks/>
                        </wpg:cNvGrpSpPr>
                        <wpg:grpSpPr bwMode="auto">
                          <a:xfrm>
                            <a:off x="8" y="39"/>
                            <a:ext cx="2445" cy="645"/>
                            <a:chOff x="8" y="39"/>
                            <a:chExt cx="2445" cy="645"/>
                          </a:xfrm>
                        </wpg:grpSpPr>
                        <wps:wsp>
                          <wps:cNvPr id="25" name="Freeform 4"/>
                          <wps:cNvSpPr>
                            <a:spLocks/>
                          </wps:cNvSpPr>
                          <wps:spPr bwMode="auto">
                            <a:xfrm>
                              <a:off x="8" y="39"/>
                              <a:ext cx="2445" cy="645"/>
                            </a:xfrm>
                            <a:custGeom>
                              <a:avLst/>
                              <a:gdLst>
                                <a:gd name="T0" fmla="+- 0 2345 8"/>
                                <a:gd name="T1" fmla="*/ T0 w 2445"/>
                                <a:gd name="T2" fmla="+- 0 39 39"/>
                                <a:gd name="T3" fmla="*/ 39 h 645"/>
                                <a:gd name="T4" fmla="+- 0 115 8"/>
                                <a:gd name="T5" fmla="*/ T4 w 2445"/>
                                <a:gd name="T6" fmla="+- 0 39 39"/>
                                <a:gd name="T7" fmla="*/ 39 h 645"/>
                                <a:gd name="T8" fmla="+- 0 73 8"/>
                                <a:gd name="T9" fmla="*/ T8 w 2445"/>
                                <a:gd name="T10" fmla="+- 0 47 39"/>
                                <a:gd name="T11" fmla="*/ 47 h 645"/>
                                <a:gd name="T12" fmla="+- 0 39 8"/>
                                <a:gd name="T13" fmla="*/ T12 w 2445"/>
                                <a:gd name="T14" fmla="+- 0 70 39"/>
                                <a:gd name="T15" fmla="*/ 70 h 645"/>
                                <a:gd name="T16" fmla="+- 0 16 8"/>
                                <a:gd name="T17" fmla="*/ T16 w 2445"/>
                                <a:gd name="T18" fmla="+- 0 105 39"/>
                                <a:gd name="T19" fmla="*/ 105 h 645"/>
                                <a:gd name="T20" fmla="+- 0 8 8"/>
                                <a:gd name="T21" fmla="*/ T20 w 2445"/>
                                <a:gd name="T22" fmla="+- 0 147 39"/>
                                <a:gd name="T23" fmla="*/ 147 h 645"/>
                                <a:gd name="T24" fmla="+- 0 8 8"/>
                                <a:gd name="T25" fmla="*/ T24 w 2445"/>
                                <a:gd name="T26" fmla="+- 0 577 39"/>
                                <a:gd name="T27" fmla="*/ 577 h 645"/>
                                <a:gd name="T28" fmla="+- 0 16 8"/>
                                <a:gd name="T29" fmla="*/ T28 w 2445"/>
                                <a:gd name="T30" fmla="+- 0 618 39"/>
                                <a:gd name="T31" fmla="*/ 618 h 645"/>
                                <a:gd name="T32" fmla="+- 0 39 8"/>
                                <a:gd name="T33" fmla="*/ T32 w 2445"/>
                                <a:gd name="T34" fmla="+- 0 652 39"/>
                                <a:gd name="T35" fmla="*/ 652 h 645"/>
                                <a:gd name="T36" fmla="+- 0 73 8"/>
                                <a:gd name="T37" fmla="*/ T36 w 2445"/>
                                <a:gd name="T38" fmla="+- 0 675 39"/>
                                <a:gd name="T39" fmla="*/ 675 h 645"/>
                                <a:gd name="T40" fmla="+- 0 115 8"/>
                                <a:gd name="T41" fmla="*/ T40 w 2445"/>
                                <a:gd name="T42" fmla="+- 0 684 39"/>
                                <a:gd name="T43" fmla="*/ 684 h 645"/>
                                <a:gd name="T44" fmla="+- 0 2345 8"/>
                                <a:gd name="T45" fmla="*/ T44 w 2445"/>
                                <a:gd name="T46" fmla="+- 0 684 39"/>
                                <a:gd name="T47" fmla="*/ 684 h 645"/>
                                <a:gd name="T48" fmla="+- 0 2387 8"/>
                                <a:gd name="T49" fmla="*/ T48 w 2445"/>
                                <a:gd name="T50" fmla="+- 0 675 39"/>
                                <a:gd name="T51" fmla="*/ 675 h 645"/>
                                <a:gd name="T52" fmla="+- 0 2421 8"/>
                                <a:gd name="T53" fmla="*/ T52 w 2445"/>
                                <a:gd name="T54" fmla="+- 0 652 39"/>
                                <a:gd name="T55" fmla="*/ 652 h 645"/>
                                <a:gd name="T56" fmla="+- 0 2444 8"/>
                                <a:gd name="T57" fmla="*/ T56 w 2445"/>
                                <a:gd name="T58" fmla="+- 0 618 39"/>
                                <a:gd name="T59" fmla="*/ 618 h 645"/>
                                <a:gd name="T60" fmla="+- 0 2453 8"/>
                                <a:gd name="T61" fmla="*/ T60 w 2445"/>
                                <a:gd name="T62" fmla="+- 0 577 39"/>
                                <a:gd name="T63" fmla="*/ 577 h 645"/>
                                <a:gd name="T64" fmla="+- 0 2453 8"/>
                                <a:gd name="T65" fmla="*/ T64 w 2445"/>
                                <a:gd name="T66" fmla="+- 0 147 39"/>
                                <a:gd name="T67" fmla="*/ 147 h 645"/>
                                <a:gd name="T68" fmla="+- 0 2444 8"/>
                                <a:gd name="T69" fmla="*/ T68 w 2445"/>
                                <a:gd name="T70" fmla="+- 0 105 39"/>
                                <a:gd name="T71" fmla="*/ 105 h 645"/>
                                <a:gd name="T72" fmla="+- 0 2421 8"/>
                                <a:gd name="T73" fmla="*/ T72 w 2445"/>
                                <a:gd name="T74" fmla="+- 0 70 39"/>
                                <a:gd name="T75" fmla="*/ 70 h 645"/>
                                <a:gd name="T76" fmla="+- 0 2387 8"/>
                                <a:gd name="T77" fmla="*/ T76 w 2445"/>
                                <a:gd name="T78" fmla="+- 0 47 39"/>
                                <a:gd name="T79" fmla="*/ 47 h 645"/>
                                <a:gd name="T80" fmla="+- 0 2345 8"/>
                                <a:gd name="T81" fmla="*/ T80 w 2445"/>
                                <a:gd name="T82" fmla="+- 0 39 39"/>
                                <a:gd name="T83" fmla="*/ 39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5" h="645">
                                  <a:moveTo>
                                    <a:pt x="2337" y="0"/>
                                  </a:moveTo>
                                  <a:lnTo>
                                    <a:pt x="107" y="0"/>
                                  </a:lnTo>
                                  <a:lnTo>
                                    <a:pt x="65" y="8"/>
                                  </a:lnTo>
                                  <a:lnTo>
                                    <a:pt x="31" y="31"/>
                                  </a:lnTo>
                                  <a:lnTo>
                                    <a:pt x="8" y="66"/>
                                  </a:lnTo>
                                  <a:lnTo>
                                    <a:pt x="0" y="108"/>
                                  </a:lnTo>
                                  <a:lnTo>
                                    <a:pt x="0" y="538"/>
                                  </a:lnTo>
                                  <a:lnTo>
                                    <a:pt x="8" y="579"/>
                                  </a:lnTo>
                                  <a:lnTo>
                                    <a:pt x="31" y="613"/>
                                  </a:lnTo>
                                  <a:lnTo>
                                    <a:pt x="65" y="636"/>
                                  </a:lnTo>
                                  <a:lnTo>
                                    <a:pt x="107" y="645"/>
                                  </a:lnTo>
                                  <a:lnTo>
                                    <a:pt x="2337" y="645"/>
                                  </a:lnTo>
                                  <a:lnTo>
                                    <a:pt x="2379" y="636"/>
                                  </a:lnTo>
                                  <a:lnTo>
                                    <a:pt x="2413" y="613"/>
                                  </a:lnTo>
                                  <a:lnTo>
                                    <a:pt x="2436" y="579"/>
                                  </a:lnTo>
                                  <a:lnTo>
                                    <a:pt x="2445" y="538"/>
                                  </a:lnTo>
                                  <a:lnTo>
                                    <a:pt x="2445" y="108"/>
                                  </a:lnTo>
                                  <a:lnTo>
                                    <a:pt x="2436" y="66"/>
                                  </a:lnTo>
                                  <a:lnTo>
                                    <a:pt x="2413" y="31"/>
                                  </a:lnTo>
                                  <a:lnTo>
                                    <a:pt x="2379" y="8"/>
                                  </a:lnTo>
                                  <a:lnTo>
                                    <a:pt x="2337" y="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 y="8"/>
                              <a:ext cx="2445" cy="6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7" name="Group 6"/>
                        <wpg:cNvGrpSpPr>
                          <a:grpSpLocks/>
                        </wpg:cNvGrpSpPr>
                        <wpg:grpSpPr bwMode="auto">
                          <a:xfrm>
                            <a:off x="8" y="8"/>
                            <a:ext cx="2445" cy="645"/>
                            <a:chOff x="8" y="8"/>
                            <a:chExt cx="2445" cy="645"/>
                          </a:xfrm>
                        </wpg:grpSpPr>
                        <wps:wsp>
                          <wps:cNvPr id="28" name="Freeform 7"/>
                          <wps:cNvSpPr>
                            <a:spLocks/>
                          </wps:cNvSpPr>
                          <wps:spPr bwMode="auto">
                            <a:xfrm>
                              <a:off x="8" y="8"/>
                              <a:ext cx="2445" cy="645"/>
                            </a:xfrm>
                            <a:custGeom>
                              <a:avLst/>
                              <a:gdLst>
                                <a:gd name="T0" fmla="+- 0 115 8"/>
                                <a:gd name="T1" fmla="*/ T0 w 2445"/>
                                <a:gd name="T2" fmla="+- 0 8 8"/>
                                <a:gd name="T3" fmla="*/ 8 h 645"/>
                                <a:gd name="T4" fmla="+- 0 73 8"/>
                                <a:gd name="T5" fmla="*/ T4 w 2445"/>
                                <a:gd name="T6" fmla="+- 0 16 8"/>
                                <a:gd name="T7" fmla="*/ 16 h 645"/>
                                <a:gd name="T8" fmla="+- 0 39 8"/>
                                <a:gd name="T9" fmla="*/ T8 w 2445"/>
                                <a:gd name="T10" fmla="+- 0 39 8"/>
                                <a:gd name="T11" fmla="*/ 39 h 645"/>
                                <a:gd name="T12" fmla="+- 0 16 8"/>
                                <a:gd name="T13" fmla="*/ T12 w 2445"/>
                                <a:gd name="T14" fmla="+- 0 73 8"/>
                                <a:gd name="T15" fmla="*/ 73 h 645"/>
                                <a:gd name="T16" fmla="+- 0 8 8"/>
                                <a:gd name="T17" fmla="*/ T16 w 2445"/>
                                <a:gd name="T18" fmla="+- 0 115 8"/>
                                <a:gd name="T19" fmla="*/ 115 h 645"/>
                                <a:gd name="T20" fmla="+- 0 8 8"/>
                                <a:gd name="T21" fmla="*/ T20 w 2445"/>
                                <a:gd name="T22" fmla="+- 0 545 8"/>
                                <a:gd name="T23" fmla="*/ 545 h 645"/>
                                <a:gd name="T24" fmla="+- 0 16 8"/>
                                <a:gd name="T25" fmla="*/ T24 w 2445"/>
                                <a:gd name="T26" fmla="+- 0 587 8"/>
                                <a:gd name="T27" fmla="*/ 587 h 645"/>
                                <a:gd name="T28" fmla="+- 0 39 8"/>
                                <a:gd name="T29" fmla="*/ T28 w 2445"/>
                                <a:gd name="T30" fmla="+- 0 621 8"/>
                                <a:gd name="T31" fmla="*/ 621 h 645"/>
                                <a:gd name="T32" fmla="+- 0 73 8"/>
                                <a:gd name="T33" fmla="*/ T32 w 2445"/>
                                <a:gd name="T34" fmla="+- 0 644 8"/>
                                <a:gd name="T35" fmla="*/ 644 h 645"/>
                                <a:gd name="T36" fmla="+- 0 115 8"/>
                                <a:gd name="T37" fmla="*/ T36 w 2445"/>
                                <a:gd name="T38" fmla="+- 0 653 8"/>
                                <a:gd name="T39" fmla="*/ 653 h 645"/>
                                <a:gd name="T40" fmla="+- 0 2345 8"/>
                                <a:gd name="T41" fmla="*/ T40 w 2445"/>
                                <a:gd name="T42" fmla="+- 0 653 8"/>
                                <a:gd name="T43" fmla="*/ 653 h 645"/>
                                <a:gd name="T44" fmla="+- 0 2387 8"/>
                                <a:gd name="T45" fmla="*/ T44 w 2445"/>
                                <a:gd name="T46" fmla="+- 0 644 8"/>
                                <a:gd name="T47" fmla="*/ 644 h 645"/>
                                <a:gd name="T48" fmla="+- 0 2421 8"/>
                                <a:gd name="T49" fmla="*/ T48 w 2445"/>
                                <a:gd name="T50" fmla="+- 0 621 8"/>
                                <a:gd name="T51" fmla="*/ 621 h 645"/>
                                <a:gd name="T52" fmla="+- 0 2444 8"/>
                                <a:gd name="T53" fmla="*/ T52 w 2445"/>
                                <a:gd name="T54" fmla="+- 0 587 8"/>
                                <a:gd name="T55" fmla="*/ 587 h 645"/>
                                <a:gd name="T56" fmla="+- 0 2453 8"/>
                                <a:gd name="T57" fmla="*/ T56 w 2445"/>
                                <a:gd name="T58" fmla="+- 0 545 8"/>
                                <a:gd name="T59" fmla="*/ 545 h 645"/>
                                <a:gd name="T60" fmla="+- 0 2453 8"/>
                                <a:gd name="T61" fmla="*/ T60 w 2445"/>
                                <a:gd name="T62" fmla="+- 0 115 8"/>
                                <a:gd name="T63" fmla="*/ 115 h 645"/>
                                <a:gd name="T64" fmla="+- 0 2444 8"/>
                                <a:gd name="T65" fmla="*/ T64 w 2445"/>
                                <a:gd name="T66" fmla="+- 0 73 8"/>
                                <a:gd name="T67" fmla="*/ 73 h 645"/>
                                <a:gd name="T68" fmla="+- 0 2421 8"/>
                                <a:gd name="T69" fmla="*/ T68 w 2445"/>
                                <a:gd name="T70" fmla="+- 0 39 8"/>
                                <a:gd name="T71" fmla="*/ 39 h 645"/>
                                <a:gd name="T72" fmla="+- 0 2387 8"/>
                                <a:gd name="T73" fmla="*/ T72 w 2445"/>
                                <a:gd name="T74" fmla="+- 0 16 8"/>
                                <a:gd name="T75" fmla="*/ 16 h 645"/>
                                <a:gd name="T76" fmla="+- 0 2345 8"/>
                                <a:gd name="T77" fmla="*/ T76 w 2445"/>
                                <a:gd name="T78" fmla="+- 0 8 8"/>
                                <a:gd name="T79" fmla="*/ 8 h 645"/>
                                <a:gd name="T80" fmla="+- 0 115 8"/>
                                <a:gd name="T81" fmla="*/ T80 w 2445"/>
                                <a:gd name="T82" fmla="+- 0 8 8"/>
                                <a:gd name="T83" fmla="*/ 8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5" h="645">
                                  <a:moveTo>
                                    <a:pt x="107" y="0"/>
                                  </a:moveTo>
                                  <a:lnTo>
                                    <a:pt x="65" y="8"/>
                                  </a:lnTo>
                                  <a:lnTo>
                                    <a:pt x="31" y="31"/>
                                  </a:lnTo>
                                  <a:lnTo>
                                    <a:pt x="8" y="65"/>
                                  </a:lnTo>
                                  <a:lnTo>
                                    <a:pt x="0" y="107"/>
                                  </a:lnTo>
                                  <a:lnTo>
                                    <a:pt x="0" y="537"/>
                                  </a:lnTo>
                                  <a:lnTo>
                                    <a:pt x="8" y="579"/>
                                  </a:lnTo>
                                  <a:lnTo>
                                    <a:pt x="31" y="613"/>
                                  </a:lnTo>
                                  <a:lnTo>
                                    <a:pt x="65" y="636"/>
                                  </a:lnTo>
                                  <a:lnTo>
                                    <a:pt x="107" y="645"/>
                                  </a:lnTo>
                                  <a:lnTo>
                                    <a:pt x="2337" y="645"/>
                                  </a:lnTo>
                                  <a:lnTo>
                                    <a:pt x="2379" y="636"/>
                                  </a:lnTo>
                                  <a:lnTo>
                                    <a:pt x="2413" y="613"/>
                                  </a:lnTo>
                                  <a:lnTo>
                                    <a:pt x="2436" y="579"/>
                                  </a:lnTo>
                                  <a:lnTo>
                                    <a:pt x="2445" y="537"/>
                                  </a:lnTo>
                                  <a:lnTo>
                                    <a:pt x="2445" y="107"/>
                                  </a:lnTo>
                                  <a:lnTo>
                                    <a:pt x="2436" y="65"/>
                                  </a:lnTo>
                                  <a:lnTo>
                                    <a:pt x="2413" y="31"/>
                                  </a:lnTo>
                                  <a:lnTo>
                                    <a:pt x="2379" y="8"/>
                                  </a:lnTo>
                                  <a:lnTo>
                                    <a:pt x="2337" y="0"/>
                                  </a:lnTo>
                                  <a:lnTo>
                                    <a:pt x="107" y="0"/>
                                  </a:lnTo>
                                  <a:close/>
                                </a:path>
                              </a:pathLst>
                            </a:custGeom>
                            <a:noFill/>
                            <a:ln w="9525">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8"/>
                        <wpg:cNvGrpSpPr>
                          <a:grpSpLocks/>
                        </wpg:cNvGrpSpPr>
                        <wpg:grpSpPr bwMode="auto">
                          <a:xfrm>
                            <a:off x="1237" y="723"/>
                            <a:ext cx="72" cy="495"/>
                            <a:chOff x="1237" y="723"/>
                            <a:chExt cx="72" cy="495"/>
                          </a:xfrm>
                        </wpg:grpSpPr>
                        <wps:wsp>
                          <wps:cNvPr id="30" name="Freeform 9"/>
                          <wps:cNvSpPr>
                            <a:spLocks/>
                          </wps:cNvSpPr>
                          <wps:spPr bwMode="auto">
                            <a:xfrm>
                              <a:off x="1237" y="723"/>
                              <a:ext cx="72" cy="495"/>
                            </a:xfrm>
                            <a:custGeom>
                              <a:avLst/>
                              <a:gdLst>
                                <a:gd name="T0" fmla="+- 0 1309 1237"/>
                                <a:gd name="T1" fmla="*/ T0 w 72"/>
                                <a:gd name="T2" fmla="+- 0 1182 723"/>
                                <a:gd name="T3" fmla="*/ 1182 h 495"/>
                                <a:gd name="T4" fmla="+- 0 1237 1237"/>
                                <a:gd name="T5" fmla="*/ T4 w 72"/>
                                <a:gd name="T6" fmla="+- 0 1182 723"/>
                                <a:gd name="T7" fmla="*/ 1182 h 495"/>
                                <a:gd name="T8" fmla="+- 0 1273 1237"/>
                                <a:gd name="T9" fmla="*/ T8 w 72"/>
                                <a:gd name="T10" fmla="+- 0 1218 723"/>
                                <a:gd name="T11" fmla="*/ 1218 h 495"/>
                                <a:gd name="T12" fmla="+- 0 1309 1237"/>
                                <a:gd name="T13" fmla="*/ T12 w 72"/>
                                <a:gd name="T14" fmla="+- 0 1182 723"/>
                                <a:gd name="T15" fmla="*/ 1182 h 495"/>
                              </a:gdLst>
                              <a:ahLst/>
                              <a:cxnLst>
                                <a:cxn ang="0">
                                  <a:pos x="T1" y="T3"/>
                                </a:cxn>
                                <a:cxn ang="0">
                                  <a:pos x="T5" y="T7"/>
                                </a:cxn>
                                <a:cxn ang="0">
                                  <a:pos x="T9" y="T11"/>
                                </a:cxn>
                                <a:cxn ang="0">
                                  <a:pos x="T13" y="T15"/>
                                </a:cxn>
                              </a:cxnLst>
                              <a:rect l="0" t="0" r="r" b="b"/>
                              <a:pathLst>
                                <a:path w="72" h="495">
                                  <a:moveTo>
                                    <a:pt x="72" y="459"/>
                                  </a:moveTo>
                                  <a:lnTo>
                                    <a:pt x="0" y="459"/>
                                  </a:lnTo>
                                  <a:lnTo>
                                    <a:pt x="36" y="495"/>
                                  </a:lnTo>
                                  <a:lnTo>
                                    <a:pt x="72" y="45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1237" y="723"/>
                              <a:ext cx="72" cy="495"/>
                            </a:xfrm>
                            <a:custGeom>
                              <a:avLst/>
                              <a:gdLst>
                                <a:gd name="T0" fmla="+- 0 1291 1237"/>
                                <a:gd name="T1" fmla="*/ T0 w 72"/>
                                <a:gd name="T2" fmla="+- 0 723 723"/>
                                <a:gd name="T3" fmla="*/ 723 h 495"/>
                                <a:gd name="T4" fmla="+- 0 1255 1237"/>
                                <a:gd name="T5" fmla="*/ T4 w 72"/>
                                <a:gd name="T6" fmla="+- 0 723 723"/>
                                <a:gd name="T7" fmla="*/ 723 h 495"/>
                                <a:gd name="T8" fmla="+- 0 1255 1237"/>
                                <a:gd name="T9" fmla="*/ T8 w 72"/>
                                <a:gd name="T10" fmla="+- 0 1182 723"/>
                                <a:gd name="T11" fmla="*/ 1182 h 495"/>
                                <a:gd name="T12" fmla="+- 0 1291 1237"/>
                                <a:gd name="T13" fmla="*/ T12 w 72"/>
                                <a:gd name="T14" fmla="+- 0 1182 723"/>
                                <a:gd name="T15" fmla="*/ 1182 h 495"/>
                                <a:gd name="T16" fmla="+- 0 1291 1237"/>
                                <a:gd name="T17" fmla="*/ T16 w 72"/>
                                <a:gd name="T18" fmla="+- 0 723 723"/>
                                <a:gd name="T19" fmla="*/ 723 h 495"/>
                              </a:gdLst>
                              <a:ahLst/>
                              <a:cxnLst>
                                <a:cxn ang="0">
                                  <a:pos x="T1" y="T3"/>
                                </a:cxn>
                                <a:cxn ang="0">
                                  <a:pos x="T5" y="T7"/>
                                </a:cxn>
                                <a:cxn ang="0">
                                  <a:pos x="T9" y="T11"/>
                                </a:cxn>
                                <a:cxn ang="0">
                                  <a:pos x="T13" y="T15"/>
                                </a:cxn>
                                <a:cxn ang="0">
                                  <a:pos x="T17" y="T19"/>
                                </a:cxn>
                              </a:cxnLst>
                              <a:rect l="0" t="0" r="r" b="b"/>
                              <a:pathLst>
                                <a:path w="72" h="495">
                                  <a:moveTo>
                                    <a:pt x="54" y="0"/>
                                  </a:moveTo>
                                  <a:lnTo>
                                    <a:pt x="18" y="0"/>
                                  </a:lnTo>
                                  <a:lnTo>
                                    <a:pt x="18" y="459"/>
                                  </a:lnTo>
                                  <a:lnTo>
                                    <a:pt x="54" y="459"/>
                                  </a:lnTo>
                                  <a:lnTo>
                                    <a:pt x="5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1"/>
                        <wpg:cNvGrpSpPr>
                          <a:grpSpLocks/>
                        </wpg:cNvGrpSpPr>
                        <wpg:grpSpPr bwMode="auto">
                          <a:xfrm>
                            <a:off x="1237" y="723"/>
                            <a:ext cx="72" cy="495"/>
                            <a:chOff x="1237" y="723"/>
                            <a:chExt cx="72" cy="495"/>
                          </a:xfrm>
                        </wpg:grpSpPr>
                        <wps:wsp>
                          <wps:cNvPr id="33" name="Freeform 12"/>
                          <wps:cNvSpPr>
                            <a:spLocks/>
                          </wps:cNvSpPr>
                          <wps:spPr bwMode="auto">
                            <a:xfrm>
                              <a:off x="1237" y="723"/>
                              <a:ext cx="72" cy="495"/>
                            </a:xfrm>
                            <a:custGeom>
                              <a:avLst/>
                              <a:gdLst>
                                <a:gd name="T0" fmla="+- 0 1237 1237"/>
                                <a:gd name="T1" fmla="*/ T0 w 72"/>
                                <a:gd name="T2" fmla="+- 0 1182 723"/>
                                <a:gd name="T3" fmla="*/ 1182 h 495"/>
                                <a:gd name="T4" fmla="+- 0 1255 1237"/>
                                <a:gd name="T5" fmla="*/ T4 w 72"/>
                                <a:gd name="T6" fmla="+- 0 1182 723"/>
                                <a:gd name="T7" fmla="*/ 1182 h 495"/>
                                <a:gd name="T8" fmla="+- 0 1255 1237"/>
                                <a:gd name="T9" fmla="*/ T8 w 72"/>
                                <a:gd name="T10" fmla="+- 0 723 723"/>
                                <a:gd name="T11" fmla="*/ 723 h 495"/>
                                <a:gd name="T12" fmla="+- 0 1291 1237"/>
                                <a:gd name="T13" fmla="*/ T12 w 72"/>
                                <a:gd name="T14" fmla="+- 0 723 723"/>
                                <a:gd name="T15" fmla="*/ 723 h 495"/>
                                <a:gd name="T16" fmla="+- 0 1291 1237"/>
                                <a:gd name="T17" fmla="*/ T16 w 72"/>
                                <a:gd name="T18" fmla="+- 0 1182 723"/>
                                <a:gd name="T19" fmla="*/ 1182 h 495"/>
                                <a:gd name="T20" fmla="+- 0 1309 1237"/>
                                <a:gd name="T21" fmla="*/ T20 w 72"/>
                                <a:gd name="T22" fmla="+- 0 1182 723"/>
                                <a:gd name="T23" fmla="*/ 1182 h 495"/>
                                <a:gd name="T24" fmla="+- 0 1273 1237"/>
                                <a:gd name="T25" fmla="*/ T24 w 72"/>
                                <a:gd name="T26" fmla="+- 0 1218 723"/>
                                <a:gd name="T27" fmla="*/ 1218 h 495"/>
                                <a:gd name="T28" fmla="+- 0 1237 1237"/>
                                <a:gd name="T29" fmla="*/ T28 w 72"/>
                                <a:gd name="T30" fmla="+- 0 1182 723"/>
                                <a:gd name="T31" fmla="*/ 1182 h 4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495">
                                  <a:moveTo>
                                    <a:pt x="0" y="459"/>
                                  </a:moveTo>
                                  <a:lnTo>
                                    <a:pt x="18" y="459"/>
                                  </a:lnTo>
                                  <a:lnTo>
                                    <a:pt x="18" y="0"/>
                                  </a:lnTo>
                                  <a:lnTo>
                                    <a:pt x="54" y="0"/>
                                  </a:lnTo>
                                  <a:lnTo>
                                    <a:pt x="54" y="459"/>
                                  </a:lnTo>
                                  <a:lnTo>
                                    <a:pt x="72" y="459"/>
                                  </a:lnTo>
                                  <a:lnTo>
                                    <a:pt x="36" y="495"/>
                                  </a:lnTo>
                                  <a:lnTo>
                                    <a:pt x="0" y="45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3"/>
                          <wps:cNvSpPr txBox="1">
                            <a:spLocks noChangeArrowheads="1"/>
                          </wps:cNvSpPr>
                          <wps:spPr bwMode="auto">
                            <a:xfrm>
                              <a:off x="0" y="0"/>
                              <a:ext cx="2460"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064D" w14:textId="77777777" w:rsidR="005276E2" w:rsidRDefault="005276E2" w:rsidP="0085340C">
                                <w:pPr>
                                  <w:spacing w:before="116"/>
                                  <w:ind w:left="717" w:right="289"/>
                                  <w:rPr>
                                    <w:rFonts w:ascii="Times New Roman" w:eastAsia="Times New Roman" w:hAnsi="Times New Roman" w:cs="Times New Roman"/>
                                    <w:sz w:val="24"/>
                                    <w:szCs w:val="24"/>
                                  </w:rPr>
                                </w:pPr>
                                <w:r>
                                  <w:rPr>
                                    <w:rFonts w:ascii="Times New Roman"/>
                                    <w:b/>
                                    <w:sz w:val="24"/>
                                  </w:rPr>
                                  <w:t>RECTOR</w:t>
                                </w:r>
                              </w:p>
                            </w:txbxContent>
                          </wps:txbx>
                          <wps:bodyPr rot="0" vert="horz" wrap="square" lIns="0" tIns="0" rIns="0" bIns="0" anchor="t" anchorCtr="0" upright="1">
                            <a:noAutofit/>
                          </wps:bodyPr>
                        </wps:wsp>
                      </wpg:grpSp>
                    </wpg:wgp>
                  </a:graphicData>
                </a:graphic>
              </wp:inline>
            </w:drawing>
          </mc:Choice>
          <mc:Fallback xmlns:mv="urn:schemas-microsoft-com:mac:vml" xmlns:mo="http://schemas.microsoft.com/office/mac/office/2008/main">
            <w:pict>
              <v:group id="Group 2" o:spid="_x0000_s1040" style="width:123pt;height:61.9pt;mso-position-horizontal-relative:char;mso-position-vertical-relative:line" coordsize="2460,123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">
                <v:group id="Group 3" o:spid="_x0000_s1041" style="position:absolute;left:8;top:39;width:2445;height:645" coordorigin="8,39" coordsize="2445,6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Freeform 4" o:spid="_x0000_s1042" style="position:absolute;left:8;top:39;width:2445;height:645;visibility:visible;mso-wrap-style:square;v-text-anchor:top" coordsize="2445,6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HHEZxAAA&#10;ANsAAAAPAAAAZHJzL2Rvd25yZXYueG1sRI9Pa8JAFMTvQr/D8gRvulFIsdFVbEGxePIveHtkn0k0&#10;+zbNrjF++25B6HGYmd8w03lrStFQ7QrLCoaDCARxanXBmYLDftkfg3AeWWNpmRQ8ycF89taZYqLt&#10;g7fU7HwmAoRdggpy76tESpfmZNANbEUcvIutDfog60zqGh8Bbko5iqJ3abDgsJBjRV85pbfd3Sg4&#10;bs7f1zK9NadP89Ms1/d4/7GKlep128UEhKfW/4df7bVWMIrh70v4AXL2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xxxGcQAAADbAAAADwAAAAAAAAAAAAAAAACXAgAAZHJzL2Rv&#10;d25yZXYueG1sUEsFBgAAAAAEAAQA9QAAAIgDAAAAAA==&#10;" path="m2337,0l107,,65,8,31,31,8,66,,108,,538,8,579,31,613,65,636,107,645,2337,645,2379,636,2413,613,2436,579,2445,538,2445,108,2436,66,2413,31,2379,8,2337,0xe" fillcolor="black" stroked="f">
                    <v:fill opacity="24929f"/>
                    <v:path arrowok="t" o:connecttype="custom" o:connectlocs="2337,39;107,39;65,47;31,70;8,105;0,147;0,577;8,618;31,652;65,675;107,684;2337,684;2379,675;2413,652;2436,618;2445,577;2445,147;2436,105;2413,70;2379,47;2337,39" o:connectangles="0,0,0,0,0,0,0,0,0,0,0,0,0,0,0,0,0,0,0,0,0"/>
                  </v:shape>
                  <v:shape id="Picture 5" o:spid="_x0000_s1043" type="#_x0000_t75" style="position:absolute;left:8;top:8;width:2445;height:6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A4&#10;AYvBAAAA2wAAAA8AAABkcnMvZG93bnJldi54bWxEj0GLwjAUhO8L/ofwBC+LpltUpBpFFkRPotWL&#10;t0fzbIvNS2mitv/eCILHYWa+YRar1lTiQY0rLSv4G0UgiDOrS84VnE+b4QyE88gaK8ukoCMHq2Xv&#10;Z4GJtk8+0iP1uQgQdgkqKLyvEyldVpBBN7I1cfCutjHog2xyqRt8BripZBxFU2mw5LBQYE3/BWW3&#10;9G4CZb/d1L/jnW0nhy5GMullJjulBv12PQfhqfXf8Ke90wriKby/hB8gly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A4AYvBAAAA2wAAAA8AAAAAAAAAAAAAAAAAnAIAAGRy&#10;cy9kb3ducmV2LnhtbFBLBQYAAAAABAAEAPcAAACKAwAAAAA=&#10;">
                    <v:imagedata r:id="rId16" o:title=""/>
                  </v:shape>
                </v:group>
                <v:group id="Group 6" o:spid="_x0000_s1044" style="position:absolute;left:8;top:8;width:2445;height:645" coordorigin="8,8" coordsize="2445,6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 7" o:spid="_x0000_s1045" style="position:absolute;left:8;top:8;width:2445;height:645;visibility:visible;mso-wrap-style:square;v-text-anchor:top" coordsize="2445,6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IHvwQAA&#10;ANsAAAAPAAAAZHJzL2Rvd25yZXYueG1sRE/Pa8IwFL4P/B/CE7zNVA/brEYRweHFwaog3h7Ns6k2&#10;LzWJtvvvl8Ngx4/v92LV20Y8yYfasYLJOANBXDpdc6XgeNi+foAIEVlj45gU/FCA1XLwssBcu46/&#10;6VnESqQQDjkqMDG2uZShNGQxjF1LnLiL8xZjgr6S2mOXwm0jp1n2Ji3WnBoMtrQxVN6Kh1Ww+3qc&#10;r/60ed9ns2t3l2yKz7VRajTs13MQkfr4L/5z77SCaRqbvqQfIJ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ciB78EAAADbAAAADwAAAAAAAAAAAAAAAACXAgAAZHJzL2Rvd25y&#10;ZXYueG1sUEsFBgAAAAAEAAQA9QAAAIUDAAAAAA==&#10;" path="m107,0l65,8,31,31,8,65,,107,,537,8,579,31,613,65,636,107,645,2337,645,2379,636,2413,613,2436,579,2445,537,2445,107,2436,65,2413,31,2379,8,2337,,107,0xe" filled="f" strokecolor="#46aac5">
                    <v:path arrowok="t" o:connecttype="custom" o:connectlocs="107,8;65,16;31,39;8,73;0,115;0,545;8,587;31,621;65,644;107,653;2337,653;2379,644;2413,621;2436,587;2445,545;2445,115;2436,73;2413,39;2379,16;2337,8;107,8" o:connectangles="0,0,0,0,0,0,0,0,0,0,0,0,0,0,0,0,0,0,0,0,0"/>
                  </v:shape>
                </v:group>
                <v:group id="Group 8" o:spid="_x0000_s1046" style="position:absolute;left:1237;top:723;width:72;height:495" coordorigin="1237,723" coordsize="72,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 9" o:spid="_x0000_s1047" style="position:absolute;left:1237;top:723;width:72;height:495;visibility:visible;mso-wrap-style:square;v-text-anchor:top" coordsize="72,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njauwgAA&#10;ANsAAAAPAAAAZHJzL2Rvd25yZXYueG1sRE/LagIxFN0X/IdwBXeasdVWRqNIi1IUitpCt5fJnQdO&#10;boYkjqNf3yyELg/nvVh1phYtOV9ZVjAeJSCIM6srLhT8fG+GMxA+IGusLZOCG3lYLXtPC0y1vfKR&#10;2lMoRAxhn6KCMoQmldJnJRn0I9sQRy63zmCI0BVSO7zGcFPL5yR5lQYrjg0lNvReUnY+XYyCbfvh&#10;LtvD7D753eW5+Xqz0/veKjXod+s5iEBd+Bc/3J9awUtcH7/EHyC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eNq7CAAAA2wAAAA8AAAAAAAAAAAAAAAAAlwIAAGRycy9kb3du&#10;cmV2LnhtbFBLBQYAAAAABAAEAPUAAACGAwAAAAA=&#10;" path="m72,459l0,459,36,495,72,459xe" fillcolor="#4f81bc" stroked="f">
                    <v:path arrowok="t" o:connecttype="custom" o:connectlocs="72,1182;0,1182;36,1218;72,1182" o:connectangles="0,0,0,0"/>
                  </v:shape>
                  <v:shape id="Freeform 10" o:spid="_x0000_s1048" style="position:absolute;left:1237;top:723;width:72;height:495;visibility:visible;mso-wrap-style:square;v-text-anchor:top" coordsize="72,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0pM1xQAA&#10;ANsAAAAPAAAAZHJzL2Rvd25yZXYueG1sRI9bawIxFITfC/6HcAq+1axaL2yNIkqlVJBWC309bM5e&#10;cHOyJHHd+usbodDHYWa+YRarztSiJecrywqGgwQEcWZ1xYWCr9Pr0xyED8gaa8uk4Ic8rJa9hwWm&#10;2l75k9pjKESEsE9RQRlCk0rps5IM+oFtiKOXW2cwROkKqR1eI9zUcpQkU2mw4rhQYkObkrLz8WIU&#10;7Nqtu+w+5rfn7/c8N4eZndz2Vqn+Y7d+ARGoC//hv/abVjAewv1L/AF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SkzXFAAAA2wAAAA8AAAAAAAAAAAAAAAAAlwIAAGRycy9k&#10;b3ducmV2LnhtbFBLBQYAAAAABAAEAPUAAACJAwAAAAA=&#10;" path="m54,0l18,,18,459,54,459,54,0xe" fillcolor="#4f81bc" stroked="f">
                    <v:path arrowok="t" o:connecttype="custom" o:connectlocs="54,723;18,723;18,1182;54,1182;54,723" o:connectangles="0,0,0,0,0"/>
                  </v:shape>
                </v:group>
                <v:group id="Group 11" o:spid="_x0000_s1049" style="position:absolute;left:1237;top:723;width:72;height:495" coordorigin="1237,723" coordsize="72,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 12" o:spid="_x0000_s1050" style="position:absolute;left:1237;top:723;width:72;height:495;visibility:visible;mso-wrap-style:square;v-text-anchor:top" coordsize="72,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OBwxAAA&#10;ANsAAAAPAAAAZHJzL2Rvd25yZXYueG1sRI9Ba8JAFITvBf/D8gRvdRNtS0ldgwhK2ktp9NDjI/ua&#10;DWbfhuyaxH/vFgo9DjPzDbPJJ9uKgXrfOFaQLhMQxJXTDdcKzqfD4ysIH5A1to5JwY085NvZwwYz&#10;7Ub+oqEMtYgQ9hkqMCF0mZS+MmTRL11HHL0f11sMUfa11D2OEW5buUqSF2mx4bhgsKO9oepSXq2C&#10;0ReNLz6ux+fPy1QO+v2pNem3Uov5tHsDEWgK/+G/dqEVrNfw+yX+ALm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1TgcMQAAADbAAAADwAAAAAAAAAAAAAAAACXAgAAZHJzL2Rv&#10;d25yZXYueG1sUEsFBgAAAAAEAAQA9QAAAIgDAAAAAA==&#10;" path="m0,459l18,459,18,,54,,54,459,72,459,36,495,,459xe" filled="f" strokecolor="#385d89" strokeweight="2pt">
                    <v:path arrowok="t" o:connecttype="custom" o:connectlocs="0,1182;18,1182;18,723;54,723;54,1182;72,1182;36,1218;0,1182" o:connectangles="0,0,0,0,0,0,0,0"/>
                  </v:shape>
                  <v:shape id="Text Box 13" o:spid="_x0000_s1051" type="#_x0000_t202" style="position:absolute;width:2460;height:1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inset="0,0,0,0">
                      <w:txbxContent>
                        <w:p w14:paraId="68EA064D" w14:textId="77777777" w:rsidR="005276E2" w:rsidRDefault="005276E2" w:rsidP="0085340C">
                          <w:pPr>
                            <w:spacing w:before="116"/>
                            <w:ind w:left="717" w:right="289"/>
                            <w:rPr>
                              <w:rFonts w:ascii="Times New Roman" w:eastAsia="Times New Roman" w:hAnsi="Times New Roman" w:cs="Times New Roman"/>
                              <w:sz w:val="24"/>
                              <w:szCs w:val="24"/>
                            </w:rPr>
                          </w:pPr>
                          <w:r>
                            <w:rPr>
                              <w:rFonts w:ascii="Times New Roman"/>
                              <w:b/>
                              <w:sz w:val="24"/>
                            </w:rPr>
                            <w:t>RECTOR</w:t>
                          </w:r>
                        </w:p>
                      </w:txbxContent>
                    </v:textbox>
                  </v:shape>
                </v:group>
                <w10:anchorlock/>
              </v:group>
            </w:pict>
          </mc:Fallback>
        </mc:AlternateContent>
      </w:r>
      <w:r w:rsidRPr="0085340C">
        <w:rPr>
          <w:rFonts w:ascii="Times New Roman" w:hAnsi="Times New Roman" w:cs="Times New Roman"/>
          <w:spacing w:val="129"/>
          <w:sz w:val="24"/>
          <w:szCs w:val="24"/>
          <w:lang w:val="es-ES_tradnl"/>
        </w:rPr>
        <w:t xml:space="preserve"> </w:t>
      </w:r>
      <w:r w:rsidRPr="0085340C">
        <w:rPr>
          <w:rFonts w:ascii="Times New Roman" w:hAnsi="Times New Roman" w:cs="Times New Roman"/>
          <w:noProof/>
          <w:spacing w:val="129"/>
          <w:position w:val="80"/>
          <w:sz w:val="24"/>
          <w:szCs w:val="24"/>
          <w:lang w:val="es-CO" w:eastAsia="es-CO"/>
        </w:rPr>
        <mc:AlternateContent>
          <mc:Choice Requires="wpg">
            <w:drawing>
              <wp:inline distT="0" distB="0" distL="0" distR="0" wp14:anchorId="484AF84C" wp14:editId="7F24548C">
                <wp:extent cx="1377950" cy="70485"/>
                <wp:effectExtent l="0" t="0" r="0" b="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70485"/>
                          <a:chOff x="0" y="0"/>
                          <a:chExt cx="2170" cy="111"/>
                        </a:xfrm>
                      </wpg:grpSpPr>
                      <wpg:grpSp>
                        <wpg:cNvPr id="17" name="Group 15"/>
                        <wpg:cNvGrpSpPr>
                          <a:grpSpLocks/>
                        </wpg:cNvGrpSpPr>
                        <wpg:grpSpPr bwMode="auto">
                          <a:xfrm>
                            <a:off x="20" y="20"/>
                            <a:ext cx="2130" cy="71"/>
                            <a:chOff x="20" y="20"/>
                            <a:chExt cx="2130" cy="71"/>
                          </a:xfrm>
                        </wpg:grpSpPr>
                        <wps:wsp>
                          <wps:cNvPr id="18" name="Freeform 16"/>
                          <wps:cNvSpPr>
                            <a:spLocks/>
                          </wps:cNvSpPr>
                          <wps:spPr bwMode="auto">
                            <a:xfrm>
                              <a:off x="20" y="20"/>
                              <a:ext cx="2130" cy="71"/>
                            </a:xfrm>
                            <a:custGeom>
                              <a:avLst/>
                              <a:gdLst>
                                <a:gd name="T0" fmla="+- 0 56 20"/>
                                <a:gd name="T1" fmla="*/ T0 w 2130"/>
                                <a:gd name="T2" fmla="+- 0 20 20"/>
                                <a:gd name="T3" fmla="*/ 20 h 71"/>
                                <a:gd name="T4" fmla="+- 0 20 20"/>
                                <a:gd name="T5" fmla="*/ T4 w 2130"/>
                                <a:gd name="T6" fmla="+- 0 55 20"/>
                                <a:gd name="T7" fmla="*/ 55 h 71"/>
                                <a:gd name="T8" fmla="+- 0 56 20"/>
                                <a:gd name="T9" fmla="*/ T8 w 2130"/>
                                <a:gd name="T10" fmla="+- 0 91 20"/>
                                <a:gd name="T11" fmla="*/ 91 h 71"/>
                                <a:gd name="T12" fmla="+- 0 56 20"/>
                                <a:gd name="T13" fmla="*/ T12 w 2130"/>
                                <a:gd name="T14" fmla="+- 0 73 20"/>
                                <a:gd name="T15" fmla="*/ 73 h 71"/>
                                <a:gd name="T16" fmla="+- 0 2132 20"/>
                                <a:gd name="T17" fmla="*/ T16 w 2130"/>
                                <a:gd name="T18" fmla="+- 0 73 20"/>
                                <a:gd name="T19" fmla="*/ 73 h 71"/>
                                <a:gd name="T20" fmla="+- 0 2150 20"/>
                                <a:gd name="T21" fmla="*/ T20 w 2130"/>
                                <a:gd name="T22" fmla="+- 0 55 20"/>
                                <a:gd name="T23" fmla="*/ 55 h 71"/>
                                <a:gd name="T24" fmla="+- 0 2132 20"/>
                                <a:gd name="T25" fmla="*/ T24 w 2130"/>
                                <a:gd name="T26" fmla="+- 0 38 20"/>
                                <a:gd name="T27" fmla="*/ 38 h 71"/>
                                <a:gd name="T28" fmla="+- 0 56 20"/>
                                <a:gd name="T29" fmla="*/ T28 w 2130"/>
                                <a:gd name="T30" fmla="+- 0 38 20"/>
                                <a:gd name="T31" fmla="*/ 38 h 71"/>
                                <a:gd name="T32" fmla="+- 0 56 20"/>
                                <a:gd name="T33" fmla="*/ T32 w 2130"/>
                                <a:gd name="T34" fmla="+- 0 20 20"/>
                                <a:gd name="T35" fmla="*/ 20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0" h="71">
                                  <a:moveTo>
                                    <a:pt x="36" y="0"/>
                                  </a:moveTo>
                                  <a:lnTo>
                                    <a:pt x="0" y="35"/>
                                  </a:lnTo>
                                  <a:lnTo>
                                    <a:pt x="36" y="71"/>
                                  </a:lnTo>
                                  <a:lnTo>
                                    <a:pt x="36" y="53"/>
                                  </a:lnTo>
                                  <a:lnTo>
                                    <a:pt x="2112" y="53"/>
                                  </a:lnTo>
                                  <a:lnTo>
                                    <a:pt x="2130" y="35"/>
                                  </a:lnTo>
                                  <a:lnTo>
                                    <a:pt x="2112" y="18"/>
                                  </a:lnTo>
                                  <a:lnTo>
                                    <a:pt x="36" y="18"/>
                                  </a:lnTo>
                                  <a:lnTo>
                                    <a:pt x="36"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20" y="20"/>
                              <a:ext cx="2130" cy="71"/>
                            </a:xfrm>
                            <a:custGeom>
                              <a:avLst/>
                              <a:gdLst>
                                <a:gd name="T0" fmla="+- 0 2132 20"/>
                                <a:gd name="T1" fmla="*/ T0 w 2130"/>
                                <a:gd name="T2" fmla="+- 0 73 20"/>
                                <a:gd name="T3" fmla="*/ 73 h 71"/>
                                <a:gd name="T4" fmla="+- 0 2115 20"/>
                                <a:gd name="T5" fmla="*/ T4 w 2130"/>
                                <a:gd name="T6" fmla="+- 0 73 20"/>
                                <a:gd name="T7" fmla="*/ 73 h 71"/>
                                <a:gd name="T8" fmla="+- 0 2115 20"/>
                                <a:gd name="T9" fmla="*/ T8 w 2130"/>
                                <a:gd name="T10" fmla="+- 0 91 20"/>
                                <a:gd name="T11" fmla="*/ 91 h 71"/>
                                <a:gd name="T12" fmla="+- 0 2132 20"/>
                                <a:gd name="T13" fmla="*/ T12 w 2130"/>
                                <a:gd name="T14" fmla="+- 0 73 20"/>
                                <a:gd name="T15" fmla="*/ 73 h 71"/>
                              </a:gdLst>
                              <a:ahLst/>
                              <a:cxnLst>
                                <a:cxn ang="0">
                                  <a:pos x="T1" y="T3"/>
                                </a:cxn>
                                <a:cxn ang="0">
                                  <a:pos x="T5" y="T7"/>
                                </a:cxn>
                                <a:cxn ang="0">
                                  <a:pos x="T9" y="T11"/>
                                </a:cxn>
                                <a:cxn ang="0">
                                  <a:pos x="T13" y="T15"/>
                                </a:cxn>
                              </a:cxnLst>
                              <a:rect l="0" t="0" r="r" b="b"/>
                              <a:pathLst>
                                <a:path w="2130" h="71">
                                  <a:moveTo>
                                    <a:pt x="2112" y="53"/>
                                  </a:moveTo>
                                  <a:lnTo>
                                    <a:pt x="2095" y="53"/>
                                  </a:lnTo>
                                  <a:lnTo>
                                    <a:pt x="2095" y="71"/>
                                  </a:lnTo>
                                  <a:lnTo>
                                    <a:pt x="2112" y="5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20" y="20"/>
                              <a:ext cx="2130" cy="71"/>
                            </a:xfrm>
                            <a:custGeom>
                              <a:avLst/>
                              <a:gdLst>
                                <a:gd name="T0" fmla="+- 0 2115 20"/>
                                <a:gd name="T1" fmla="*/ T0 w 2130"/>
                                <a:gd name="T2" fmla="+- 0 20 20"/>
                                <a:gd name="T3" fmla="*/ 20 h 71"/>
                                <a:gd name="T4" fmla="+- 0 2115 20"/>
                                <a:gd name="T5" fmla="*/ T4 w 2130"/>
                                <a:gd name="T6" fmla="+- 0 38 20"/>
                                <a:gd name="T7" fmla="*/ 38 h 71"/>
                                <a:gd name="T8" fmla="+- 0 2132 20"/>
                                <a:gd name="T9" fmla="*/ T8 w 2130"/>
                                <a:gd name="T10" fmla="+- 0 38 20"/>
                                <a:gd name="T11" fmla="*/ 38 h 71"/>
                                <a:gd name="T12" fmla="+- 0 2115 20"/>
                                <a:gd name="T13" fmla="*/ T12 w 2130"/>
                                <a:gd name="T14" fmla="+- 0 20 20"/>
                                <a:gd name="T15" fmla="*/ 20 h 71"/>
                              </a:gdLst>
                              <a:ahLst/>
                              <a:cxnLst>
                                <a:cxn ang="0">
                                  <a:pos x="T1" y="T3"/>
                                </a:cxn>
                                <a:cxn ang="0">
                                  <a:pos x="T5" y="T7"/>
                                </a:cxn>
                                <a:cxn ang="0">
                                  <a:pos x="T9" y="T11"/>
                                </a:cxn>
                                <a:cxn ang="0">
                                  <a:pos x="T13" y="T15"/>
                                </a:cxn>
                              </a:cxnLst>
                              <a:rect l="0" t="0" r="r" b="b"/>
                              <a:pathLst>
                                <a:path w="2130" h="71">
                                  <a:moveTo>
                                    <a:pt x="2095" y="0"/>
                                  </a:moveTo>
                                  <a:lnTo>
                                    <a:pt x="2095" y="18"/>
                                  </a:lnTo>
                                  <a:lnTo>
                                    <a:pt x="2112" y="18"/>
                                  </a:lnTo>
                                  <a:lnTo>
                                    <a:pt x="209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9"/>
                        <wpg:cNvGrpSpPr>
                          <a:grpSpLocks/>
                        </wpg:cNvGrpSpPr>
                        <wpg:grpSpPr bwMode="auto">
                          <a:xfrm>
                            <a:off x="20" y="20"/>
                            <a:ext cx="2130" cy="71"/>
                            <a:chOff x="20" y="20"/>
                            <a:chExt cx="2130" cy="71"/>
                          </a:xfrm>
                        </wpg:grpSpPr>
                        <wps:wsp>
                          <wps:cNvPr id="22" name="Freeform 20"/>
                          <wps:cNvSpPr>
                            <a:spLocks/>
                          </wps:cNvSpPr>
                          <wps:spPr bwMode="auto">
                            <a:xfrm>
                              <a:off x="20" y="20"/>
                              <a:ext cx="2130" cy="71"/>
                            </a:xfrm>
                            <a:custGeom>
                              <a:avLst/>
                              <a:gdLst>
                                <a:gd name="T0" fmla="+- 0 20 20"/>
                                <a:gd name="T1" fmla="*/ T0 w 2130"/>
                                <a:gd name="T2" fmla="+- 0 55 20"/>
                                <a:gd name="T3" fmla="*/ 55 h 71"/>
                                <a:gd name="T4" fmla="+- 0 56 20"/>
                                <a:gd name="T5" fmla="*/ T4 w 2130"/>
                                <a:gd name="T6" fmla="+- 0 20 20"/>
                                <a:gd name="T7" fmla="*/ 20 h 71"/>
                                <a:gd name="T8" fmla="+- 0 56 20"/>
                                <a:gd name="T9" fmla="*/ T8 w 2130"/>
                                <a:gd name="T10" fmla="+- 0 38 20"/>
                                <a:gd name="T11" fmla="*/ 38 h 71"/>
                                <a:gd name="T12" fmla="+- 0 2115 20"/>
                                <a:gd name="T13" fmla="*/ T12 w 2130"/>
                                <a:gd name="T14" fmla="+- 0 38 20"/>
                                <a:gd name="T15" fmla="*/ 38 h 71"/>
                                <a:gd name="T16" fmla="+- 0 2115 20"/>
                                <a:gd name="T17" fmla="*/ T16 w 2130"/>
                                <a:gd name="T18" fmla="+- 0 20 20"/>
                                <a:gd name="T19" fmla="*/ 20 h 71"/>
                                <a:gd name="T20" fmla="+- 0 2150 20"/>
                                <a:gd name="T21" fmla="*/ T20 w 2130"/>
                                <a:gd name="T22" fmla="+- 0 55 20"/>
                                <a:gd name="T23" fmla="*/ 55 h 71"/>
                                <a:gd name="T24" fmla="+- 0 2115 20"/>
                                <a:gd name="T25" fmla="*/ T24 w 2130"/>
                                <a:gd name="T26" fmla="+- 0 91 20"/>
                                <a:gd name="T27" fmla="*/ 91 h 71"/>
                                <a:gd name="T28" fmla="+- 0 2115 20"/>
                                <a:gd name="T29" fmla="*/ T28 w 2130"/>
                                <a:gd name="T30" fmla="+- 0 73 20"/>
                                <a:gd name="T31" fmla="*/ 73 h 71"/>
                                <a:gd name="T32" fmla="+- 0 56 20"/>
                                <a:gd name="T33" fmla="*/ T32 w 2130"/>
                                <a:gd name="T34" fmla="+- 0 73 20"/>
                                <a:gd name="T35" fmla="*/ 73 h 71"/>
                                <a:gd name="T36" fmla="+- 0 56 20"/>
                                <a:gd name="T37" fmla="*/ T36 w 2130"/>
                                <a:gd name="T38" fmla="+- 0 91 20"/>
                                <a:gd name="T39" fmla="*/ 91 h 71"/>
                                <a:gd name="T40" fmla="+- 0 20 20"/>
                                <a:gd name="T41" fmla="*/ T40 w 2130"/>
                                <a:gd name="T42" fmla="+- 0 55 20"/>
                                <a:gd name="T43" fmla="*/ 55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0" h="71">
                                  <a:moveTo>
                                    <a:pt x="0" y="35"/>
                                  </a:moveTo>
                                  <a:lnTo>
                                    <a:pt x="36" y="0"/>
                                  </a:lnTo>
                                  <a:lnTo>
                                    <a:pt x="36" y="18"/>
                                  </a:lnTo>
                                  <a:lnTo>
                                    <a:pt x="2095" y="18"/>
                                  </a:lnTo>
                                  <a:lnTo>
                                    <a:pt x="2095" y="0"/>
                                  </a:lnTo>
                                  <a:lnTo>
                                    <a:pt x="2130" y="35"/>
                                  </a:lnTo>
                                  <a:lnTo>
                                    <a:pt x="2095" y="71"/>
                                  </a:lnTo>
                                  <a:lnTo>
                                    <a:pt x="2095" y="53"/>
                                  </a:lnTo>
                                  <a:lnTo>
                                    <a:pt x="36" y="53"/>
                                  </a:lnTo>
                                  <a:lnTo>
                                    <a:pt x="36" y="71"/>
                                  </a:lnTo>
                                  <a:lnTo>
                                    <a:pt x="0" y="3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14" o:spid="_x0000_s1026" style="width:108.5pt;height:5.55pt;mso-position-horizontal-relative:char;mso-position-vertical-relative:line" coordsize="2170,1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">
                <v:group id="Group 15" o:spid="_x0000_s1027" style="position:absolute;left:20;top:20;width:2130;height:71" coordorigin="20,20" coordsize="2130,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16" o:spid="_x0000_s1028" style="position:absolute;left:20;top:20;width:2130;height:71;visibility:visible;mso-wrap-style:square;v-text-anchor:top" coordsize="2130,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dc9wwAA&#10;ANsAAAAPAAAAZHJzL2Rvd25yZXYueG1sRI9BS8NAEIXvQv/DMoI3u1GxaNptKaWF3qSxl9yG7JiE&#10;ZmdDdkziv3cOgrcZ3pv3vtns5tCZkYbURnbwtMzAEFfRt1w7uH6eHt/AJEH22EUmBz+UYLdd3G0w&#10;93HiC42F1EZDOOXooBHpc2tT1VDAtIw9sWpfcQgoug619QNOGh46+5xlKxuwZW1osKdDQ9Wt+A4O&#10;6PqxL8vzOE4ixwrfL2Wxenl17uF+3q/BCM3yb/67PnvFV1j9RQew2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Fdc9wwAAANsAAAAPAAAAAAAAAAAAAAAAAJcCAABkcnMvZG93&#10;bnJldi54bWxQSwUGAAAAAAQABAD1AAAAhwMAAAAA&#10;" path="m36,0l0,35,36,71,36,53,2112,53,2130,35,2112,18,36,18,36,0xe" fillcolor="#4f81bc" stroked="f">
                    <v:path arrowok="t" o:connecttype="custom" o:connectlocs="36,20;0,55;36,91;36,73;2112,73;2130,55;2112,38;36,38;36,20" o:connectangles="0,0,0,0,0,0,0,0,0"/>
                  </v:shape>
                  <v:shape id="Freeform 17" o:spid="_x0000_s1029" style="position:absolute;left:20;top:20;width:2130;height:71;visibility:visible;mso-wrap-style:square;v-text-anchor:top" coordsize="2130,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XKmwAAA&#10;ANsAAAAPAAAAZHJzL2Rvd25yZXYueG1sRE9Na8JAEL0X/A/LCN7qpkqlpq4iouCtmHrJbchOk9Ds&#10;bMiOSfz3rlDobR7vcza70TWqpy7Ung28zRNQxIW3NZcGrt+n1w9QQZAtNp7JwJ0C7LaTlw2m1g98&#10;oT6TUsUQDikaqETaVOtQVOQwzH1LHLkf3zmUCLtS2w6HGO4avUiSlXZYc2yosKVDRcVvdnMG6Pq1&#10;z/Nz3w8ixwLXlzxbLd+NmU3H/ScooVH+xX/us43z1/D8JR6gt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WXKmwAAAANsAAAAPAAAAAAAAAAAAAAAAAJcCAABkcnMvZG93bnJl&#10;di54bWxQSwUGAAAAAAQABAD1AAAAhAMAAAAA&#10;" path="m2112,53l2095,53,2095,71,2112,53xe" fillcolor="#4f81bc" stroked="f">
                    <v:path arrowok="t" o:connecttype="custom" o:connectlocs="2112,73;2095,73;2095,91;2112,73" o:connectangles="0,0,0,0"/>
                  </v:shape>
                  <v:shape id="Freeform 18" o:spid="_x0000_s1030" style="position:absolute;left:20;top:20;width:2130;height:71;visibility:visible;mso-wrap-style:square;v-text-anchor:top" coordsize="2130,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xGGvwAA&#10;ANsAAAAPAAAAZHJzL2Rvd25yZXYueG1sRE9Na8JAEL0L/odlhN50U4uiqauIKHgrRi+5DdlpEpqd&#10;DdkxSf9991Dw+Hjfu8PoGtVTF2rPBt4XCSjiwtuaSwOP+2W+ARUE2WLjmQz8UoDDfjrZYWr9wDfq&#10;MylVDOGQooFKpE21DkVFDsPCt8SR+/adQ4mwK7XtcIjhrtHLJFlrhzXHhgpbOlVU/GRPZ4AeX8c8&#10;v/b9IHIucHvLs/XHypi32Xj8BCU0ykv8775aA8u4Pn6JP0D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4PEYa/AAAA2wAAAA8AAAAAAAAAAAAAAAAAlwIAAGRycy9kb3ducmV2&#10;LnhtbFBLBQYAAAAABAAEAPUAAACDAwAAAAA=&#10;" path="m2095,0l2095,18,2112,18,2095,0xe" fillcolor="#4f81bc" stroked="f">
                    <v:path arrowok="t" o:connecttype="custom" o:connectlocs="2095,20;2095,38;2112,38;2095,20" o:connectangles="0,0,0,0"/>
                  </v:shape>
                </v:group>
                <v:group id="Group 19" o:spid="_x0000_s1031" style="position:absolute;left:20;top:20;width:2130;height:71" coordorigin="20,20" coordsize="2130,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Freeform 20" o:spid="_x0000_s1032" style="position:absolute;left:20;top:20;width:2130;height:71;visibility:visible;mso-wrap-style:square;v-text-anchor:top" coordsize="2130,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OwawwAA&#10;ANsAAAAPAAAAZHJzL2Rvd25yZXYueG1sRI/BbsIwEETvlfgHa5G4FQcLoSrFIKCAuPRQyAes4m2c&#10;Nl6H2A3h73GlSj2OZuaNZrkeXCN66kLtWcNsmoEgLr2pudJQXA7PLyBCRDbYeCYNdwqwXo2elpgb&#10;f+MP6s+xEgnCIUcNNsY2lzKUlhyGqW+Jk/fpO4cxya6SpsNbgrtGqixbSIc1pwWLLe0sld/nH6fh&#10;uNm/2UVQ86/CFKer2m/7+D5oPRkPm1cQkYb4H/5rn4wGpeD3S/oBcvU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OwawwAAANsAAAAPAAAAAAAAAAAAAAAAAJcCAABkcnMvZG93&#10;bnJldi54bWxQSwUGAAAAAAQABAD1AAAAhwMAAAAA&#10;" path="m0,35l36,,36,18,2095,18,2095,,2130,35,2095,71,2095,53,36,53,36,71,,35xe" filled="f" strokecolor="#385d89" strokeweight="2pt">
                    <v:path arrowok="t" o:connecttype="custom" o:connectlocs="0,55;36,20;36,38;2095,38;2095,20;2130,55;2095,91;2095,73;36,73;36,91;0,55" o:connectangles="0,0,0,0,0,0,0,0,0,0,0"/>
                  </v:shape>
                </v:group>
                <w10:anchorlock/>
              </v:group>
            </w:pict>
          </mc:Fallback>
        </mc:AlternateContent>
      </w:r>
    </w:p>
    <w:p w14:paraId="7E04AD0B" w14:textId="77777777" w:rsidR="0085340C" w:rsidRPr="0085340C" w:rsidRDefault="0085340C" w:rsidP="0085340C">
      <w:pPr>
        <w:spacing w:line="360" w:lineRule="auto"/>
        <w:rPr>
          <w:rFonts w:ascii="Times New Roman" w:eastAsia="Times New Roman" w:hAnsi="Times New Roman" w:cs="Times New Roman"/>
          <w:b/>
          <w:bCs/>
          <w:sz w:val="24"/>
          <w:szCs w:val="24"/>
          <w:lang w:val="es-ES_tradnl"/>
        </w:rPr>
      </w:pPr>
    </w:p>
    <w:p w14:paraId="146F8712" w14:textId="77777777" w:rsidR="0085340C" w:rsidRPr="0085340C" w:rsidRDefault="0085340C" w:rsidP="0085340C">
      <w:pPr>
        <w:spacing w:line="360" w:lineRule="auto"/>
        <w:rPr>
          <w:rFonts w:ascii="Times New Roman" w:eastAsia="Times New Roman" w:hAnsi="Times New Roman" w:cs="Times New Roman"/>
          <w:b/>
          <w:bCs/>
          <w:sz w:val="24"/>
          <w:szCs w:val="24"/>
          <w:lang w:val="es-ES_tradnl"/>
        </w:rPr>
      </w:pPr>
    </w:p>
    <w:p w14:paraId="159D6B9F" w14:textId="77777777" w:rsidR="0085340C" w:rsidRPr="0085340C" w:rsidRDefault="0085340C" w:rsidP="0085340C">
      <w:pPr>
        <w:spacing w:before="9" w:line="360" w:lineRule="auto"/>
        <w:rPr>
          <w:rFonts w:ascii="Times New Roman" w:eastAsia="Times New Roman" w:hAnsi="Times New Roman" w:cs="Times New Roman"/>
          <w:b/>
          <w:bCs/>
          <w:sz w:val="24"/>
          <w:szCs w:val="24"/>
          <w:lang w:val="es-ES_tradnl"/>
        </w:rPr>
      </w:pPr>
    </w:p>
    <w:p w14:paraId="53368170" w14:textId="77777777" w:rsidR="0085340C" w:rsidRPr="0085340C" w:rsidRDefault="0085340C" w:rsidP="0085340C">
      <w:pPr>
        <w:spacing w:line="360" w:lineRule="auto"/>
        <w:ind w:left="112"/>
        <w:jc w:val="both"/>
        <w:rPr>
          <w:rFonts w:ascii="Times New Roman" w:eastAsia="Times New Roman" w:hAnsi="Times New Roman" w:cs="Times New Roman"/>
          <w:sz w:val="24"/>
          <w:szCs w:val="24"/>
          <w:lang w:val="es-ES_tradnl"/>
        </w:rPr>
      </w:pPr>
      <w:r w:rsidRPr="0085340C">
        <w:rPr>
          <w:rFonts w:ascii="Times New Roman" w:hAnsi="Times New Roman" w:cs="Times New Roman"/>
          <w:noProof/>
          <w:sz w:val="24"/>
          <w:szCs w:val="24"/>
          <w:lang w:val="es-CO" w:eastAsia="es-CO"/>
        </w:rPr>
        <mc:AlternateContent>
          <mc:Choice Requires="wpg">
            <w:drawing>
              <wp:anchor distT="0" distB="0" distL="114300" distR="114300" simplePos="0" relativeHeight="251663360" behindDoc="0" locked="0" layoutInCell="1" allowOverlap="1" wp14:anchorId="2FCC7001" wp14:editId="50F194A1">
                <wp:simplePos x="0" y="0"/>
                <wp:positionH relativeFrom="page">
                  <wp:posOffset>4316095</wp:posOffset>
                </wp:positionH>
                <wp:positionV relativeFrom="paragraph">
                  <wp:posOffset>-1804670</wp:posOffset>
                </wp:positionV>
                <wp:extent cx="1562100" cy="1072515"/>
                <wp:effectExtent l="0" t="0" r="1905" b="0"/>
                <wp:wrapNone/>
                <wp:docPr id="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072515"/>
                          <a:chOff x="6798" y="-2842"/>
                          <a:chExt cx="2460" cy="1689"/>
                        </a:xfrm>
                      </wpg:grpSpPr>
                      <wpg:grpSp>
                        <wpg:cNvPr id="10" name="Group 50"/>
                        <wpg:cNvGrpSpPr>
                          <a:grpSpLocks/>
                        </wpg:cNvGrpSpPr>
                        <wpg:grpSpPr bwMode="auto">
                          <a:xfrm>
                            <a:off x="6805" y="-2803"/>
                            <a:ext cx="2445" cy="1650"/>
                            <a:chOff x="6805" y="-2803"/>
                            <a:chExt cx="2445" cy="1650"/>
                          </a:xfrm>
                        </wpg:grpSpPr>
                        <wps:wsp>
                          <wps:cNvPr id="11" name="Freeform 51"/>
                          <wps:cNvSpPr>
                            <a:spLocks/>
                          </wps:cNvSpPr>
                          <wps:spPr bwMode="auto">
                            <a:xfrm>
                              <a:off x="6805" y="-2803"/>
                              <a:ext cx="2445" cy="1650"/>
                            </a:xfrm>
                            <a:custGeom>
                              <a:avLst/>
                              <a:gdLst>
                                <a:gd name="T0" fmla="+- 0 8975 6805"/>
                                <a:gd name="T1" fmla="*/ T0 w 2445"/>
                                <a:gd name="T2" fmla="+- 0 -2803 -2803"/>
                                <a:gd name="T3" fmla="*/ -2803 h 1650"/>
                                <a:gd name="T4" fmla="+- 0 7080 6805"/>
                                <a:gd name="T5" fmla="*/ T4 w 2445"/>
                                <a:gd name="T6" fmla="+- 0 -2803 -2803"/>
                                <a:gd name="T7" fmla="*/ -2803 h 1650"/>
                                <a:gd name="T8" fmla="+- 0 7007 6805"/>
                                <a:gd name="T9" fmla="*/ T8 w 2445"/>
                                <a:gd name="T10" fmla="+- 0 -2794 -2803"/>
                                <a:gd name="T11" fmla="*/ -2794 h 1650"/>
                                <a:gd name="T12" fmla="+- 0 6941 6805"/>
                                <a:gd name="T13" fmla="*/ T12 w 2445"/>
                                <a:gd name="T14" fmla="+- 0 -2766 -2803"/>
                                <a:gd name="T15" fmla="*/ -2766 h 1650"/>
                                <a:gd name="T16" fmla="+- 0 6886 6805"/>
                                <a:gd name="T17" fmla="*/ T16 w 2445"/>
                                <a:gd name="T18" fmla="+- 0 -2723 -2803"/>
                                <a:gd name="T19" fmla="*/ -2723 h 1650"/>
                                <a:gd name="T20" fmla="+- 0 6843 6805"/>
                                <a:gd name="T21" fmla="*/ T20 w 2445"/>
                                <a:gd name="T22" fmla="+- 0 -2667 -2803"/>
                                <a:gd name="T23" fmla="*/ -2667 h 1650"/>
                                <a:gd name="T24" fmla="+- 0 6815 6805"/>
                                <a:gd name="T25" fmla="*/ T24 w 2445"/>
                                <a:gd name="T26" fmla="+- 0 -2601 -2803"/>
                                <a:gd name="T27" fmla="*/ -2601 h 1650"/>
                                <a:gd name="T28" fmla="+- 0 6805 6805"/>
                                <a:gd name="T29" fmla="*/ T28 w 2445"/>
                                <a:gd name="T30" fmla="+- 0 -2528 -2803"/>
                                <a:gd name="T31" fmla="*/ -2528 h 1650"/>
                                <a:gd name="T32" fmla="+- 0 6805 6805"/>
                                <a:gd name="T33" fmla="*/ T32 w 2445"/>
                                <a:gd name="T34" fmla="+- 0 -1428 -2803"/>
                                <a:gd name="T35" fmla="*/ -1428 h 1650"/>
                                <a:gd name="T36" fmla="+- 0 6815 6805"/>
                                <a:gd name="T37" fmla="*/ T36 w 2445"/>
                                <a:gd name="T38" fmla="+- 0 -1355 -2803"/>
                                <a:gd name="T39" fmla="*/ -1355 h 1650"/>
                                <a:gd name="T40" fmla="+- 0 6843 6805"/>
                                <a:gd name="T41" fmla="*/ T40 w 2445"/>
                                <a:gd name="T42" fmla="+- 0 -1290 -2803"/>
                                <a:gd name="T43" fmla="*/ -1290 h 1650"/>
                                <a:gd name="T44" fmla="+- 0 6886 6805"/>
                                <a:gd name="T45" fmla="*/ T44 w 2445"/>
                                <a:gd name="T46" fmla="+- 0 -1234 -2803"/>
                                <a:gd name="T47" fmla="*/ -1234 h 1650"/>
                                <a:gd name="T48" fmla="+- 0 6941 6805"/>
                                <a:gd name="T49" fmla="*/ T48 w 2445"/>
                                <a:gd name="T50" fmla="+- 0 -1191 -2803"/>
                                <a:gd name="T51" fmla="*/ -1191 h 1650"/>
                                <a:gd name="T52" fmla="+- 0 7007 6805"/>
                                <a:gd name="T53" fmla="*/ T52 w 2445"/>
                                <a:gd name="T54" fmla="+- 0 -1163 -2803"/>
                                <a:gd name="T55" fmla="*/ -1163 h 1650"/>
                                <a:gd name="T56" fmla="+- 0 7080 6805"/>
                                <a:gd name="T57" fmla="*/ T56 w 2445"/>
                                <a:gd name="T58" fmla="+- 0 -1153 -2803"/>
                                <a:gd name="T59" fmla="*/ -1153 h 1650"/>
                                <a:gd name="T60" fmla="+- 0 8975 6805"/>
                                <a:gd name="T61" fmla="*/ T60 w 2445"/>
                                <a:gd name="T62" fmla="+- 0 -1153 -2803"/>
                                <a:gd name="T63" fmla="*/ -1153 h 1650"/>
                                <a:gd name="T64" fmla="+- 0 9048 6805"/>
                                <a:gd name="T65" fmla="*/ T64 w 2445"/>
                                <a:gd name="T66" fmla="+- 0 -1163 -2803"/>
                                <a:gd name="T67" fmla="*/ -1163 h 1650"/>
                                <a:gd name="T68" fmla="+- 0 9114 6805"/>
                                <a:gd name="T69" fmla="*/ T68 w 2445"/>
                                <a:gd name="T70" fmla="+- 0 -1191 -2803"/>
                                <a:gd name="T71" fmla="*/ -1191 h 1650"/>
                                <a:gd name="T72" fmla="+- 0 9169 6805"/>
                                <a:gd name="T73" fmla="*/ T72 w 2445"/>
                                <a:gd name="T74" fmla="+- 0 -1234 -2803"/>
                                <a:gd name="T75" fmla="*/ -1234 h 1650"/>
                                <a:gd name="T76" fmla="+- 0 9212 6805"/>
                                <a:gd name="T77" fmla="*/ T76 w 2445"/>
                                <a:gd name="T78" fmla="+- 0 -1290 -2803"/>
                                <a:gd name="T79" fmla="*/ -1290 h 1650"/>
                                <a:gd name="T80" fmla="+- 0 9240 6805"/>
                                <a:gd name="T81" fmla="*/ T80 w 2445"/>
                                <a:gd name="T82" fmla="+- 0 -1355 -2803"/>
                                <a:gd name="T83" fmla="*/ -1355 h 1650"/>
                                <a:gd name="T84" fmla="+- 0 9250 6805"/>
                                <a:gd name="T85" fmla="*/ T84 w 2445"/>
                                <a:gd name="T86" fmla="+- 0 -1428 -2803"/>
                                <a:gd name="T87" fmla="*/ -1428 h 1650"/>
                                <a:gd name="T88" fmla="+- 0 9250 6805"/>
                                <a:gd name="T89" fmla="*/ T88 w 2445"/>
                                <a:gd name="T90" fmla="+- 0 -2528 -2803"/>
                                <a:gd name="T91" fmla="*/ -2528 h 1650"/>
                                <a:gd name="T92" fmla="+- 0 9240 6805"/>
                                <a:gd name="T93" fmla="*/ T92 w 2445"/>
                                <a:gd name="T94" fmla="+- 0 -2601 -2803"/>
                                <a:gd name="T95" fmla="*/ -2601 h 1650"/>
                                <a:gd name="T96" fmla="+- 0 9212 6805"/>
                                <a:gd name="T97" fmla="*/ T96 w 2445"/>
                                <a:gd name="T98" fmla="+- 0 -2667 -2803"/>
                                <a:gd name="T99" fmla="*/ -2667 h 1650"/>
                                <a:gd name="T100" fmla="+- 0 9169 6805"/>
                                <a:gd name="T101" fmla="*/ T100 w 2445"/>
                                <a:gd name="T102" fmla="+- 0 -2723 -2803"/>
                                <a:gd name="T103" fmla="*/ -2723 h 1650"/>
                                <a:gd name="T104" fmla="+- 0 9114 6805"/>
                                <a:gd name="T105" fmla="*/ T104 w 2445"/>
                                <a:gd name="T106" fmla="+- 0 -2766 -2803"/>
                                <a:gd name="T107" fmla="*/ -2766 h 1650"/>
                                <a:gd name="T108" fmla="+- 0 9048 6805"/>
                                <a:gd name="T109" fmla="*/ T108 w 2445"/>
                                <a:gd name="T110" fmla="+- 0 -2794 -2803"/>
                                <a:gd name="T111" fmla="*/ -2794 h 1650"/>
                                <a:gd name="T112" fmla="+- 0 8975 6805"/>
                                <a:gd name="T113" fmla="*/ T112 w 2445"/>
                                <a:gd name="T114" fmla="+- 0 -2803 -2803"/>
                                <a:gd name="T115" fmla="*/ -2803 h 1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445" h="1650">
                                  <a:moveTo>
                                    <a:pt x="2170" y="0"/>
                                  </a:moveTo>
                                  <a:lnTo>
                                    <a:pt x="275" y="0"/>
                                  </a:lnTo>
                                  <a:lnTo>
                                    <a:pt x="202" y="9"/>
                                  </a:lnTo>
                                  <a:lnTo>
                                    <a:pt x="136" y="37"/>
                                  </a:lnTo>
                                  <a:lnTo>
                                    <a:pt x="81" y="80"/>
                                  </a:lnTo>
                                  <a:lnTo>
                                    <a:pt x="38" y="136"/>
                                  </a:lnTo>
                                  <a:lnTo>
                                    <a:pt x="10" y="202"/>
                                  </a:lnTo>
                                  <a:lnTo>
                                    <a:pt x="0" y="275"/>
                                  </a:lnTo>
                                  <a:lnTo>
                                    <a:pt x="0" y="1375"/>
                                  </a:lnTo>
                                  <a:lnTo>
                                    <a:pt x="10" y="1448"/>
                                  </a:lnTo>
                                  <a:lnTo>
                                    <a:pt x="38" y="1513"/>
                                  </a:lnTo>
                                  <a:lnTo>
                                    <a:pt x="81" y="1569"/>
                                  </a:lnTo>
                                  <a:lnTo>
                                    <a:pt x="136" y="1612"/>
                                  </a:lnTo>
                                  <a:lnTo>
                                    <a:pt x="202" y="1640"/>
                                  </a:lnTo>
                                  <a:lnTo>
                                    <a:pt x="275" y="1650"/>
                                  </a:lnTo>
                                  <a:lnTo>
                                    <a:pt x="2170" y="1650"/>
                                  </a:lnTo>
                                  <a:lnTo>
                                    <a:pt x="2243" y="1640"/>
                                  </a:lnTo>
                                  <a:lnTo>
                                    <a:pt x="2309" y="1612"/>
                                  </a:lnTo>
                                  <a:lnTo>
                                    <a:pt x="2364" y="1569"/>
                                  </a:lnTo>
                                  <a:lnTo>
                                    <a:pt x="2407" y="1513"/>
                                  </a:lnTo>
                                  <a:lnTo>
                                    <a:pt x="2435" y="1448"/>
                                  </a:lnTo>
                                  <a:lnTo>
                                    <a:pt x="2445" y="1375"/>
                                  </a:lnTo>
                                  <a:lnTo>
                                    <a:pt x="2445" y="275"/>
                                  </a:lnTo>
                                  <a:lnTo>
                                    <a:pt x="2435" y="202"/>
                                  </a:lnTo>
                                  <a:lnTo>
                                    <a:pt x="2407" y="136"/>
                                  </a:lnTo>
                                  <a:lnTo>
                                    <a:pt x="2364" y="80"/>
                                  </a:lnTo>
                                  <a:lnTo>
                                    <a:pt x="2309" y="37"/>
                                  </a:lnTo>
                                  <a:lnTo>
                                    <a:pt x="2243" y="9"/>
                                  </a:lnTo>
                                  <a:lnTo>
                                    <a:pt x="2170" y="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805" y="-2835"/>
                              <a:ext cx="2445" cy="16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 name="Group 53"/>
                        <wpg:cNvGrpSpPr>
                          <a:grpSpLocks/>
                        </wpg:cNvGrpSpPr>
                        <wpg:grpSpPr bwMode="auto">
                          <a:xfrm>
                            <a:off x="6805" y="-2835"/>
                            <a:ext cx="2445" cy="1650"/>
                            <a:chOff x="6805" y="-2835"/>
                            <a:chExt cx="2445" cy="1650"/>
                          </a:xfrm>
                        </wpg:grpSpPr>
                        <wps:wsp>
                          <wps:cNvPr id="14" name="Freeform 54"/>
                          <wps:cNvSpPr>
                            <a:spLocks/>
                          </wps:cNvSpPr>
                          <wps:spPr bwMode="auto">
                            <a:xfrm>
                              <a:off x="6805" y="-2835"/>
                              <a:ext cx="2445" cy="1650"/>
                            </a:xfrm>
                            <a:custGeom>
                              <a:avLst/>
                              <a:gdLst>
                                <a:gd name="T0" fmla="+- 0 7080 6805"/>
                                <a:gd name="T1" fmla="*/ T0 w 2445"/>
                                <a:gd name="T2" fmla="+- 0 -2835 -2835"/>
                                <a:gd name="T3" fmla="*/ -2835 h 1650"/>
                                <a:gd name="T4" fmla="+- 0 7007 6805"/>
                                <a:gd name="T5" fmla="*/ T4 w 2445"/>
                                <a:gd name="T6" fmla="+- 0 -2825 -2835"/>
                                <a:gd name="T7" fmla="*/ -2825 h 1650"/>
                                <a:gd name="T8" fmla="+- 0 6941 6805"/>
                                <a:gd name="T9" fmla="*/ T8 w 2445"/>
                                <a:gd name="T10" fmla="+- 0 -2797 -2835"/>
                                <a:gd name="T11" fmla="*/ -2797 h 1650"/>
                                <a:gd name="T12" fmla="+- 0 6886 6805"/>
                                <a:gd name="T13" fmla="*/ T12 w 2445"/>
                                <a:gd name="T14" fmla="+- 0 -2754 -2835"/>
                                <a:gd name="T15" fmla="*/ -2754 h 1650"/>
                                <a:gd name="T16" fmla="+- 0 6843 6805"/>
                                <a:gd name="T17" fmla="*/ T16 w 2445"/>
                                <a:gd name="T18" fmla="+- 0 -2699 -2835"/>
                                <a:gd name="T19" fmla="*/ -2699 h 1650"/>
                                <a:gd name="T20" fmla="+- 0 6815 6805"/>
                                <a:gd name="T21" fmla="*/ T20 w 2445"/>
                                <a:gd name="T22" fmla="+- 0 -2633 -2835"/>
                                <a:gd name="T23" fmla="*/ -2633 h 1650"/>
                                <a:gd name="T24" fmla="+- 0 6805 6805"/>
                                <a:gd name="T25" fmla="*/ T24 w 2445"/>
                                <a:gd name="T26" fmla="+- 0 -2560 -2835"/>
                                <a:gd name="T27" fmla="*/ -2560 h 1650"/>
                                <a:gd name="T28" fmla="+- 0 6805 6805"/>
                                <a:gd name="T29" fmla="*/ T28 w 2445"/>
                                <a:gd name="T30" fmla="+- 0 -1460 -2835"/>
                                <a:gd name="T31" fmla="*/ -1460 h 1650"/>
                                <a:gd name="T32" fmla="+- 0 6815 6805"/>
                                <a:gd name="T33" fmla="*/ T32 w 2445"/>
                                <a:gd name="T34" fmla="+- 0 -1387 -2835"/>
                                <a:gd name="T35" fmla="*/ -1387 h 1650"/>
                                <a:gd name="T36" fmla="+- 0 6843 6805"/>
                                <a:gd name="T37" fmla="*/ T36 w 2445"/>
                                <a:gd name="T38" fmla="+- 0 -1321 -2835"/>
                                <a:gd name="T39" fmla="*/ -1321 h 1650"/>
                                <a:gd name="T40" fmla="+- 0 6886 6805"/>
                                <a:gd name="T41" fmla="*/ T40 w 2445"/>
                                <a:gd name="T42" fmla="+- 0 -1265 -2835"/>
                                <a:gd name="T43" fmla="*/ -1265 h 1650"/>
                                <a:gd name="T44" fmla="+- 0 6941 6805"/>
                                <a:gd name="T45" fmla="*/ T44 w 2445"/>
                                <a:gd name="T46" fmla="+- 0 -1222 -2835"/>
                                <a:gd name="T47" fmla="*/ -1222 h 1650"/>
                                <a:gd name="T48" fmla="+- 0 7007 6805"/>
                                <a:gd name="T49" fmla="*/ T48 w 2445"/>
                                <a:gd name="T50" fmla="+- 0 -1195 -2835"/>
                                <a:gd name="T51" fmla="*/ -1195 h 1650"/>
                                <a:gd name="T52" fmla="+- 0 7080 6805"/>
                                <a:gd name="T53" fmla="*/ T52 w 2445"/>
                                <a:gd name="T54" fmla="+- 0 -1185 -2835"/>
                                <a:gd name="T55" fmla="*/ -1185 h 1650"/>
                                <a:gd name="T56" fmla="+- 0 8975 6805"/>
                                <a:gd name="T57" fmla="*/ T56 w 2445"/>
                                <a:gd name="T58" fmla="+- 0 -1185 -2835"/>
                                <a:gd name="T59" fmla="*/ -1185 h 1650"/>
                                <a:gd name="T60" fmla="+- 0 9048 6805"/>
                                <a:gd name="T61" fmla="*/ T60 w 2445"/>
                                <a:gd name="T62" fmla="+- 0 -1195 -2835"/>
                                <a:gd name="T63" fmla="*/ -1195 h 1650"/>
                                <a:gd name="T64" fmla="+- 0 9114 6805"/>
                                <a:gd name="T65" fmla="*/ T64 w 2445"/>
                                <a:gd name="T66" fmla="+- 0 -1222 -2835"/>
                                <a:gd name="T67" fmla="*/ -1222 h 1650"/>
                                <a:gd name="T68" fmla="+- 0 9169 6805"/>
                                <a:gd name="T69" fmla="*/ T68 w 2445"/>
                                <a:gd name="T70" fmla="+- 0 -1265 -2835"/>
                                <a:gd name="T71" fmla="*/ -1265 h 1650"/>
                                <a:gd name="T72" fmla="+- 0 9212 6805"/>
                                <a:gd name="T73" fmla="*/ T72 w 2445"/>
                                <a:gd name="T74" fmla="+- 0 -1321 -2835"/>
                                <a:gd name="T75" fmla="*/ -1321 h 1650"/>
                                <a:gd name="T76" fmla="+- 0 9240 6805"/>
                                <a:gd name="T77" fmla="*/ T76 w 2445"/>
                                <a:gd name="T78" fmla="+- 0 -1387 -2835"/>
                                <a:gd name="T79" fmla="*/ -1387 h 1650"/>
                                <a:gd name="T80" fmla="+- 0 9250 6805"/>
                                <a:gd name="T81" fmla="*/ T80 w 2445"/>
                                <a:gd name="T82" fmla="+- 0 -1460 -2835"/>
                                <a:gd name="T83" fmla="*/ -1460 h 1650"/>
                                <a:gd name="T84" fmla="+- 0 9250 6805"/>
                                <a:gd name="T85" fmla="*/ T84 w 2445"/>
                                <a:gd name="T86" fmla="+- 0 -2560 -2835"/>
                                <a:gd name="T87" fmla="*/ -2560 h 1650"/>
                                <a:gd name="T88" fmla="+- 0 9240 6805"/>
                                <a:gd name="T89" fmla="*/ T88 w 2445"/>
                                <a:gd name="T90" fmla="+- 0 -2633 -2835"/>
                                <a:gd name="T91" fmla="*/ -2633 h 1650"/>
                                <a:gd name="T92" fmla="+- 0 9212 6805"/>
                                <a:gd name="T93" fmla="*/ T92 w 2445"/>
                                <a:gd name="T94" fmla="+- 0 -2699 -2835"/>
                                <a:gd name="T95" fmla="*/ -2699 h 1650"/>
                                <a:gd name="T96" fmla="+- 0 9169 6805"/>
                                <a:gd name="T97" fmla="*/ T96 w 2445"/>
                                <a:gd name="T98" fmla="+- 0 -2754 -2835"/>
                                <a:gd name="T99" fmla="*/ -2754 h 1650"/>
                                <a:gd name="T100" fmla="+- 0 9114 6805"/>
                                <a:gd name="T101" fmla="*/ T100 w 2445"/>
                                <a:gd name="T102" fmla="+- 0 -2797 -2835"/>
                                <a:gd name="T103" fmla="*/ -2797 h 1650"/>
                                <a:gd name="T104" fmla="+- 0 9048 6805"/>
                                <a:gd name="T105" fmla="*/ T104 w 2445"/>
                                <a:gd name="T106" fmla="+- 0 -2825 -2835"/>
                                <a:gd name="T107" fmla="*/ -2825 h 1650"/>
                                <a:gd name="T108" fmla="+- 0 8975 6805"/>
                                <a:gd name="T109" fmla="*/ T108 w 2445"/>
                                <a:gd name="T110" fmla="+- 0 -2835 -2835"/>
                                <a:gd name="T111" fmla="*/ -2835 h 1650"/>
                                <a:gd name="T112" fmla="+- 0 7080 6805"/>
                                <a:gd name="T113" fmla="*/ T112 w 2445"/>
                                <a:gd name="T114" fmla="+- 0 -2835 -2835"/>
                                <a:gd name="T115" fmla="*/ -2835 h 1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445" h="1650">
                                  <a:moveTo>
                                    <a:pt x="275" y="0"/>
                                  </a:moveTo>
                                  <a:lnTo>
                                    <a:pt x="202" y="10"/>
                                  </a:lnTo>
                                  <a:lnTo>
                                    <a:pt x="136" y="38"/>
                                  </a:lnTo>
                                  <a:lnTo>
                                    <a:pt x="81" y="81"/>
                                  </a:lnTo>
                                  <a:lnTo>
                                    <a:pt x="38" y="136"/>
                                  </a:lnTo>
                                  <a:lnTo>
                                    <a:pt x="10" y="202"/>
                                  </a:lnTo>
                                  <a:lnTo>
                                    <a:pt x="0" y="275"/>
                                  </a:lnTo>
                                  <a:lnTo>
                                    <a:pt x="0" y="1375"/>
                                  </a:lnTo>
                                  <a:lnTo>
                                    <a:pt x="10" y="1448"/>
                                  </a:lnTo>
                                  <a:lnTo>
                                    <a:pt x="38" y="1514"/>
                                  </a:lnTo>
                                  <a:lnTo>
                                    <a:pt x="81" y="1570"/>
                                  </a:lnTo>
                                  <a:lnTo>
                                    <a:pt x="136" y="1613"/>
                                  </a:lnTo>
                                  <a:lnTo>
                                    <a:pt x="202" y="1640"/>
                                  </a:lnTo>
                                  <a:lnTo>
                                    <a:pt x="275" y="1650"/>
                                  </a:lnTo>
                                  <a:lnTo>
                                    <a:pt x="2170" y="1650"/>
                                  </a:lnTo>
                                  <a:lnTo>
                                    <a:pt x="2243" y="1640"/>
                                  </a:lnTo>
                                  <a:lnTo>
                                    <a:pt x="2309" y="1613"/>
                                  </a:lnTo>
                                  <a:lnTo>
                                    <a:pt x="2364" y="1570"/>
                                  </a:lnTo>
                                  <a:lnTo>
                                    <a:pt x="2407" y="1514"/>
                                  </a:lnTo>
                                  <a:lnTo>
                                    <a:pt x="2435" y="1448"/>
                                  </a:lnTo>
                                  <a:lnTo>
                                    <a:pt x="2445" y="1375"/>
                                  </a:lnTo>
                                  <a:lnTo>
                                    <a:pt x="2445" y="275"/>
                                  </a:lnTo>
                                  <a:lnTo>
                                    <a:pt x="2435" y="202"/>
                                  </a:lnTo>
                                  <a:lnTo>
                                    <a:pt x="2407" y="136"/>
                                  </a:lnTo>
                                  <a:lnTo>
                                    <a:pt x="2364" y="81"/>
                                  </a:lnTo>
                                  <a:lnTo>
                                    <a:pt x="2309" y="38"/>
                                  </a:lnTo>
                                  <a:lnTo>
                                    <a:pt x="2243" y="10"/>
                                  </a:lnTo>
                                  <a:lnTo>
                                    <a:pt x="2170" y="0"/>
                                  </a:lnTo>
                                  <a:lnTo>
                                    <a:pt x="275" y="0"/>
                                  </a:lnTo>
                                  <a:close/>
                                </a:path>
                              </a:pathLst>
                            </a:custGeom>
                            <a:noFill/>
                            <a:ln w="9525">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55"/>
                          <wps:cNvSpPr txBox="1">
                            <a:spLocks noChangeArrowheads="1"/>
                          </wps:cNvSpPr>
                          <wps:spPr bwMode="auto">
                            <a:xfrm>
                              <a:off x="6798" y="-2842"/>
                              <a:ext cx="2460" cy="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C46DA" w14:textId="77777777" w:rsidR="005276E2" w:rsidRPr="00430B32" w:rsidRDefault="005276E2" w:rsidP="0085340C">
                                <w:pPr>
                                  <w:spacing w:before="157"/>
                                  <w:ind w:left="245" w:right="239"/>
                                  <w:jc w:val="center"/>
                                  <w:rPr>
                                    <w:rFonts w:ascii="Times New Roman" w:eastAsia="Times New Roman" w:hAnsi="Times New Roman" w:cs="Times New Roman"/>
                                    <w:sz w:val="24"/>
                                    <w:szCs w:val="24"/>
                                    <w:lang w:val="es-CO"/>
                                  </w:rPr>
                                </w:pPr>
                                <w:r w:rsidRPr="00430B32">
                                  <w:rPr>
                                    <w:rFonts w:ascii="Times New Roman"/>
                                    <w:b/>
                                    <w:sz w:val="24"/>
                                    <w:lang w:val="es-CO"/>
                                  </w:rPr>
                                  <w:t>EDUCADORES</w:t>
                                </w:r>
                                <w:r w:rsidRPr="00430B32">
                                  <w:rPr>
                                    <w:rFonts w:ascii="Times New Roman"/>
                                    <w:b/>
                                    <w:spacing w:val="58"/>
                                    <w:sz w:val="24"/>
                                    <w:lang w:val="es-CO"/>
                                  </w:rPr>
                                  <w:t xml:space="preserve"> </w:t>
                                </w:r>
                                <w:r w:rsidRPr="00430B32">
                                  <w:rPr>
                                    <w:rFonts w:ascii="Times New Roman"/>
                                    <w:b/>
                                    <w:sz w:val="24"/>
                                    <w:lang w:val="es-CO"/>
                                  </w:rPr>
                                  <w:t>Y</w:t>
                                </w:r>
                                <w:r w:rsidRPr="00430B32">
                                  <w:rPr>
                                    <w:rFonts w:ascii="Times New Roman"/>
                                    <w:b/>
                                    <w:w w:val="99"/>
                                    <w:sz w:val="24"/>
                                    <w:lang w:val="es-CO"/>
                                  </w:rPr>
                                  <w:t xml:space="preserve"> </w:t>
                                </w:r>
                                <w:r w:rsidRPr="00430B32">
                                  <w:rPr>
                                    <w:rFonts w:ascii="Times New Roman"/>
                                    <w:b/>
                                    <w:sz w:val="24"/>
                                    <w:lang w:val="es-CO"/>
                                  </w:rPr>
                                  <w:t>PERSONAL DE APOYO QUE REQUIERA DE INTERVENIR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9" o:spid="_x0000_s1052" style="position:absolute;left:0;text-align:left;margin-left:339.85pt;margin-top:-142.05pt;width:123pt;height:84.45pt;z-index:251663360;mso-position-horizontal-relative:page;mso-position-vertical-relative:text" coordorigin="6798,-2842" coordsize="2460,168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">
                <v:group id="Group 50" o:spid="_x0000_s1053" style="position:absolute;left:6805;top:-2803;width:2445;height:1650" coordorigin="6805,-2803" coordsize="2445,16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 51" o:spid="_x0000_s1054" style="position:absolute;left:6805;top:-2803;width:2445;height:1650;visibility:visible;mso-wrap-style:square;v-text-anchor:top" coordsize="2445,1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4Qw3wwAA&#10;ANsAAAAPAAAAZHJzL2Rvd25yZXYueG1sRI9BawIxEIXvgv8hjNCbJhYsujW7aKHgrVRF6G3YTDdb&#10;k8mySdf13zeFQm8zvDfve7OtRu/EQH1sA2tYLhQI4jqYlhsN59PrfA0iJmSDLjBpuFOEqpxOtliY&#10;cON3Go6pETmEY4EabEpdIWWsLXmMi9ARZ+0z9B5TXvtGmh5vOdw7+ajUk/TYciZY7OjFUn09fvvM&#10;VR/WfanLzu03Db/d5SoOodP6YTbunkEkGtO/+e/6YHL9Jfz+kgeQ5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4Qw3wwAAANsAAAAPAAAAAAAAAAAAAAAAAJcCAABkcnMvZG93&#10;bnJldi54bWxQSwUGAAAAAAQABAD1AAAAhwMAAAAA&#10;" path="m2170,0l275,,202,9,136,37,81,80,38,136,10,202,,275,,1375,10,1448,38,1513,81,1569,136,1612,202,1640,275,1650,2170,1650,2243,1640,2309,1612,2364,1569,2407,1513,2435,1448,2445,1375,2445,275,2435,202,2407,136,2364,80,2309,37,2243,9,2170,0xe" fillcolor="black" stroked="f">
                    <v:fill opacity="24929f"/>
                    <v:path arrowok="t" o:connecttype="custom" o:connectlocs="2170,-2803;275,-2803;202,-2794;136,-2766;81,-2723;38,-2667;10,-2601;0,-2528;0,-1428;10,-1355;38,-1290;81,-1234;136,-1191;202,-1163;275,-1153;2170,-1153;2243,-1163;2309,-1191;2364,-1234;2407,-1290;2435,-1355;2445,-1428;2445,-2528;2435,-2601;2407,-2667;2364,-2723;2309,-2766;2243,-2794;2170,-2803" o:connectangles="0,0,0,0,0,0,0,0,0,0,0,0,0,0,0,0,0,0,0,0,0,0,0,0,0,0,0,0,0"/>
                  </v:shape>
                  <v:shape id="Picture 52" o:spid="_x0000_s1055" type="#_x0000_t75" style="position:absolute;left:6805;top:-2835;width:2445;height:16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Iq&#10;aR29AAAA2wAAAA8AAABkcnMvZG93bnJldi54bWxET02LwjAQvS/4H8II3tZUD65Uo6go6HGr3odm&#10;2hSbSWlirf/eCIK3ebzPWa57W4uOWl85VjAZJyCIc6crLhVczoffOQgfkDXWjknBkzysV4OfJaba&#10;PfifuiyUIoawT1GBCaFJpfS5IYt+7BriyBWutRgibEupW3zEcFvLaZLMpMWKY4PBhnaG8lt2twqO&#10;f3abmWfnrvUsXPZF0eyr7qTUaNhvFiAC9eEr/riPOs6fwvuXeIBcvQ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4ippHb0AAADbAAAADwAAAAAAAAAAAAAAAACcAgAAZHJzL2Rv&#10;d25yZXYueG1sUEsFBgAAAAAEAAQA9wAAAIYDAAAAAA==&#10;">
                    <v:imagedata r:id="rId18" o:title=""/>
                  </v:shape>
                </v:group>
                <v:group id="Group 53" o:spid="_x0000_s1056" style="position:absolute;left:6805;top:-2835;width:2445;height:1650" coordorigin="6805,-2835" coordsize="2445,16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Freeform 54" o:spid="_x0000_s1057" style="position:absolute;left:6805;top:-2835;width:2445;height:1650;visibility:visible;mso-wrap-style:square;v-text-anchor:top" coordsize="2445,1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njwwAA&#10;ANsAAAAPAAAAZHJzL2Rvd25yZXYueG1sRE9Na8JAEL0X/A/LCL1I3SilaHQTRFB7acXYQo9jdkyi&#10;2dmQ3Wj677uFQm/zeJ+zTHtTixu1rrKsYDKOQBDnVldcKPg4bp5mIJxH1lhbJgXf5CBNBg9LjLW9&#10;84FumS9ECGEXo4LS+yaW0uUlGXRj2xAH7mxbgz7AtpC6xXsIN7WcRtGLNFhxaCixoXVJ+TXrjAL6&#10;fO9G3ddsvtuvD/r01vFoe9kp9TjsVwsQnnr/L/5zv+ow/xl+fwkHyOQ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i/njwwAAANsAAAAPAAAAAAAAAAAAAAAAAJcCAABkcnMvZG93&#10;bnJldi54bWxQSwUGAAAAAAQABAD1AAAAhwMAAAAA&#10;" path="m275,0l202,10,136,38,81,81,38,136,10,202,,275,,1375,10,1448,38,1514,81,1570,136,1613,202,1640,275,1650,2170,1650,2243,1640,2309,1613,2364,1570,2407,1514,2435,1448,2445,1375,2445,275,2435,202,2407,136,2364,81,2309,38,2243,10,2170,,275,0xe" filled="f" strokecolor="#46aac5">
                    <v:path arrowok="t" o:connecttype="custom" o:connectlocs="275,-2835;202,-2825;136,-2797;81,-2754;38,-2699;10,-2633;0,-2560;0,-1460;10,-1387;38,-1321;81,-1265;136,-1222;202,-1195;275,-1185;2170,-1185;2243,-1195;2309,-1222;2364,-1265;2407,-1321;2435,-1387;2445,-1460;2445,-2560;2435,-2633;2407,-2699;2364,-2754;2309,-2797;2243,-2825;2170,-2835;275,-2835" o:connectangles="0,0,0,0,0,0,0,0,0,0,0,0,0,0,0,0,0,0,0,0,0,0,0,0,0,0,0,0,0"/>
                  </v:shape>
                  <v:shape id="Text Box 55" o:spid="_x0000_s1058" type="#_x0000_t202" style="position:absolute;left:6798;top:-2842;width:2460;height:16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14:paraId="255C46DA" w14:textId="77777777" w:rsidR="005276E2" w:rsidRPr="00430B32" w:rsidRDefault="005276E2" w:rsidP="0085340C">
                          <w:pPr>
                            <w:spacing w:before="157"/>
                            <w:ind w:left="245" w:right="239"/>
                            <w:jc w:val="center"/>
                            <w:rPr>
                              <w:rFonts w:ascii="Times New Roman" w:eastAsia="Times New Roman" w:hAnsi="Times New Roman" w:cs="Times New Roman"/>
                              <w:sz w:val="24"/>
                              <w:szCs w:val="24"/>
                              <w:lang w:val="es-CO"/>
                            </w:rPr>
                          </w:pPr>
                          <w:r w:rsidRPr="00430B32">
                            <w:rPr>
                              <w:rFonts w:ascii="Times New Roman"/>
                              <w:b/>
                              <w:sz w:val="24"/>
                              <w:lang w:val="es-CO"/>
                            </w:rPr>
                            <w:t>EDUCADORES</w:t>
                          </w:r>
                          <w:r w:rsidRPr="00430B32">
                            <w:rPr>
                              <w:rFonts w:ascii="Times New Roman"/>
                              <w:b/>
                              <w:spacing w:val="58"/>
                              <w:sz w:val="24"/>
                              <w:lang w:val="es-CO"/>
                            </w:rPr>
                            <w:t xml:space="preserve"> </w:t>
                          </w:r>
                          <w:r w:rsidRPr="00430B32">
                            <w:rPr>
                              <w:rFonts w:ascii="Times New Roman"/>
                              <w:b/>
                              <w:sz w:val="24"/>
                              <w:lang w:val="es-CO"/>
                            </w:rPr>
                            <w:t>Y</w:t>
                          </w:r>
                          <w:r w:rsidRPr="00430B32">
                            <w:rPr>
                              <w:rFonts w:ascii="Times New Roman"/>
                              <w:b/>
                              <w:w w:val="99"/>
                              <w:sz w:val="24"/>
                              <w:lang w:val="es-CO"/>
                            </w:rPr>
                            <w:t xml:space="preserve"> </w:t>
                          </w:r>
                          <w:r w:rsidRPr="00430B32">
                            <w:rPr>
                              <w:rFonts w:ascii="Times New Roman"/>
                              <w:b/>
                              <w:sz w:val="24"/>
                              <w:lang w:val="es-CO"/>
                            </w:rPr>
                            <w:t>PERSONAL DE APOYO QUE REQUIERA DE INTERVENIR</w:t>
                          </w:r>
                        </w:p>
                      </w:txbxContent>
                    </v:textbox>
                  </v:shape>
                </v:group>
                <w10:wrap anchorx="page"/>
              </v:group>
            </w:pict>
          </mc:Fallback>
        </mc:AlternateContent>
      </w:r>
      <w:r w:rsidRPr="0085340C">
        <w:rPr>
          <w:rFonts w:ascii="Times New Roman" w:hAnsi="Times New Roman" w:cs="Times New Roman"/>
          <w:noProof/>
          <w:sz w:val="24"/>
          <w:szCs w:val="24"/>
          <w:lang w:val="es-CO" w:eastAsia="es-CO"/>
        </w:rPr>
        <mc:AlternateContent>
          <mc:Choice Requires="wpg">
            <w:drawing>
              <wp:anchor distT="0" distB="0" distL="114300" distR="114300" simplePos="0" relativeHeight="251664384" behindDoc="0" locked="0" layoutInCell="1" allowOverlap="1" wp14:anchorId="5EDFBC27" wp14:editId="484211F0">
                <wp:simplePos x="0" y="0"/>
                <wp:positionH relativeFrom="page">
                  <wp:posOffset>1177290</wp:posOffset>
                </wp:positionH>
                <wp:positionV relativeFrom="paragraph">
                  <wp:posOffset>-970280</wp:posOffset>
                </wp:positionV>
                <wp:extent cx="1562100" cy="577215"/>
                <wp:effectExtent l="0" t="3810" r="3810" b="3175"/>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577215"/>
                          <a:chOff x="1854" y="-1528"/>
                          <a:chExt cx="2460" cy="909"/>
                        </a:xfrm>
                      </wpg:grpSpPr>
                      <wpg:grpSp>
                        <wpg:cNvPr id="3" name="Group 57"/>
                        <wpg:cNvGrpSpPr>
                          <a:grpSpLocks/>
                        </wpg:cNvGrpSpPr>
                        <wpg:grpSpPr bwMode="auto">
                          <a:xfrm>
                            <a:off x="1862" y="-1489"/>
                            <a:ext cx="2445" cy="870"/>
                            <a:chOff x="1862" y="-1489"/>
                            <a:chExt cx="2445" cy="870"/>
                          </a:xfrm>
                        </wpg:grpSpPr>
                        <wps:wsp>
                          <wps:cNvPr id="4" name="Freeform 58"/>
                          <wps:cNvSpPr>
                            <a:spLocks/>
                          </wps:cNvSpPr>
                          <wps:spPr bwMode="auto">
                            <a:xfrm>
                              <a:off x="1862" y="-1489"/>
                              <a:ext cx="2445" cy="870"/>
                            </a:xfrm>
                            <a:custGeom>
                              <a:avLst/>
                              <a:gdLst>
                                <a:gd name="T0" fmla="+- 0 4162 1862"/>
                                <a:gd name="T1" fmla="*/ T0 w 2445"/>
                                <a:gd name="T2" fmla="+- 0 -1489 -1489"/>
                                <a:gd name="T3" fmla="*/ -1489 h 870"/>
                                <a:gd name="T4" fmla="+- 0 2007 1862"/>
                                <a:gd name="T5" fmla="*/ T4 w 2445"/>
                                <a:gd name="T6" fmla="+- 0 -1489 -1489"/>
                                <a:gd name="T7" fmla="*/ -1489 h 870"/>
                                <a:gd name="T8" fmla="+- 0 1951 1862"/>
                                <a:gd name="T9" fmla="*/ T8 w 2445"/>
                                <a:gd name="T10" fmla="+- 0 -1478 -1489"/>
                                <a:gd name="T11" fmla="*/ -1478 h 870"/>
                                <a:gd name="T12" fmla="+- 0 1904 1862"/>
                                <a:gd name="T13" fmla="*/ T12 w 2445"/>
                                <a:gd name="T14" fmla="+- 0 -1447 -1489"/>
                                <a:gd name="T15" fmla="*/ -1447 h 870"/>
                                <a:gd name="T16" fmla="+- 0 1873 1862"/>
                                <a:gd name="T17" fmla="*/ T16 w 2445"/>
                                <a:gd name="T18" fmla="+- 0 -1401 -1489"/>
                                <a:gd name="T19" fmla="*/ -1401 h 870"/>
                                <a:gd name="T20" fmla="+- 0 1862 1862"/>
                                <a:gd name="T21" fmla="*/ T20 w 2445"/>
                                <a:gd name="T22" fmla="+- 0 -1344 -1489"/>
                                <a:gd name="T23" fmla="*/ -1344 h 870"/>
                                <a:gd name="T24" fmla="+- 0 1862 1862"/>
                                <a:gd name="T25" fmla="*/ T24 w 2445"/>
                                <a:gd name="T26" fmla="+- 0 -764 -1489"/>
                                <a:gd name="T27" fmla="*/ -764 h 870"/>
                                <a:gd name="T28" fmla="+- 0 1873 1862"/>
                                <a:gd name="T29" fmla="*/ T28 w 2445"/>
                                <a:gd name="T30" fmla="+- 0 -708 -1489"/>
                                <a:gd name="T31" fmla="*/ -708 h 870"/>
                                <a:gd name="T32" fmla="+- 0 1904 1862"/>
                                <a:gd name="T33" fmla="*/ T32 w 2445"/>
                                <a:gd name="T34" fmla="+- 0 -662 -1489"/>
                                <a:gd name="T35" fmla="*/ -662 h 870"/>
                                <a:gd name="T36" fmla="+- 0 1951 1862"/>
                                <a:gd name="T37" fmla="*/ T36 w 2445"/>
                                <a:gd name="T38" fmla="+- 0 -631 -1489"/>
                                <a:gd name="T39" fmla="*/ -631 h 870"/>
                                <a:gd name="T40" fmla="+- 0 2007 1862"/>
                                <a:gd name="T41" fmla="*/ T40 w 2445"/>
                                <a:gd name="T42" fmla="+- 0 -619 -1489"/>
                                <a:gd name="T43" fmla="*/ -619 h 870"/>
                                <a:gd name="T44" fmla="+- 0 4162 1862"/>
                                <a:gd name="T45" fmla="*/ T44 w 2445"/>
                                <a:gd name="T46" fmla="+- 0 -619 -1489"/>
                                <a:gd name="T47" fmla="*/ -619 h 870"/>
                                <a:gd name="T48" fmla="+- 0 4218 1862"/>
                                <a:gd name="T49" fmla="*/ T48 w 2445"/>
                                <a:gd name="T50" fmla="+- 0 -631 -1489"/>
                                <a:gd name="T51" fmla="*/ -631 h 870"/>
                                <a:gd name="T52" fmla="+- 0 4264 1862"/>
                                <a:gd name="T53" fmla="*/ T52 w 2445"/>
                                <a:gd name="T54" fmla="+- 0 -662 -1489"/>
                                <a:gd name="T55" fmla="*/ -662 h 870"/>
                                <a:gd name="T56" fmla="+- 0 4296 1862"/>
                                <a:gd name="T57" fmla="*/ T56 w 2445"/>
                                <a:gd name="T58" fmla="+- 0 -708 -1489"/>
                                <a:gd name="T59" fmla="*/ -708 h 870"/>
                                <a:gd name="T60" fmla="+- 0 4307 1862"/>
                                <a:gd name="T61" fmla="*/ T60 w 2445"/>
                                <a:gd name="T62" fmla="+- 0 -764 -1489"/>
                                <a:gd name="T63" fmla="*/ -764 h 870"/>
                                <a:gd name="T64" fmla="+- 0 4307 1862"/>
                                <a:gd name="T65" fmla="*/ T64 w 2445"/>
                                <a:gd name="T66" fmla="+- 0 -1344 -1489"/>
                                <a:gd name="T67" fmla="*/ -1344 h 870"/>
                                <a:gd name="T68" fmla="+- 0 4296 1862"/>
                                <a:gd name="T69" fmla="*/ T68 w 2445"/>
                                <a:gd name="T70" fmla="+- 0 -1401 -1489"/>
                                <a:gd name="T71" fmla="*/ -1401 h 870"/>
                                <a:gd name="T72" fmla="+- 0 4264 1862"/>
                                <a:gd name="T73" fmla="*/ T72 w 2445"/>
                                <a:gd name="T74" fmla="+- 0 -1447 -1489"/>
                                <a:gd name="T75" fmla="*/ -1447 h 870"/>
                                <a:gd name="T76" fmla="+- 0 4218 1862"/>
                                <a:gd name="T77" fmla="*/ T76 w 2445"/>
                                <a:gd name="T78" fmla="+- 0 -1478 -1489"/>
                                <a:gd name="T79" fmla="*/ -1478 h 870"/>
                                <a:gd name="T80" fmla="+- 0 4162 1862"/>
                                <a:gd name="T81" fmla="*/ T80 w 2445"/>
                                <a:gd name="T82" fmla="+- 0 -1489 -1489"/>
                                <a:gd name="T83" fmla="*/ -1489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5" h="870">
                                  <a:moveTo>
                                    <a:pt x="2300" y="0"/>
                                  </a:moveTo>
                                  <a:lnTo>
                                    <a:pt x="145" y="0"/>
                                  </a:lnTo>
                                  <a:lnTo>
                                    <a:pt x="89" y="11"/>
                                  </a:lnTo>
                                  <a:lnTo>
                                    <a:pt x="42" y="42"/>
                                  </a:lnTo>
                                  <a:lnTo>
                                    <a:pt x="11" y="88"/>
                                  </a:lnTo>
                                  <a:lnTo>
                                    <a:pt x="0" y="145"/>
                                  </a:lnTo>
                                  <a:lnTo>
                                    <a:pt x="0" y="725"/>
                                  </a:lnTo>
                                  <a:lnTo>
                                    <a:pt x="11" y="781"/>
                                  </a:lnTo>
                                  <a:lnTo>
                                    <a:pt x="42" y="827"/>
                                  </a:lnTo>
                                  <a:lnTo>
                                    <a:pt x="89" y="858"/>
                                  </a:lnTo>
                                  <a:lnTo>
                                    <a:pt x="145" y="870"/>
                                  </a:lnTo>
                                  <a:lnTo>
                                    <a:pt x="2300" y="870"/>
                                  </a:lnTo>
                                  <a:lnTo>
                                    <a:pt x="2356" y="858"/>
                                  </a:lnTo>
                                  <a:lnTo>
                                    <a:pt x="2402" y="827"/>
                                  </a:lnTo>
                                  <a:lnTo>
                                    <a:pt x="2434" y="781"/>
                                  </a:lnTo>
                                  <a:lnTo>
                                    <a:pt x="2445" y="725"/>
                                  </a:lnTo>
                                  <a:lnTo>
                                    <a:pt x="2445" y="145"/>
                                  </a:lnTo>
                                  <a:lnTo>
                                    <a:pt x="2434" y="88"/>
                                  </a:lnTo>
                                  <a:lnTo>
                                    <a:pt x="2402" y="42"/>
                                  </a:lnTo>
                                  <a:lnTo>
                                    <a:pt x="2356" y="11"/>
                                  </a:lnTo>
                                  <a:lnTo>
                                    <a:pt x="2300" y="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862" y="-1521"/>
                              <a:ext cx="2445" cy="8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 name="Group 60"/>
                        <wpg:cNvGrpSpPr>
                          <a:grpSpLocks/>
                        </wpg:cNvGrpSpPr>
                        <wpg:grpSpPr bwMode="auto">
                          <a:xfrm>
                            <a:off x="1862" y="-1521"/>
                            <a:ext cx="2445" cy="870"/>
                            <a:chOff x="1862" y="-1521"/>
                            <a:chExt cx="2445" cy="870"/>
                          </a:xfrm>
                        </wpg:grpSpPr>
                        <wps:wsp>
                          <wps:cNvPr id="7" name="Freeform 61"/>
                          <wps:cNvSpPr>
                            <a:spLocks/>
                          </wps:cNvSpPr>
                          <wps:spPr bwMode="auto">
                            <a:xfrm>
                              <a:off x="1862" y="-1521"/>
                              <a:ext cx="2445" cy="870"/>
                            </a:xfrm>
                            <a:custGeom>
                              <a:avLst/>
                              <a:gdLst>
                                <a:gd name="T0" fmla="+- 0 2007 1862"/>
                                <a:gd name="T1" fmla="*/ T0 w 2445"/>
                                <a:gd name="T2" fmla="+- 0 -1521 -1521"/>
                                <a:gd name="T3" fmla="*/ -1521 h 870"/>
                                <a:gd name="T4" fmla="+- 0 1951 1862"/>
                                <a:gd name="T5" fmla="*/ T4 w 2445"/>
                                <a:gd name="T6" fmla="+- 0 -1509 -1521"/>
                                <a:gd name="T7" fmla="*/ -1509 h 870"/>
                                <a:gd name="T8" fmla="+- 0 1904 1862"/>
                                <a:gd name="T9" fmla="*/ T8 w 2445"/>
                                <a:gd name="T10" fmla="+- 0 -1478 -1521"/>
                                <a:gd name="T11" fmla="*/ -1478 h 870"/>
                                <a:gd name="T12" fmla="+- 0 1873 1862"/>
                                <a:gd name="T13" fmla="*/ T12 w 2445"/>
                                <a:gd name="T14" fmla="+- 0 -1432 -1521"/>
                                <a:gd name="T15" fmla="*/ -1432 h 870"/>
                                <a:gd name="T16" fmla="+- 0 1862 1862"/>
                                <a:gd name="T17" fmla="*/ T16 w 2445"/>
                                <a:gd name="T18" fmla="+- 0 -1376 -1521"/>
                                <a:gd name="T19" fmla="*/ -1376 h 870"/>
                                <a:gd name="T20" fmla="+- 0 1862 1862"/>
                                <a:gd name="T21" fmla="*/ T20 w 2445"/>
                                <a:gd name="T22" fmla="+- 0 -796 -1521"/>
                                <a:gd name="T23" fmla="*/ -796 h 870"/>
                                <a:gd name="T24" fmla="+- 0 1873 1862"/>
                                <a:gd name="T25" fmla="*/ T24 w 2445"/>
                                <a:gd name="T26" fmla="+- 0 -739 -1521"/>
                                <a:gd name="T27" fmla="*/ -739 h 870"/>
                                <a:gd name="T28" fmla="+- 0 1904 1862"/>
                                <a:gd name="T29" fmla="*/ T28 w 2445"/>
                                <a:gd name="T30" fmla="+- 0 -693 -1521"/>
                                <a:gd name="T31" fmla="*/ -693 h 870"/>
                                <a:gd name="T32" fmla="+- 0 1951 1862"/>
                                <a:gd name="T33" fmla="*/ T32 w 2445"/>
                                <a:gd name="T34" fmla="+- 0 -662 -1521"/>
                                <a:gd name="T35" fmla="*/ -662 h 870"/>
                                <a:gd name="T36" fmla="+- 0 2007 1862"/>
                                <a:gd name="T37" fmla="*/ T36 w 2445"/>
                                <a:gd name="T38" fmla="+- 0 -651 -1521"/>
                                <a:gd name="T39" fmla="*/ -651 h 870"/>
                                <a:gd name="T40" fmla="+- 0 4162 1862"/>
                                <a:gd name="T41" fmla="*/ T40 w 2445"/>
                                <a:gd name="T42" fmla="+- 0 -651 -1521"/>
                                <a:gd name="T43" fmla="*/ -651 h 870"/>
                                <a:gd name="T44" fmla="+- 0 4218 1862"/>
                                <a:gd name="T45" fmla="*/ T44 w 2445"/>
                                <a:gd name="T46" fmla="+- 0 -662 -1521"/>
                                <a:gd name="T47" fmla="*/ -662 h 870"/>
                                <a:gd name="T48" fmla="+- 0 4264 1862"/>
                                <a:gd name="T49" fmla="*/ T48 w 2445"/>
                                <a:gd name="T50" fmla="+- 0 -693 -1521"/>
                                <a:gd name="T51" fmla="*/ -693 h 870"/>
                                <a:gd name="T52" fmla="+- 0 4296 1862"/>
                                <a:gd name="T53" fmla="*/ T52 w 2445"/>
                                <a:gd name="T54" fmla="+- 0 -739 -1521"/>
                                <a:gd name="T55" fmla="*/ -739 h 870"/>
                                <a:gd name="T56" fmla="+- 0 4307 1862"/>
                                <a:gd name="T57" fmla="*/ T56 w 2445"/>
                                <a:gd name="T58" fmla="+- 0 -796 -1521"/>
                                <a:gd name="T59" fmla="*/ -796 h 870"/>
                                <a:gd name="T60" fmla="+- 0 4307 1862"/>
                                <a:gd name="T61" fmla="*/ T60 w 2445"/>
                                <a:gd name="T62" fmla="+- 0 -1376 -1521"/>
                                <a:gd name="T63" fmla="*/ -1376 h 870"/>
                                <a:gd name="T64" fmla="+- 0 4296 1862"/>
                                <a:gd name="T65" fmla="*/ T64 w 2445"/>
                                <a:gd name="T66" fmla="+- 0 -1432 -1521"/>
                                <a:gd name="T67" fmla="*/ -1432 h 870"/>
                                <a:gd name="T68" fmla="+- 0 4264 1862"/>
                                <a:gd name="T69" fmla="*/ T68 w 2445"/>
                                <a:gd name="T70" fmla="+- 0 -1478 -1521"/>
                                <a:gd name="T71" fmla="*/ -1478 h 870"/>
                                <a:gd name="T72" fmla="+- 0 4218 1862"/>
                                <a:gd name="T73" fmla="*/ T72 w 2445"/>
                                <a:gd name="T74" fmla="+- 0 -1509 -1521"/>
                                <a:gd name="T75" fmla="*/ -1509 h 870"/>
                                <a:gd name="T76" fmla="+- 0 4162 1862"/>
                                <a:gd name="T77" fmla="*/ T76 w 2445"/>
                                <a:gd name="T78" fmla="+- 0 -1521 -1521"/>
                                <a:gd name="T79" fmla="*/ -1521 h 870"/>
                                <a:gd name="T80" fmla="+- 0 2007 1862"/>
                                <a:gd name="T81" fmla="*/ T80 w 2445"/>
                                <a:gd name="T82" fmla="+- 0 -1521 -1521"/>
                                <a:gd name="T83" fmla="*/ -1521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5" h="870">
                                  <a:moveTo>
                                    <a:pt x="145" y="0"/>
                                  </a:moveTo>
                                  <a:lnTo>
                                    <a:pt x="89" y="12"/>
                                  </a:lnTo>
                                  <a:lnTo>
                                    <a:pt x="42" y="43"/>
                                  </a:lnTo>
                                  <a:lnTo>
                                    <a:pt x="11" y="89"/>
                                  </a:lnTo>
                                  <a:lnTo>
                                    <a:pt x="0" y="145"/>
                                  </a:lnTo>
                                  <a:lnTo>
                                    <a:pt x="0" y="725"/>
                                  </a:lnTo>
                                  <a:lnTo>
                                    <a:pt x="11" y="782"/>
                                  </a:lnTo>
                                  <a:lnTo>
                                    <a:pt x="42" y="828"/>
                                  </a:lnTo>
                                  <a:lnTo>
                                    <a:pt x="89" y="859"/>
                                  </a:lnTo>
                                  <a:lnTo>
                                    <a:pt x="145" y="870"/>
                                  </a:lnTo>
                                  <a:lnTo>
                                    <a:pt x="2300" y="870"/>
                                  </a:lnTo>
                                  <a:lnTo>
                                    <a:pt x="2356" y="859"/>
                                  </a:lnTo>
                                  <a:lnTo>
                                    <a:pt x="2402" y="828"/>
                                  </a:lnTo>
                                  <a:lnTo>
                                    <a:pt x="2434" y="782"/>
                                  </a:lnTo>
                                  <a:lnTo>
                                    <a:pt x="2445" y="725"/>
                                  </a:lnTo>
                                  <a:lnTo>
                                    <a:pt x="2445" y="145"/>
                                  </a:lnTo>
                                  <a:lnTo>
                                    <a:pt x="2434" y="89"/>
                                  </a:lnTo>
                                  <a:lnTo>
                                    <a:pt x="2402" y="43"/>
                                  </a:lnTo>
                                  <a:lnTo>
                                    <a:pt x="2356" y="12"/>
                                  </a:lnTo>
                                  <a:lnTo>
                                    <a:pt x="2300" y="0"/>
                                  </a:lnTo>
                                  <a:lnTo>
                                    <a:pt x="145" y="0"/>
                                  </a:lnTo>
                                  <a:close/>
                                </a:path>
                              </a:pathLst>
                            </a:custGeom>
                            <a:noFill/>
                            <a:ln w="9525">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62"/>
                          <wps:cNvSpPr txBox="1">
                            <a:spLocks noChangeArrowheads="1"/>
                          </wps:cNvSpPr>
                          <wps:spPr bwMode="auto">
                            <a:xfrm>
                              <a:off x="1854" y="-1528"/>
                              <a:ext cx="2460"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D95EA" w14:textId="77777777" w:rsidR="005276E2" w:rsidRDefault="005276E2" w:rsidP="0085340C">
                                <w:pPr>
                                  <w:spacing w:before="120" w:line="247" w:lineRule="auto"/>
                                  <w:ind w:left="310" w:right="289" w:firstLine="33"/>
                                  <w:rPr>
                                    <w:rFonts w:ascii="Times New Roman" w:eastAsia="Times New Roman" w:hAnsi="Times New Roman" w:cs="Times New Roman"/>
                                    <w:sz w:val="24"/>
                                    <w:szCs w:val="24"/>
                                  </w:rPr>
                                </w:pPr>
                                <w:r>
                                  <w:rPr>
                                    <w:rFonts w:ascii="Times New Roman"/>
                                    <w:b/>
                                    <w:sz w:val="24"/>
                                  </w:rPr>
                                  <w:t>AUTORIDADES COMPETENTES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6" o:spid="_x0000_s1059" style="position:absolute;left:0;text-align:left;margin-left:92.7pt;margin-top:-76.35pt;width:123pt;height:45.45pt;z-index:251664384;mso-position-horizontal-relative:page;mso-position-vertical-relative:text" coordorigin="1854,-1528" coordsize="2460,90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">
                <v:group id="Group 57" o:spid="_x0000_s1060" style="position:absolute;left:1862;top:-1489;width:2445;height:870" coordorigin="1862,-1489" coordsize="2445,8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eform 58" o:spid="_x0000_s1061" style="position:absolute;left:1862;top:-1489;width:2445;height:870;visibility:visible;mso-wrap-style:square;v-text-anchor:top" coordsize="2445,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w/2wgAA&#10;ANoAAAAPAAAAZHJzL2Rvd25yZXYueG1sRI/RasJAFETfC/7DcoW+NRtFQkmzSlEUISLU9gMu2dtk&#10;a/ZuzK6a/H1XKPRxmJkzTLEabCtu1HvjWMEsSUEQV04brhV8fW5fXkH4gKyxdUwKRvKwWk6eCsy1&#10;u/MH3U6hFhHCPkcFTQhdLqWvGrLoE9cRR+/b9RZDlH0tdY/3CLetnKdpJi0ajgsNdrRuqDqfrlbB&#10;MDe7izmaw89uM5ZEh+xMZabU83R4fwMRaAj/4b/2XitYwONKvA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N/D/bCAAAA2gAAAA8AAAAAAAAAAAAAAAAAlwIAAGRycy9kb3du&#10;cmV2LnhtbFBLBQYAAAAABAAEAPUAAACGAwAAAAA=&#10;" path="m2300,0l145,,89,11,42,42,11,88,,145,,725,11,781,42,827,89,858,145,870,2300,870,2356,858,2402,827,2434,781,2445,725,2445,145,2434,88,2402,42,2356,11,2300,0xe" fillcolor="black" stroked="f">
                    <v:fill opacity="24929f"/>
                    <v:path arrowok="t" o:connecttype="custom" o:connectlocs="2300,-1489;145,-1489;89,-1478;42,-1447;11,-1401;0,-1344;0,-764;11,-708;42,-662;89,-631;145,-619;2300,-619;2356,-631;2402,-662;2434,-708;2445,-764;2445,-1344;2434,-1401;2402,-1447;2356,-1478;2300,-1489" o:connectangles="0,0,0,0,0,0,0,0,0,0,0,0,0,0,0,0,0,0,0,0,0"/>
                  </v:shape>
                  <v:shape id="Picture 59" o:spid="_x0000_s1062" type="#_x0000_t75" style="position:absolute;left:1862;top:-1521;width:2445;height:8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Nn&#10;HWfCAAAA2gAAAA8AAABkcnMvZG93bnJldi54bWxEj0trAkEQhO8B/8PQgrc4ayRBVkdRieAlEB/g&#10;tdnpfehOz7LTuuu/zwQCORZV9RW1WPWuVg9qQ+XZwGScgCLOvK24MHA+7V5noIIgW6w9k4EnBVgt&#10;By8LTK3v+ECPoxQqQjikaKAUaVKtQ1aSwzD2DXH0ct86lCjbQtsWuwh3tX5Lkg/tsOK4UGJD25Ky&#10;2/HuDKw3QT6vkn93s4O7T/cn3n7lF2NGw349ByXUy3/4r723Bt7h90q8AXr5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DZx1nwgAAANoAAAAPAAAAAAAAAAAAAAAAAJwCAABk&#10;cnMvZG93bnJldi54bWxQSwUGAAAAAAQABAD3AAAAiwMAAAAA&#10;">
                    <v:imagedata r:id="rId20" o:title=""/>
                  </v:shape>
                </v:group>
                <v:group id="Group 60" o:spid="_x0000_s1063" style="position:absolute;left:1862;top:-1521;width:2445;height:870" coordorigin="1862,-1521" coordsize="2445,8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 61" o:spid="_x0000_s1064" style="position:absolute;left:1862;top:-1521;width:2445;height:870;visibility:visible;mso-wrap-style:square;v-text-anchor:top" coordsize="2445,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8LShxgAA&#10;ANoAAAAPAAAAZHJzL2Rvd25yZXYueG1sRI9Pa8JAFMTvgt9heYI33fiHtqRugkgrObSU2h709sg+&#10;s6HZtyG7auyn7xYEj8PM/IZZ5b1txJk6XztWMJsmIIhLp2uuFHx/vU6eQPiArLFxTAqu5CHPhoMV&#10;ptpd+JPOu1CJCGGfogITQptK6UtDFv3UtcTRO7rOYoiyq6Tu8BLhtpHzJHmQFmuOCwZb2hgqf3Yn&#10;q2C/fdvXi83y92Nh3g/94Visry+FUuNRv34GEagP9/CtXWgFj/B/Jd4Am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8LShxgAAANoAAAAPAAAAAAAAAAAAAAAAAJcCAABkcnMv&#10;ZG93bnJldi54bWxQSwUGAAAAAAQABAD1AAAAigMAAAAA&#10;" path="m145,0l89,12,42,43,11,89,,145,,725,11,782,42,828,89,859,145,870,2300,870,2356,859,2402,828,2434,782,2445,725,2445,145,2434,89,2402,43,2356,12,2300,,145,0xe" filled="f" strokecolor="#46aac5">
                    <v:path arrowok="t" o:connecttype="custom" o:connectlocs="145,-1521;89,-1509;42,-1478;11,-1432;0,-1376;0,-796;11,-739;42,-693;89,-662;145,-651;2300,-651;2356,-662;2402,-693;2434,-739;2445,-796;2445,-1376;2434,-1432;2402,-1478;2356,-1509;2300,-1521;145,-1521" o:connectangles="0,0,0,0,0,0,0,0,0,0,0,0,0,0,0,0,0,0,0,0,0"/>
                  </v:shape>
                  <v:shape id="Text Box 62" o:spid="_x0000_s1065" type="#_x0000_t202" style="position:absolute;left:1854;top:-1528;width:2460;height:9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w:p w14:paraId="13FD95EA" w14:textId="77777777" w:rsidR="005276E2" w:rsidRDefault="005276E2" w:rsidP="0085340C">
                          <w:pPr>
                            <w:spacing w:before="120" w:line="247" w:lineRule="auto"/>
                            <w:ind w:left="310" w:right="289" w:firstLine="33"/>
                            <w:rPr>
                              <w:rFonts w:ascii="Times New Roman" w:eastAsia="Times New Roman" w:hAnsi="Times New Roman" w:cs="Times New Roman"/>
                              <w:sz w:val="24"/>
                              <w:szCs w:val="24"/>
                            </w:rPr>
                          </w:pPr>
                          <w:r>
                            <w:rPr>
                              <w:rFonts w:ascii="Times New Roman"/>
                              <w:b/>
                              <w:sz w:val="24"/>
                            </w:rPr>
                            <w:t>AUTORIDADES COMPETENTES</w:t>
                          </w:r>
                        </w:p>
                      </w:txbxContent>
                    </v:textbox>
                  </v:shape>
                </v:group>
                <w10:wrap anchorx="page"/>
              </v:group>
            </w:pict>
          </mc:Fallback>
        </mc:AlternateContent>
      </w:r>
      <w:r w:rsidRPr="0085340C">
        <w:rPr>
          <w:rFonts w:ascii="Times New Roman" w:hAnsi="Times New Roman" w:cs="Times New Roman"/>
          <w:sz w:val="24"/>
          <w:szCs w:val="24"/>
          <w:lang w:val="es-ES_tradnl"/>
        </w:rPr>
        <w:t>Esta ruta se aplicará en general, no obstante los casos que presentes situaciones especiales o que requieran atención prioritaria; se activarán todos lo mecanismos e instancias necesarias para SALVAGUARDAR LOS DERECHOS de los</w:t>
      </w:r>
      <w:r w:rsidRPr="0085340C">
        <w:rPr>
          <w:rFonts w:ascii="Times New Roman" w:hAnsi="Times New Roman" w:cs="Times New Roman"/>
          <w:spacing w:val="-10"/>
          <w:sz w:val="24"/>
          <w:szCs w:val="24"/>
          <w:lang w:val="es-ES_tradnl"/>
        </w:rPr>
        <w:t xml:space="preserve"> </w:t>
      </w:r>
      <w:r w:rsidRPr="0085340C">
        <w:rPr>
          <w:rFonts w:ascii="Times New Roman" w:hAnsi="Times New Roman" w:cs="Times New Roman"/>
          <w:sz w:val="24"/>
          <w:szCs w:val="24"/>
          <w:lang w:val="es-ES_tradnl"/>
        </w:rPr>
        <w:t>implicados.</w:t>
      </w:r>
    </w:p>
    <w:p w14:paraId="6D1074E2" w14:textId="77777777" w:rsidR="0085340C" w:rsidRPr="0085340C" w:rsidRDefault="0085340C" w:rsidP="0085340C">
      <w:pPr>
        <w:spacing w:line="360" w:lineRule="auto"/>
        <w:jc w:val="both"/>
        <w:rPr>
          <w:rFonts w:ascii="Times New Roman" w:hAnsi="Times New Roman" w:cs="Times New Roman"/>
          <w:sz w:val="24"/>
          <w:szCs w:val="24"/>
          <w:lang w:val="es-ES_tradnl"/>
        </w:rPr>
        <w:sectPr w:rsidR="0085340C" w:rsidRPr="0085340C" w:rsidSect="006279E6">
          <w:pgSz w:w="15840" w:h="12240" w:orient="landscape"/>
          <w:pgMar w:top="1418" w:right="1418" w:bottom="1418" w:left="1701" w:header="0" w:footer="1035" w:gutter="0"/>
          <w:cols w:space="720"/>
        </w:sectPr>
      </w:pPr>
    </w:p>
    <w:p w14:paraId="2B610215" w14:textId="77777777" w:rsidR="0085340C" w:rsidRPr="0085340C" w:rsidRDefault="0085340C" w:rsidP="0085340C">
      <w:pPr>
        <w:pStyle w:val="Ttulo21"/>
        <w:spacing w:before="145" w:line="360" w:lineRule="auto"/>
        <w:ind w:left="3892"/>
        <w:rPr>
          <w:rFonts w:ascii="Times New Roman" w:hAnsi="Times New Roman" w:cs="Times New Roman"/>
          <w:b w:val="0"/>
          <w:bCs w:val="0"/>
          <w:i w:val="0"/>
          <w:lang w:val="es-ES_tradnl"/>
        </w:rPr>
      </w:pPr>
      <w:bookmarkStart w:id="31" w:name="_Toc345832725"/>
      <w:bookmarkStart w:id="32" w:name="_Toc345832799"/>
      <w:bookmarkStart w:id="33" w:name="_Toc345832843"/>
      <w:r w:rsidRPr="0085340C">
        <w:rPr>
          <w:rFonts w:ascii="Times New Roman" w:hAnsi="Times New Roman" w:cs="Times New Roman"/>
          <w:lang w:val="es-ES_tradnl"/>
        </w:rPr>
        <w:lastRenderedPageBreak/>
        <w:t>5.2</w:t>
      </w:r>
      <w:r w:rsidRPr="0085340C">
        <w:rPr>
          <w:rFonts w:ascii="Times New Roman" w:hAnsi="Times New Roman" w:cs="Times New Roman"/>
          <w:spacing w:val="-2"/>
          <w:lang w:val="es-ES_tradnl"/>
        </w:rPr>
        <w:t xml:space="preserve"> </w:t>
      </w:r>
      <w:r w:rsidRPr="0085340C">
        <w:rPr>
          <w:rFonts w:ascii="Times New Roman" w:hAnsi="Times New Roman" w:cs="Times New Roman"/>
          <w:lang w:val="es-ES_tradnl"/>
        </w:rPr>
        <w:t>DESCRIPCION</w:t>
      </w:r>
      <w:bookmarkEnd w:id="31"/>
      <w:bookmarkEnd w:id="32"/>
      <w:bookmarkEnd w:id="33"/>
    </w:p>
    <w:p w14:paraId="43999C65" w14:textId="77777777" w:rsidR="0085340C" w:rsidRPr="0085340C" w:rsidRDefault="0085340C" w:rsidP="0085340C">
      <w:pPr>
        <w:spacing w:before="3" w:line="360" w:lineRule="auto"/>
        <w:rPr>
          <w:rFonts w:ascii="Times New Roman" w:eastAsia="Arial" w:hAnsi="Times New Roman" w:cs="Times New Roman"/>
          <w:b/>
          <w:bCs/>
          <w:i/>
          <w:sz w:val="24"/>
          <w:szCs w:val="24"/>
          <w:lang w:val="es-ES_tradnl"/>
        </w:rPr>
      </w:pPr>
    </w:p>
    <w:p w14:paraId="7711B471" w14:textId="77777777" w:rsidR="006279E6" w:rsidRPr="006279E6" w:rsidRDefault="0085340C" w:rsidP="006279E6">
      <w:pPr>
        <w:pStyle w:val="Textoindependiente"/>
        <w:spacing w:line="360" w:lineRule="auto"/>
        <w:ind w:left="222" w:right="109"/>
        <w:jc w:val="both"/>
        <w:rPr>
          <w:rFonts w:ascii="Times New Roman" w:hAnsi="Times New Roman" w:cs="Times New Roman"/>
          <w:lang w:val="es-ES_tradnl"/>
        </w:rPr>
      </w:pPr>
      <w:r w:rsidRPr="0085340C">
        <w:rPr>
          <w:rFonts w:ascii="Times New Roman" w:hAnsi="Times New Roman" w:cs="Times New Roman"/>
          <w:lang w:val="es-ES_tradnl"/>
        </w:rPr>
        <w:t>El proyecto de educación sexual y sana convivencia se trabajara de forma transversal, basada en la siguiente estructura curricular, que responde a los lineamientos establecidos desde el ministerio de educación nacional y los contenidos abordados desde los proyectos Félix y Susana y</w:t>
      </w:r>
      <w:r w:rsidRPr="0085340C">
        <w:rPr>
          <w:rFonts w:ascii="Times New Roman" w:hAnsi="Times New Roman" w:cs="Times New Roman"/>
          <w:spacing w:val="-17"/>
          <w:lang w:val="es-ES_tradnl"/>
        </w:rPr>
        <w:t xml:space="preserve"> </w:t>
      </w:r>
      <w:r w:rsidRPr="0085340C">
        <w:rPr>
          <w:rFonts w:ascii="Times New Roman" w:hAnsi="Times New Roman" w:cs="Times New Roman"/>
          <w:lang w:val="es-ES_tradnl"/>
        </w:rPr>
        <w:t>consentimiento.</w:t>
      </w:r>
    </w:p>
    <w:tbl>
      <w:tblPr>
        <w:tblStyle w:val="TableNormal2"/>
        <w:tblW w:w="0" w:type="auto"/>
        <w:tblInd w:w="109" w:type="dxa"/>
        <w:tblLayout w:type="fixed"/>
        <w:tblLook w:val="01E0" w:firstRow="1" w:lastRow="1" w:firstColumn="1" w:lastColumn="1" w:noHBand="0" w:noVBand="0"/>
      </w:tblPr>
      <w:tblGrid>
        <w:gridCol w:w="1368"/>
        <w:gridCol w:w="3421"/>
        <w:gridCol w:w="3601"/>
      </w:tblGrid>
      <w:tr w:rsidR="006279E6" w:rsidRPr="006279E6" w14:paraId="3F520C59" w14:textId="77777777" w:rsidTr="00430B32">
        <w:trPr>
          <w:trHeight w:hRule="exact" w:val="240"/>
        </w:trPr>
        <w:tc>
          <w:tcPr>
            <w:tcW w:w="8390" w:type="dxa"/>
            <w:gridSpan w:val="3"/>
            <w:tcBorders>
              <w:top w:val="single" w:sz="4" w:space="0" w:color="000000"/>
              <w:left w:val="single" w:sz="4" w:space="0" w:color="000000"/>
              <w:bottom w:val="single" w:sz="4" w:space="0" w:color="000000"/>
              <w:right w:val="single" w:sz="4" w:space="0" w:color="000000"/>
            </w:tcBorders>
          </w:tcPr>
          <w:p w14:paraId="7D444683" w14:textId="77777777" w:rsidR="006279E6" w:rsidRPr="006279E6" w:rsidRDefault="006279E6" w:rsidP="006279E6">
            <w:pPr>
              <w:spacing w:line="227" w:lineRule="exact"/>
              <w:ind w:left="1871"/>
              <w:rPr>
                <w:rFonts w:ascii="Arial" w:eastAsia="Arial" w:hAnsi="Arial" w:cs="Arial"/>
                <w:sz w:val="20"/>
                <w:szCs w:val="20"/>
                <w:lang w:val="es-ES_tradnl"/>
              </w:rPr>
            </w:pPr>
            <w:r w:rsidRPr="006279E6">
              <w:rPr>
                <w:rFonts w:ascii="Arial" w:eastAsia="Calibri" w:hAnsi="Arial" w:cs="Times New Roman"/>
                <w:b/>
                <w:sz w:val="20"/>
                <w:lang w:val="es-ES_tradnl"/>
              </w:rPr>
              <w:t>ESTRUCTURA CURRÍCULAR BASICA</w:t>
            </w:r>
            <w:r w:rsidRPr="006279E6">
              <w:rPr>
                <w:rFonts w:ascii="Arial" w:eastAsia="Calibri" w:hAnsi="Arial" w:cs="Times New Roman"/>
                <w:b/>
                <w:spacing w:val="-5"/>
                <w:sz w:val="20"/>
                <w:lang w:val="es-ES_tradnl"/>
              </w:rPr>
              <w:t xml:space="preserve"> </w:t>
            </w:r>
            <w:r w:rsidRPr="006279E6">
              <w:rPr>
                <w:rFonts w:ascii="Arial" w:eastAsia="Calibri" w:hAnsi="Arial" w:cs="Times New Roman"/>
                <w:b/>
                <w:sz w:val="20"/>
                <w:lang w:val="es-ES_tradnl"/>
              </w:rPr>
              <w:t>PRIMARIA</w:t>
            </w:r>
          </w:p>
        </w:tc>
      </w:tr>
      <w:tr w:rsidR="006279E6" w:rsidRPr="006279E6" w14:paraId="0FF37DA9"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49B07671"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11BCAB2A" w14:textId="77777777" w:rsidR="006279E6" w:rsidRPr="006279E6" w:rsidRDefault="006279E6" w:rsidP="006279E6">
            <w:pPr>
              <w:spacing w:line="227" w:lineRule="exact"/>
              <w:ind w:left="624" w:right="624"/>
              <w:jc w:val="center"/>
              <w:rPr>
                <w:rFonts w:ascii="Arial" w:eastAsia="Arial" w:hAnsi="Arial" w:cs="Arial"/>
                <w:sz w:val="20"/>
                <w:szCs w:val="20"/>
                <w:lang w:val="es-ES_tradnl"/>
              </w:rPr>
            </w:pPr>
            <w:r w:rsidRPr="006279E6">
              <w:rPr>
                <w:rFonts w:ascii="Arial" w:eastAsia="Calibri" w:hAnsi="Calibri" w:cs="Times New Roman"/>
                <w:b/>
                <w:sz w:val="20"/>
                <w:lang w:val="es-ES_tradnl"/>
              </w:rPr>
              <w:t>PREESCOLAR</w:t>
            </w:r>
          </w:p>
        </w:tc>
        <w:tc>
          <w:tcPr>
            <w:tcW w:w="3601" w:type="dxa"/>
            <w:tcBorders>
              <w:top w:val="single" w:sz="4" w:space="0" w:color="000000"/>
              <w:left w:val="single" w:sz="4" w:space="0" w:color="000000"/>
              <w:bottom w:val="single" w:sz="4" w:space="0" w:color="000000"/>
              <w:right w:val="single" w:sz="4" w:space="0" w:color="000000"/>
            </w:tcBorders>
          </w:tcPr>
          <w:p w14:paraId="0DFF2322" w14:textId="77777777" w:rsidR="006279E6" w:rsidRPr="006279E6" w:rsidRDefault="006279E6" w:rsidP="006279E6">
            <w:pPr>
              <w:spacing w:line="227" w:lineRule="exact"/>
              <w:ind w:left="811" w:right="812"/>
              <w:jc w:val="center"/>
              <w:rPr>
                <w:rFonts w:ascii="Arial" w:eastAsia="Arial" w:hAnsi="Arial" w:cs="Arial"/>
                <w:sz w:val="20"/>
                <w:szCs w:val="20"/>
                <w:lang w:val="es-ES_tradnl"/>
              </w:rPr>
            </w:pPr>
            <w:r w:rsidRPr="006279E6">
              <w:rPr>
                <w:rFonts w:ascii="Arial" w:eastAsia="Calibri" w:hAnsi="Calibri" w:cs="Times New Roman"/>
                <w:b/>
                <w:sz w:val="20"/>
                <w:lang w:val="es-ES_tradnl"/>
              </w:rPr>
              <w:t>PRIMERO</w:t>
            </w:r>
          </w:p>
        </w:tc>
      </w:tr>
      <w:tr w:rsidR="006279E6" w:rsidRPr="006279E6" w14:paraId="7AEB5D50"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0B28799D"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2ACE3EDF" w14:textId="77777777" w:rsidR="006279E6" w:rsidRPr="006279E6" w:rsidRDefault="006279E6" w:rsidP="006279E6">
            <w:pPr>
              <w:spacing w:line="227" w:lineRule="exact"/>
              <w:ind w:left="622" w:right="624"/>
              <w:jc w:val="center"/>
              <w:rPr>
                <w:rFonts w:ascii="Arial" w:eastAsia="Arial" w:hAnsi="Arial" w:cs="Arial"/>
                <w:sz w:val="20"/>
                <w:szCs w:val="20"/>
                <w:lang w:val="es-ES_tradnl"/>
              </w:rPr>
            </w:pPr>
            <w:r w:rsidRPr="006279E6">
              <w:rPr>
                <w:rFonts w:ascii="Arial" w:eastAsia="Calibri" w:hAnsi="Calibri" w:cs="Times New Roman"/>
                <w:b/>
                <w:sz w:val="20"/>
                <w:lang w:val="es-ES_tradnl"/>
              </w:rPr>
              <w:t>IDENTIDAD</w:t>
            </w:r>
          </w:p>
        </w:tc>
        <w:tc>
          <w:tcPr>
            <w:tcW w:w="3601" w:type="dxa"/>
            <w:tcBorders>
              <w:top w:val="single" w:sz="4" w:space="0" w:color="000000"/>
              <w:left w:val="single" w:sz="4" w:space="0" w:color="000000"/>
              <w:bottom w:val="single" w:sz="4" w:space="0" w:color="000000"/>
              <w:right w:val="single" w:sz="4" w:space="0" w:color="000000"/>
            </w:tcBorders>
          </w:tcPr>
          <w:p w14:paraId="454ECBC0" w14:textId="77777777" w:rsidR="006279E6" w:rsidRPr="006279E6" w:rsidRDefault="006279E6" w:rsidP="006279E6">
            <w:pPr>
              <w:spacing w:line="227" w:lineRule="exact"/>
              <w:ind w:left="811" w:right="811"/>
              <w:jc w:val="center"/>
              <w:rPr>
                <w:rFonts w:ascii="Arial" w:eastAsia="Arial" w:hAnsi="Arial" w:cs="Arial"/>
                <w:sz w:val="20"/>
                <w:szCs w:val="20"/>
                <w:lang w:val="es-ES_tradnl"/>
              </w:rPr>
            </w:pPr>
            <w:r w:rsidRPr="006279E6">
              <w:rPr>
                <w:rFonts w:ascii="Arial" w:eastAsia="Calibri" w:hAnsi="Calibri" w:cs="Times New Roman"/>
                <w:b/>
                <w:sz w:val="20"/>
                <w:lang w:val="es-ES_tradnl"/>
              </w:rPr>
              <w:t>RECONOCIMIENTO</w:t>
            </w:r>
          </w:p>
        </w:tc>
      </w:tr>
      <w:tr w:rsidR="006279E6" w:rsidRPr="00430B32" w14:paraId="199982BE" w14:textId="77777777" w:rsidTr="00430B32">
        <w:trPr>
          <w:trHeight w:hRule="exact" w:val="2081"/>
        </w:trPr>
        <w:tc>
          <w:tcPr>
            <w:tcW w:w="1368" w:type="dxa"/>
            <w:tcBorders>
              <w:top w:val="single" w:sz="4" w:space="0" w:color="000000"/>
              <w:left w:val="single" w:sz="4" w:space="0" w:color="000000"/>
              <w:bottom w:val="single" w:sz="4" w:space="0" w:color="000000"/>
              <w:right w:val="single" w:sz="4" w:space="0" w:color="000000"/>
            </w:tcBorders>
          </w:tcPr>
          <w:p w14:paraId="3267BABA"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P E R S O N A</w:t>
            </w:r>
          </w:p>
        </w:tc>
        <w:tc>
          <w:tcPr>
            <w:tcW w:w="3421" w:type="dxa"/>
            <w:tcBorders>
              <w:top w:val="single" w:sz="4" w:space="0" w:color="000000"/>
              <w:left w:val="single" w:sz="4" w:space="0" w:color="000000"/>
              <w:bottom w:val="single" w:sz="4" w:space="0" w:color="000000"/>
              <w:right w:val="single" w:sz="4" w:space="0" w:color="000000"/>
            </w:tcBorders>
          </w:tcPr>
          <w:p w14:paraId="5073445E" w14:textId="77777777" w:rsidR="006279E6" w:rsidRPr="006279E6" w:rsidRDefault="006279E6" w:rsidP="006279E6">
            <w:pPr>
              <w:ind w:left="103" w:right="1896"/>
              <w:rPr>
                <w:rFonts w:ascii="Arial" w:eastAsia="Arial" w:hAnsi="Arial" w:cs="Arial"/>
                <w:sz w:val="20"/>
                <w:szCs w:val="20"/>
                <w:lang w:val="es-ES_tradnl"/>
              </w:rPr>
            </w:pPr>
            <w:r w:rsidRPr="006279E6">
              <w:rPr>
                <w:rFonts w:ascii="Arial" w:eastAsia="Calibri" w:hAnsi="Arial" w:cs="Times New Roman"/>
                <w:sz w:val="20"/>
                <w:lang w:val="es-ES_tradnl"/>
              </w:rPr>
              <w:t>¿Quién soy yo? Así soy</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yo.</w:t>
            </w:r>
          </w:p>
          <w:p w14:paraId="711298F8"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Conocimiento de mi propio cuerpo y de lo que expreso a través de</w:t>
            </w:r>
            <w:r w:rsidRPr="006279E6">
              <w:rPr>
                <w:rFonts w:ascii="Arial" w:eastAsia="Calibri" w:hAnsi="Arial" w:cs="Times New Roman"/>
                <w:spacing w:val="-10"/>
                <w:sz w:val="20"/>
                <w:lang w:val="es-ES_tradnl"/>
              </w:rPr>
              <w:t xml:space="preserve"> </w:t>
            </w:r>
            <w:r w:rsidRPr="006279E6">
              <w:rPr>
                <w:rFonts w:ascii="Arial" w:eastAsia="Calibri" w:hAnsi="Arial" w:cs="Times New Roman"/>
                <w:sz w:val="20"/>
                <w:lang w:val="es-ES_tradnl"/>
              </w:rPr>
              <w:t>el.</w:t>
            </w:r>
          </w:p>
          <w:p w14:paraId="71836597" w14:textId="77777777" w:rsidR="006279E6" w:rsidRPr="006279E6" w:rsidRDefault="006279E6" w:rsidP="006279E6">
            <w:pPr>
              <w:ind w:left="103" w:right="807"/>
              <w:rPr>
                <w:rFonts w:ascii="Arial" w:eastAsia="Arial" w:hAnsi="Arial" w:cs="Arial"/>
                <w:sz w:val="20"/>
                <w:szCs w:val="20"/>
                <w:lang w:val="es-ES_tradnl"/>
              </w:rPr>
            </w:pPr>
            <w:r w:rsidRPr="006279E6">
              <w:rPr>
                <w:rFonts w:ascii="Arial" w:eastAsia="Calibri" w:hAnsi="Calibri" w:cs="Times New Roman"/>
                <w:sz w:val="20"/>
                <w:lang w:val="es-ES_tradnl"/>
              </w:rPr>
              <w:t>Las emociones son buenas. Gustos,</w:t>
            </w:r>
            <w:r w:rsidRPr="006279E6">
              <w:rPr>
                <w:rFonts w:ascii="Arial" w:eastAsia="Calibri" w:hAnsi="Calibri" w:cs="Times New Roman"/>
                <w:spacing w:val="-9"/>
                <w:sz w:val="20"/>
                <w:lang w:val="es-ES_tradnl"/>
              </w:rPr>
              <w:t xml:space="preserve"> </w:t>
            </w:r>
            <w:r w:rsidRPr="006279E6">
              <w:rPr>
                <w:rFonts w:ascii="Arial" w:eastAsia="Calibri" w:hAnsi="Calibri" w:cs="Times New Roman"/>
                <w:sz w:val="20"/>
                <w:lang w:val="es-ES_tradnl"/>
              </w:rPr>
              <w:t>sensaciones.</w:t>
            </w:r>
          </w:p>
          <w:p w14:paraId="58DD49AA"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Aprecio mi cuerpo, yo soy dueño de él.</w:t>
            </w:r>
          </w:p>
          <w:p w14:paraId="3C5FE9AE"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Prevención de abuso</w:t>
            </w:r>
            <w:r w:rsidRPr="006279E6">
              <w:rPr>
                <w:rFonts w:ascii="Arial" w:eastAsia="Calibri" w:hAnsi="Arial" w:cs="Times New Roman"/>
                <w:spacing w:val="-10"/>
                <w:sz w:val="20"/>
                <w:lang w:val="es-ES_tradnl"/>
              </w:rPr>
              <w:t xml:space="preserve"> </w:t>
            </w:r>
            <w:r w:rsidRPr="006279E6">
              <w:rPr>
                <w:rFonts w:ascii="Arial" w:eastAsia="Calibri" w:hAnsi="Arial" w:cs="Times New Roman"/>
                <w:sz w:val="20"/>
                <w:lang w:val="es-ES_tradnl"/>
              </w:rPr>
              <w:t>sexual</w:t>
            </w:r>
          </w:p>
        </w:tc>
        <w:tc>
          <w:tcPr>
            <w:tcW w:w="3601" w:type="dxa"/>
            <w:tcBorders>
              <w:top w:val="single" w:sz="4" w:space="0" w:color="000000"/>
              <w:left w:val="single" w:sz="4" w:space="0" w:color="000000"/>
              <w:bottom w:val="single" w:sz="4" w:space="0" w:color="000000"/>
              <w:right w:val="single" w:sz="4" w:space="0" w:color="000000"/>
            </w:tcBorders>
          </w:tcPr>
          <w:p w14:paraId="469499C4" w14:textId="77777777" w:rsidR="006279E6" w:rsidRPr="006279E6" w:rsidRDefault="006279E6" w:rsidP="006279E6">
            <w:pPr>
              <w:tabs>
                <w:tab w:val="left" w:pos="1005"/>
                <w:tab w:val="left" w:pos="1764"/>
                <w:tab w:val="left" w:pos="2225"/>
                <w:tab w:val="left" w:pos="2650"/>
                <w:tab w:val="left" w:pos="3385"/>
              </w:tabs>
              <w:ind w:left="103" w:right="103"/>
              <w:rPr>
                <w:rFonts w:ascii="Arial" w:eastAsia="Arial" w:hAnsi="Arial" w:cs="Arial"/>
                <w:sz w:val="20"/>
                <w:szCs w:val="20"/>
                <w:lang w:val="es-ES_tradnl"/>
              </w:rPr>
            </w:pPr>
            <w:r w:rsidRPr="006279E6">
              <w:rPr>
                <w:rFonts w:ascii="Arial" w:eastAsia="Calibri" w:hAnsi="Arial" w:cs="Times New Roman"/>
                <w:sz w:val="20"/>
                <w:lang w:val="es-ES_tradnl"/>
              </w:rPr>
              <w:t>Reconozco mi singularidad. Pertenezco a un género y a una raza. Puedo</w:t>
            </w:r>
            <w:r w:rsidRPr="006279E6">
              <w:rPr>
                <w:rFonts w:ascii="Arial" w:eastAsia="Calibri" w:hAnsi="Arial" w:cs="Times New Roman"/>
                <w:sz w:val="20"/>
                <w:lang w:val="es-ES_tradnl"/>
              </w:rPr>
              <w:tab/>
              <w:t>reconocer</w:t>
            </w:r>
            <w:r w:rsidRPr="006279E6">
              <w:rPr>
                <w:rFonts w:ascii="Arial" w:eastAsia="Calibri" w:hAnsi="Arial" w:cs="Times New Roman"/>
                <w:sz w:val="20"/>
                <w:lang w:val="es-ES_tradnl"/>
              </w:rPr>
              <w:tab/>
              <w:t>y</w:t>
            </w:r>
            <w:r w:rsidRPr="006279E6">
              <w:rPr>
                <w:rFonts w:ascii="Arial" w:eastAsia="Calibri" w:hAnsi="Arial" w:cs="Times New Roman"/>
                <w:sz w:val="20"/>
                <w:lang w:val="es-ES_tradnl"/>
              </w:rPr>
              <w:tab/>
              <w:t>expresar: sensaciones,</w:t>
            </w:r>
            <w:r w:rsidRPr="006279E6">
              <w:rPr>
                <w:rFonts w:ascii="Arial" w:eastAsia="Calibri" w:hAnsi="Arial" w:cs="Times New Roman"/>
                <w:sz w:val="20"/>
                <w:lang w:val="es-ES_tradnl"/>
              </w:rPr>
              <w:tab/>
              <w:t>sentimientos</w:t>
            </w:r>
            <w:r w:rsidRPr="006279E6">
              <w:rPr>
                <w:rFonts w:ascii="Arial" w:eastAsia="Calibri" w:hAnsi="Arial" w:cs="Times New Roman"/>
                <w:sz w:val="20"/>
                <w:lang w:val="es-ES_tradnl"/>
              </w:rPr>
              <w:tab/>
              <w:t>y pensamientos.</w:t>
            </w:r>
          </w:p>
          <w:p w14:paraId="4DDBE113"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Anatomía</w:t>
            </w:r>
            <w:r w:rsidRPr="006279E6">
              <w:rPr>
                <w:rFonts w:ascii="Arial" w:eastAsia="Calibri" w:hAnsi="Arial" w:cs="Times New Roman"/>
                <w:spacing w:val="-5"/>
                <w:sz w:val="20"/>
                <w:lang w:val="es-ES_tradnl"/>
              </w:rPr>
              <w:t xml:space="preserve"> </w:t>
            </w:r>
            <w:r w:rsidRPr="006279E6">
              <w:rPr>
                <w:rFonts w:ascii="Arial" w:eastAsia="Calibri" w:hAnsi="Arial" w:cs="Times New Roman"/>
                <w:sz w:val="20"/>
                <w:lang w:val="es-ES_tradnl"/>
              </w:rPr>
              <w:t>sexual.</w:t>
            </w:r>
          </w:p>
          <w:p w14:paraId="07566CD3"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Reconozco lo que me gusta de mi cuerpo y de mis</w:t>
            </w:r>
            <w:r w:rsidRPr="006279E6">
              <w:rPr>
                <w:rFonts w:ascii="Arial" w:eastAsia="Calibri" w:hAnsi="Calibri" w:cs="Times New Roman"/>
                <w:spacing w:val="-10"/>
                <w:sz w:val="20"/>
                <w:lang w:val="es-ES_tradnl"/>
              </w:rPr>
              <w:t xml:space="preserve"> </w:t>
            </w:r>
            <w:r w:rsidRPr="006279E6">
              <w:rPr>
                <w:rFonts w:ascii="Arial" w:eastAsia="Calibri" w:hAnsi="Calibri" w:cs="Times New Roman"/>
                <w:sz w:val="20"/>
                <w:lang w:val="es-ES_tradnl"/>
              </w:rPr>
              <w:t>capacidades.</w:t>
            </w:r>
          </w:p>
        </w:tc>
      </w:tr>
      <w:tr w:rsidR="006279E6" w:rsidRPr="00430B32" w14:paraId="0C29407B" w14:textId="77777777" w:rsidTr="00430B32">
        <w:trPr>
          <w:trHeight w:hRule="exact" w:val="1620"/>
        </w:trPr>
        <w:tc>
          <w:tcPr>
            <w:tcW w:w="1368" w:type="dxa"/>
            <w:tcBorders>
              <w:top w:val="single" w:sz="4" w:space="0" w:color="000000"/>
              <w:left w:val="single" w:sz="4" w:space="0" w:color="000000"/>
              <w:bottom w:val="single" w:sz="4" w:space="0" w:color="000000"/>
              <w:right w:val="single" w:sz="4" w:space="0" w:color="000000"/>
            </w:tcBorders>
          </w:tcPr>
          <w:p w14:paraId="31396D52" w14:textId="77777777" w:rsidR="006279E6" w:rsidRPr="006279E6" w:rsidRDefault="006279E6" w:rsidP="006279E6">
            <w:pPr>
              <w:ind w:left="607" w:right="605" w:firstLine="4"/>
              <w:jc w:val="both"/>
              <w:rPr>
                <w:rFonts w:ascii="Arial" w:eastAsia="Arial" w:hAnsi="Arial" w:cs="Arial"/>
                <w:sz w:val="20"/>
                <w:szCs w:val="20"/>
                <w:lang w:val="es-ES_tradnl"/>
              </w:rPr>
            </w:pPr>
            <w:r w:rsidRPr="006279E6">
              <w:rPr>
                <w:rFonts w:ascii="Arial" w:eastAsia="Calibri" w:hAnsi="Calibri" w:cs="Times New Roman"/>
                <w:b/>
                <w:sz w:val="20"/>
                <w:lang w:val="es-ES_tradnl"/>
              </w:rPr>
              <w:t>P A R E J A</w:t>
            </w:r>
          </w:p>
        </w:tc>
        <w:tc>
          <w:tcPr>
            <w:tcW w:w="3421" w:type="dxa"/>
            <w:tcBorders>
              <w:top w:val="single" w:sz="4" w:space="0" w:color="000000"/>
              <w:left w:val="single" w:sz="4" w:space="0" w:color="000000"/>
              <w:bottom w:val="single" w:sz="4" w:space="0" w:color="000000"/>
              <w:right w:val="single" w:sz="4" w:space="0" w:color="000000"/>
            </w:tcBorders>
          </w:tcPr>
          <w:p w14:paraId="0323A268" w14:textId="77777777" w:rsidR="006279E6" w:rsidRPr="006279E6" w:rsidRDefault="006279E6" w:rsidP="006279E6">
            <w:pPr>
              <w:spacing w:line="227"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¿Qué es una</w:t>
            </w:r>
            <w:r w:rsidRPr="006279E6">
              <w:rPr>
                <w:rFonts w:ascii="Arial" w:eastAsia="Calibri" w:hAnsi="Arial" w:cs="Times New Roman"/>
                <w:spacing w:val="-8"/>
                <w:sz w:val="20"/>
                <w:lang w:val="es-ES_tradnl"/>
              </w:rPr>
              <w:t xml:space="preserve"> </w:t>
            </w:r>
            <w:r w:rsidRPr="006279E6">
              <w:rPr>
                <w:rFonts w:ascii="Arial" w:eastAsia="Calibri" w:hAnsi="Arial" w:cs="Times New Roman"/>
                <w:sz w:val="20"/>
                <w:lang w:val="es-ES_tradnl"/>
              </w:rPr>
              <w:t>pareja?</w:t>
            </w:r>
          </w:p>
          <w:p w14:paraId="091A2B6E"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Identifico la historia de mis padres como</w:t>
            </w:r>
            <w:r w:rsidRPr="006279E6">
              <w:rPr>
                <w:rFonts w:ascii="Arial" w:eastAsia="Calibri" w:hAnsi="Calibri" w:cs="Times New Roman"/>
                <w:spacing w:val="-4"/>
                <w:sz w:val="20"/>
                <w:lang w:val="es-ES_tradnl"/>
              </w:rPr>
              <w:t xml:space="preserve"> </w:t>
            </w:r>
            <w:r w:rsidRPr="006279E6">
              <w:rPr>
                <w:rFonts w:ascii="Arial" w:eastAsia="Calibri" w:hAnsi="Calibri" w:cs="Times New Roman"/>
                <w:sz w:val="20"/>
                <w:lang w:val="es-ES_tradnl"/>
              </w:rPr>
              <w:t>pareja.</w:t>
            </w:r>
          </w:p>
          <w:p w14:paraId="4C00BE8E" w14:textId="77777777" w:rsidR="006279E6" w:rsidRPr="006279E6" w:rsidRDefault="006279E6" w:rsidP="006279E6">
            <w:pPr>
              <w:spacing w:line="229"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¿Cómo se</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conocieron?</w:t>
            </w:r>
          </w:p>
          <w:p w14:paraId="539B22C5" w14:textId="77777777" w:rsidR="006279E6" w:rsidRPr="006279E6" w:rsidRDefault="006279E6" w:rsidP="006279E6">
            <w:pPr>
              <w:spacing w:line="229"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¿Cómo se</w:t>
            </w:r>
            <w:r w:rsidRPr="006279E6">
              <w:rPr>
                <w:rFonts w:ascii="Arial" w:eastAsia="Calibri" w:hAnsi="Arial" w:cs="Times New Roman"/>
                <w:spacing w:val="-6"/>
                <w:sz w:val="20"/>
                <w:lang w:val="es-ES_tradnl"/>
              </w:rPr>
              <w:t xml:space="preserve"> </w:t>
            </w:r>
            <w:r w:rsidRPr="006279E6">
              <w:rPr>
                <w:rFonts w:ascii="Arial" w:eastAsia="Calibri" w:hAnsi="Arial" w:cs="Times New Roman"/>
                <w:sz w:val="20"/>
                <w:lang w:val="es-ES_tradnl"/>
              </w:rPr>
              <w:t>enamoraron?</w:t>
            </w:r>
          </w:p>
          <w:p w14:paraId="0191BE48"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En la pareja hay amor y conflicto. Vivencias de la pareja en los</w:t>
            </w:r>
            <w:r w:rsidRPr="006279E6">
              <w:rPr>
                <w:rFonts w:ascii="Arial" w:eastAsia="Calibri" w:hAnsi="Arial" w:cs="Times New Roman"/>
                <w:spacing w:val="-16"/>
                <w:sz w:val="20"/>
                <w:lang w:val="es-ES_tradnl"/>
              </w:rPr>
              <w:t xml:space="preserve"> </w:t>
            </w:r>
            <w:r w:rsidRPr="006279E6">
              <w:rPr>
                <w:rFonts w:ascii="Arial" w:eastAsia="Calibri" w:hAnsi="Arial" w:cs="Times New Roman"/>
                <w:sz w:val="20"/>
                <w:lang w:val="es-ES_tradnl"/>
              </w:rPr>
              <w:t>niños.</w:t>
            </w:r>
          </w:p>
        </w:tc>
        <w:tc>
          <w:tcPr>
            <w:tcW w:w="3601" w:type="dxa"/>
            <w:tcBorders>
              <w:top w:val="single" w:sz="4" w:space="0" w:color="000000"/>
              <w:left w:val="single" w:sz="4" w:space="0" w:color="000000"/>
              <w:bottom w:val="single" w:sz="4" w:space="0" w:color="000000"/>
              <w:right w:val="single" w:sz="4" w:space="0" w:color="000000"/>
            </w:tcBorders>
          </w:tcPr>
          <w:p w14:paraId="4F3D740C"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Me reconozco en la pareja de mis padres y en los</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adultos.</w:t>
            </w:r>
          </w:p>
          <w:p w14:paraId="0399CA6E" w14:textId="77777777" w:rsidR="006279E6" w:rsidRPr="006279E6" w:rsidRDefault="006279E6" w:rsidP="006279E6">
            <w:pPr>
              <w:tabs>
                <w:tab w:val="left" w:pos="1362"/>
                <w:tab w:val="left" w:pos="1875"/>
                <w:tab w:val="left" w:pos="2570"/>
                <w:tab w:val="left" w:pos="3049"/>
              </w:tabs>
              <w:ind w:left="103" w:right="105"/>
              <w:rPr>
                <w:rFonts w:ascii="Arial" w:eastAsia="Arial" w:hAnsi="Arial" w:cs="Arial"/>
                <w:sz w:val="20"/>
                <w:szCs w:val="20"/>
                <w:lang w:val="es-ES_tradnl"/>
              </w:rPr>
            </w:pPr>
            <w:r w:rsidRPr="006279E6">
              <w:rPr>
                <w:rFonts w:ascii="Arial" w:eastAsia="Calibri" w:hAnsi="Calibri" w:cs="Times New Roman"/>
                <w:sz w:val="20"/>
                <w:lang w:val="es-ES_tradnl"/>
              </w:rPr>
              <w:t>Reconozco</w:t>
            </w:r>
            <w:r w:rsidRPr="006279E6">
              <w:rPr>
                <w:rFonts w:ascii="Arial" w:eastAsia="Calibri" w:hAnsi="Calibri" w:cs="Times New Roman"/>
                <w:sz w:val="20"/>
                <w:lang w:val="es-ES_tradnl"/>
              </w:rPr>
              <w:tab/>
              <w:t>los</w:t>
            </w:r>
            <w:r w:rsidRPr="006279E6">
              <w:rPr>
                <w:rFonts w:ascii="Arial" w:eastAsia="Calibri" w:hAnsi="Calibri" w:cs="Times New Roman"/>
                <w:sz w:val="20"/>
                <w:lang w:val="es-ES_tradnl"/>
              </w:rPr>
              <w:tab/>
              <w:t>roles</w:t>
            </w:r>
            <w:r w:rsidRPr="006279E6">
              <w:rPr>
                <w:rFonts w:ascii="Arial" w:eastAsia="Calibri" w:hAnsi="Calibri" w:cs="Times New Roman"/>
                <w:sz w:val="20"/>
                <w:lang w:val="es-ES_tradnl"/>
              </w:rPr>
              <w:tab/>
              <w:t>de</w:t>
            </w:r>
            <w:r w:rsidRPr="006279E6">
              <w:rPr>
                <w:rFonts w:ascii="Arial" w:eastAsia="Calibri" w:hAnsi="Calibri" w:cs="Times New Roman"/>
                <w:sz w:val="20"/>
                <w:lang w:val="es-ES_tradnl"/>
              </w:rPr>
              <w:tab/>
              <w:t>cada miembro de la</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pareja.</w:t>
            </w:r>
          </w:p>
          <w:p w14:paraId="3DF78347" w14:textId="77777777" w:rsidR="006279E6" w:rsidRPr="006279E6" w:rsidRDefault="006279E6" w:rsidP="006279E6">
            <w:pPr>
              <w:spacing w:line="228" w:lineRule="exact"/>
              <w:ind w:left="103" w:right="105"/>
              <w:rPr>
                <w:rFonts w:ascii="Arial" w:eastAsia="Arial" w:hAnsi="Arial" w:cs="Arial"/>
                <w:sz w:val="20"/>
                <w:szCs w:val="20"/>
                <w:lang w:val="es-ES_tradnl"/>
              </w:rPr>
            </w:pPr>
            <w:r w:rsidRPr="006279E6">
              <w:rPr>
                <w:rFonts w:ascii="Arial" w:eastAsia="Calibri" w:hAnsi="Calibri" w:cs="Times New Roman"/>
                <w:sz w:val="20"/>
                <w:lang w:val="es-ES_tradnl"/>
              </w:rPr>
              <w:t>Valoro igual ambos</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roles.</w:t>
            </w:r>
          </w:p>
          <w:p w14:paraId="5B73FFCD"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El trabajo femenino es tan importante como el</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masculino.</w:t>
            </w:r>
          </w:p>
        </w:tc>
      </w:tr>
      <w:tr w:rsidR="006279E6" w:rsidRPr="00430B32" w14:paraId="0B45BF73" w14:textId="77777777" w:rsidTr="00430B32">
        <w:trPr>
          <w:trHeight w:hRule="exact" w:val="1851"/>
        </w:trPr>
        <w:tc>
          <w:tcPr>
            <w:tcW w:w="1368" w:type="dxa"/>
            <w:tcBorders>
              <w:top w:val="single" w:sz="4" w:space="0" w:color="000000"/>
              <w:left w:val="single" w:sz="4" w:space="0" w:color="000000"/>
              <w:bottom w:val="single" w:sz="4" w:space="0" w:color="000000"/>
              <w:right w:val="single" w:sz="4" w:space="0" w:color="000000"/>
            </w:tcBorders>
          </w:tcPr>
          <w:p w14:paraId="259B5C77" w14:textId="77777777" w:rsidR="006279E6" w:rsidRPr="006279E6" w:rsidRDefault="006279E6" w:rsidP="006279E6">
            <w:pPr>
              <w:ind w:left="595" w:right="595" w:firstLine="21"/>
              <w:jc w:val="both"/>
              <w:rPr>
                <w:rFonts w:ascii="Arial" w:eastAsia="Arial" w:hAnsi="Arial" w:cs="Arial"/>
                <w:sz w:val="20"/>
                <w:szCs w:val="20"/>
                <w:lang w:val="es-ES_tradnl"/>
              </w:rPr>
            </w:pPr>
            <w:r w:rsidRPr="006279E6">
              <w:rPr>
                <w:rFonts w:ascii="Arial" w:eastAsia="Calibri" w:hAnsi="Calibri" w:cs="Times New Roman"/>
                <w:b/>
                <w:sz w:val="20"/>
                <w:lang w:val="es-ES_tradnl"/>
              </w:rPr>
              <w:t>F A M I L I A</w:t>
            </w:r>
          </w:p>
        </w:tc>
        <w:tc>
          <w:tcPr>
            <w:tcW w:w="3421" w:type="dxa"/>
            <w:tcBorders>
              <w:top w:val="single" w:sz="4" w:space="0" w:color="000000"/>
              <w:left w:val="single" w:sz="4" w:space="0" w:color="000000"/>
              <w:bottom w:val="single" w:sz="4" w:space="0" w:color="000000"/>
              <w:right w:val="single" w:sz="4" w:space="0" w:color="000000"/>
            </w:tcBorders>
          </w:tcPr>
          <w:p w14:paraId="54371A65" w14:textId="77777777" w:rsidR="006279E6" w:rsidRPr="006279E6" w:rsidRDefault="006279E6" w:rsidP="006279E6">
            <w:pPr>
              <w:ind w:left="103" w:right="1094"/>
              <w:rPr>
                <w:rFonts w:ascii="Arial" w:eastAsia="Arial" w:hAnsi="Arial" w:cs="Arial"/>
                <w:sz w:val="20"/>
                <w:szCs w:val="20"/>
                <w:lang w:val="es-ES_tradnl"/>
              </w:rPr>
            </w:pPr>
            <w:r w:rsidRPr="006279E6">
              <w:rPr>
                <w:rFonts w:ascii="Arial" w:eastAsia="Calibri" w:hAnsi="Arial" w:cs="Times New Roman"/>
                <w:sz w:val="20"/>
                <w:lang w:val="es-ES_tradnl"/>
              </w:rPr>
              <w:t>¿Qué es una familia? Soy parte de una</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familia.</w:t>
            </w:r>
          </w:p>
          <w:p w14:paraId="60FC7460"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Expresión de emociones en mi familia.</w:t>
            </w:r>
          </w:p>
          <w:p w14:paraId="50095EFD"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Provengo de mis papás: amor, decisión.</w:t>
            </w:r>
          </w:p>
          <w:p w14:paraId="128E0121" w14:textId="77777777" w:rsidR="006279E6" w:rsidRPr="006279E6" w:rsidRDefault="006279E6" w:rsidP="006279E6">
            <w:pPr>
              <w:ind w:left="103" w:right="651"/>
              <w:rPr>
                <w:rFonts w:ascii="Arial" w:eastAsia="Arial" w:hAnsi="Arial" w:cs="Arial"/>
                <w:sz w:val="20"/>
                <w:szCs w:val="20"/>
                <w:lang w:val="es-ES_tradnl"/>
              </w:rPr>
            </w:pPr>
            <w:r w:rsidRPr="006279E6">
              <w:rPr>
                <w:rFonts w:ascii="Arial" w:eastAsia="Calibri" w:hAnsi="Arial" w:cs="Times New Roman"/>
                <w:sz w:val="20"/>
                <w:lang w:val="es-ES_tradnl"/>
              </w:rPr>
              <w:t>Desmitificación de la cigüeña. Embarazo,</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parto.</w:t>
            </w:r>
          </w:p>
        </w:tc>
        <w:tc>
          <w:tcPr>
            <w:tcW w:w="3601" w:type="dxa"/>
            <w:tcBorders>
              <w:top w:val="single" w:sz="4" w:space="0" w:color="000000"/>
              <w:left w:val="single" w:sz="4" w:space="0" w:color="000000"/>
              <w:bottom w:val="single" w:sz="4" w:space="0" w:color="000000"/>
              <w:right w:val="single" w:sz="4" w:space="0" w:color="000000"/>
            </w:tcBorders>
          </w:tcPr>
          <w:p w14:paraId="6CCE1412" w14:textId="77777777" w:rsidR="006279E6" w:rsidRPr="006279E6" w:rsidRDefault="006279E6" w:rsidP="006279E6">
            <w:pPr>
              <w:ind w:left="103" w:right="265"/>
              <w:rPr>
                <w:rFonts w:ascii="Arial" w:eastAsia="Arial" w:hAnsi="Arial" w:cs="Arial"/>
                <w:sz w:val="20"/>
                <w:szCs w:val="20"/>
                <w:lang w:val="es-ES_tradnl"/>
              </w:rPr>
            </w:pPr>
            <w:r w:rsidRPr="006279E6">
              <w:rPr>
                <w:rFonts w:ascii="Arial" w:eastAsia="Calibri" w:hAnsi="Arial" w:cs="Times New Roman"/>
                <w:sz w:val="20"/>
                <w:lang w:val="es-ES_tradnl"/>
              </w:rPr>
              <w:t>Las familias son diferentes y únicas. Los padres procrean a los</w:t>
            </w:r>
            <w:r w:rsidRPr="006279E6">
              <w:rPr>
                <w:rFonts w:ascii="Arial" w:eastAsia="Calibri" w:hAnsi="Arial" w:cs="Times New Roman"/>
                <w:spacing w:val="-8"/>
                <w:sz w:val="20"/>
                <w:lang w:val="es-ES_tradnl"/>
              </w:rPr>
              <w:t xml:space="preserve"> </w:t>
            </w:r>
            <w:r w:rsidRPr="006279E6">
              <w:rPr>
                <w:rFonts w:ascii="Arial" w:eastAsia="Calibri" w:hAnsi="Arial" w:cs="Times New Roman"/>
                <w:sz w:val="20"/>
                <w:lang w:val="es-ES_tradnl"/>
              </w:rPr>
              <w:t>hijos.</w:t>
            </w:r>
          </w:p>
          <w:p w14:paraId="38E4E283" w14:textId="77777777" w:rsidR="006279E6" w:rsidRPr="006279E6" w:rsidRDefault="006279E6" w:rsidP="006279E6">
            <w:pPr>
              <w:ind w:left="103" w:right="265"/>
              <w:rPr>
                <w:rFonts w:ascii="Arial" w:eastAsia="Arial" w:hAnsi="Arial" w:cs="Arial"/>
                <w:sz w:val="20"/>
                <w:szCs w:val="20"/>
                <w:lang w:val="es-ES_tradnl"/>
              </w:rPr>
            </w:pPr>
            <w:r w:rsidRPr="006279E6">
              <w:rPr>
                <w:rFonts w:ascii="Arial" w:eastAsia="Calibri" w:hAnsi="Arial" w:cs="Times New Roman"/>
                <w:sz w:val="20"/>
                <w:lang w:val="es-ES_tradnl"/>
              </w:rPr>
              <w:t>Relación sexual, embarazo y parto. La pareja es diferente a la familia. Acontecimientos importantes en la familia.</w:t>
            </w:r>
          </w:p>
          <w:p w14:paraId="3FD28BB0"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Las cosas mías, las de otros y las de todos.</w:t>
            </w:r>
          </w:p>
        </w:tc>
      </w:tr>
      <w:tr w:rsidR="006279E6" w:rsidRPr="00430B32" w14:paraId="6116CC27" w14:textId="77777777" w:rsidTr="00430B32">
        <w:trPr>
          <w:trHeight w:hRule="exact" w:val="2314"/>
        </w:trPr>
        <w:tc>
          <w:tcPr>
            <w:tcW w:w="1368" w:type="dxa"/>
            <w:tcBorders>
              <w:top w:val="single" w:sz="4" w:space="0" w:color="000000"/>
              <w:left w:val="single" w:sz="4" w:space="0" w:color="000000"/>
              <w:bottom w:val="single" w:sz="8" w:space="0" w:color="000000"/>
              <w:right w:val="single" w:sz="4" w:space="0" w:color="000000"/>
            </w:tcBorders>
          </w:tcPr>
          <w:p w14:paraId="0DCE5075"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S O C I E D A D</w:t>
            </w:r>
          </w:p>
        </w:tc>
        <w:tc>
          <w:tcPr>
            <w:tcW w:w="3421" w:type="dxa"/>
            <w:tcBorders>
              <w:top w:val="single" w:sz="4" w:space="0" w:color="000000"/>
              <w:left w:val="single" w:sz="4" w:space="0" w:color="000000"/>
              <w:bottom w:val="single" w:sz="8" w:space="0" w:color="000000"/>
              <w:right w:val="single" w:sz="4" w:space="0" w:color="000000"/>
            </w:tcBorders>
          </w:tcPr>
          <w:p w14:paraId="3EF15C64" w14:textId="77777777" w:rsidR="006279E6" w:rsidRPr="006279E6" w:rsidRDefault="006279E6" w:rsidP="006279E6">
            <w:pPr>
              <w:ind w:left="103" w:right="1262"/>
              <w:rPr>
                <w:rFonts w:ascii="Arial" w:eastAsia="Arial" w:hAnsi="Arial" w:cs="Arial"/>
                <w:sz w:val="20"/>
                <w:szCs w:val="20"/>
                <w:lang w:val="es-ES_tradnl"/>
              </w:rPr>
            </w:pPr>
            <w:r w:rsidRPr="006279E6">
              <w:rPr>
                <w:rFonts w:ascii="Arial" w:eastAsia="Calibri" w:hAnsi="Calibri" w:cs="Times New Roman"/>
                <w:sz w:val="20"/>
                <w:lang w:val="es-ES_tradnl"/>
              </w:rPr>
              <w:t>Soy parte de un grupo. Tengo</w:t>
            </w:r>
            <w:r w:rsidRPr="006279E6">
              <w:rPr>
                <w:rFonts w:ascii="Arial" w:eastAsia="Calibri" w:hAnsi="Calibri" w:cs="Times New Roman"/>
                <w:spacing w:val="-3"/>
                <w:sz w:val="20"/>
                <w:lang w:val="es-ES_tradnl"/>
              </w:rPr>
              <w:t xml:space="preserve"> </w:t>
            </w:r>
            <w:r w:rsidRPr="006279E6">
              <w:rPr>
                <w:rFonts w:ascii="Arial" w:eastAsia="Calibri" w:hAnsi="Calibri" w:cs="Times New Roman"/>
                <w:sz w:val="20"/>
                <w:lang w:val="es-ES_tradnl"/>
              </w:rPr>
              <w:t>amigos.</w:t>
            </w:r>
          </w:p>
          <w:p w14:paraId="4C723188" w14:textId="77777777" w:rsidR="006279E6" w:rsidRPr="006279E6" w:rsidRDefault="006279E6" w:rsidP="006279E6">
            <w:pPr>
              <w:spacing w:line="229" w:lineRule="exact"/>
              <w:ind w:left="103" w:right="95"/>
              <w:rPr>
                <w:rFonts w:ascii="Arial" w:eastAsia="Arial" w:hAnsi="Arial" w:cs="Arial"/>
                <w:sz w:val="20"/>
                <w:szCs w:val="20"/>
                <w:lang w:val="es-ES_tradnl"/>
              </w:rPr>
            </w:pPr>
            <w:r w:rsidRPr="006279E6">
              <w:rPr>
                <w:rFonts w:ascii="Arial" w:eastAsia="Arial" w:hAnsi="Arial" w:cs="Arial"/>
                <w:sz w:val="20"/>
                <w:szCs w:val="20"/>
                <w:lang w:val="es-ES_tradnl"/>
              </w:rPr>
              <w:t>Somos</w:t>
            </w:r>
            <w:r w:rsidRPr="006279E6">
              <w:rPr>
                <w:rFonts w:ascii="Arial" w:eastAsia="Arial" w:hAnsi="Arial" w:cs="Arial"/>
                <w:spacing w:val="-6"/>
                <w:sz w:val="20"/>
                <w:szCs w:val="20"/>
                <w:lang w:val="es-ES_tradnl"/>
              </w:rPr>
              <w:t xml:space="preserve"> </w:t>
            </w:r>
            <w:r w:rsidRPr="006279E6">
              <w:rPr>
                <w:rFonts w:ascii="Arial" w:eastAsia="Arial" w:hAnsi="Arial" w:cs="Arial"/>
                <w:sz w:val="20"/>
                <w:szCs w:val="20"/>
                <w:lang w:val="es-ES_tradnl"/>
              </w:rPr>
              <w:t>“Iguales”.</w:t>
            </w:r>
          </w:p>
          <w:p w14:paraId="53E31A01" w14:textId="77777777" w:rsidR="006279E6" w:rsidRPr="006279E6" w:rsidRDefault="006279E6" w:rsidP="006279E6">
            <w:pPr>
              <w:tabs>
                <w:tab w:val="left" w:pos="1206"/>
                <w:tab w:val="left" w:pos="1656"/>
                <w:tab w:val="left" w:pos="2184"/>
                <w:tab w:val="left" w:pos="2491"/>
                <w:tab w:val="left" w:pos="3081"/>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Identidad regional y nacional. Mensajes</w:t>
            </w:r>
            <w:r w:rsidRPr="006279E6">
              <w:rPr>
                <w:rFonts w:ascii="Arial" w:eastAsia="Calibri" w:hAnsi="Arial" w:cs="Times New Roman"/>
                <w:sz w:val="20"/>
                <w:lang w:val="es-ES_tradnl"/>
              </w:rPr>
              <w:tab/>
              <w:t>de</w:t>
            </w:r>
            <w:r w:rsidRPr="006279E6">
              <w:rPr>
                <w:rFonts w:ascii="Arial" w:eastAsia="Calibri" w:hAnsi="Arial" w:cs="Times New Roman"/>
                <w:sz w:val="20"/>
                <w:lang w:val="es-ES_tradnl"/>
              </w:rPr>
              <w:tab/>
              <w:t>los</w:t>
            </w:r>
            <w:r w:rsidRPr="006279E6">
              <w:rPr>
                <w:rFonts w:ascii="Arial" w:eastAsia="Calibri" w:hAnsi="Arial" w:cs="Times New Roman"/>
                <w:sz w:val="20"/>
                <w:lang w:val="es-ES_tradnl"/>
              </w:rPr>
              <w:tab/>
              <w:t>medios</w:t>
            </w:r>
            <w:r w:rsidRPr="006279E6">
              <w:rPr>
                <w:rFonts w:ascii="Arial" w:eastAsia="Calibri" w:hAnsi="Arial" w:cs="Times New Roman"/>
                <w:sz w:val="20"/>
                <w:lang w:val="es-ES_tradnl"/>
              </w:rPr>
              <w:tab/>
              <w:t>de comunicación</w:t>
            </w:r>
            <w:r w:rsidRPr="006279E6">
              <w:rPr>
                <w:rFonts w:ascii="Arial" w:eastAsia="Calibri" w:hAnsi="Arial" w:cs="Times New Roman"/>
                <w:sz w:val="20"/>
                <w:lang w:val="es-ES_tradnl"/>
              </w:rPr>
              <w:tab/>
              <w:t>sobre</w:t>
            </w:r>
            <w:r w:rsidRPr="006279E6">
              <w:rPr>
                <w:rFonts w:ascii="Arial" w:eastAsia="Calibri" w:hAnsi="Arial" w:cs="Times New Roman"/>
                <w:sz w:val="20"/>
                <w:lang w:val="es-ES_tradnl"/>
              </w:rPr>
              <w:tab/>
            </w:r>
            <w:r w:rsidRPr="006279E6">
              <w:rPr>
                <w:rFonts w:ascii="Arial" w:eastAsia="Calibri" w:hAnsi="Arial" w:cs="Times New Roman"/>
                <w:sz w:val="20"/>
                <w:lang w:val="es-ES_tradnl"/>
              </w:rPr>
              <w:tab/>
              <w:t>identidad grupal.</w:t>
            </w:r>
          </w:p>
        </w:tc>
        <w:tc>
          <w:tcPr>
            <w:tcW w:w="3601" w:type="dxa"/>
            <w:tcBorders>
              <w:top w:val="single" w:sz="4" w:space="0" w:color="000000"/>
              <w:left w:val="single" w:sz="4" w:space="0" w:color="000000"/>
              <w:bottom w:val="single" w:sz="8" w:space="0" w:color="000000"/>
              <w:right w:val="single" w:sz="4" w:space="0" w:color="000000"/>
            </w:tcBorders>
          </w:tcPr>
          <w:p w14:paraId="4A696BE8" w14:textId="77777777" w:rsidR="006279E6" w:rsidRPr="006279E6" w:rsidRDefault="006279E6" w:rsidP="006279E6">
            <w:pPr>
              <w:ind w:left="103" w:right="103"/>
              <w:jc w:val="both"/>
              <w:rPr>
                <w:rFonts w:ascii="Arial" w:eastAsia="Arial" w:hAnsi="Arial" w:cs="Arial"/>
                <w:sz w:val="20"/>
                <w:szCs w:val="20"/>
                <w:lang w:val="es-ES_tradnl"/>
              </w:rPr>
            </w:pPr>
            <w:r w:rsidRPr="006279E6">
              <w:rPr>
                <w:rFonts w:ascii="Arial" w:eastAsia="Calibri" w:hAnsi="Calibri" w:cs="Times New Roman"/>
                <w:sz w:val="20"/>
                <w:lang w:val="es-ES_tradnl"/>
              </w:rPr>
              <w:t>Soy diferente a mis amigos (edad, dinero, raza, fenotipo, ideas, gustos, etc.).</w:t>
            </w:r>
          </w:p>
          <w:p w14:paraId="495D916D" w14:textId="77777777" w:rsidR="006279E6" w:rsidRPr="006279E6" w:rsidRDefault="006279E6" w:rsidP="006279E6">
            <w:pPr>
              <w:ind w:left="103" w:right="1009"/>
              <w:rPr>
                <w:rFonts w:ascii="Arial" w:eastAsia="Arial" w:hAnsi="Arial" w:cs="Arial"/>
                <w:sz w:val="20"/>
                <w:szCs w:val="20"/>
                <w:lang w:val="es-ES_tradnl"/>
              </w:rPr>
            </w:pPr>
            <w:r w:rsidRPr="006279E6">
              <w:rPr>
                <w:rFonts w:ascii="Arial" w:eastAsia="Calibri" w:hAnsi="Arial" w:cs="Times New Roman"/>
                <w:sz w:val="20"/>
                <w:lang w:val="es-ES_tradnl"/>
              </w:rPr>
              <w:t>Aprendiendo a respetarnos. Prevención del</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abuso.</w:t>
            </w:r>
          </w:p>
          <w:p w14:paraId="25A0DCE3" w14:textId="77777777" w:rsidR="006279E6" w:rsidRPr="006279E6" w:rsidRDefault="006279E6" w:rsidP="006279E6">
            <w:pPr>
              <w:ind w:left="103" w:right="104"/>
              <w:jc w:val="both"/>
              <w:rPr>
                <w:rFonts w:ascii="Arial" w:eastAsia="Arial" w:hAnsi="Arial" w:cs="Arial"/>
                <w:sz w:val="20"/>
                <w:szCs w:val="20"/>
                <w:lang w:val="es-ES_tradnl"/>
              </w:rPr>
            </w:pPr>
            <w:r w:rsidRPr="006279E6">
              <w:rPr>
                <w:rFonts w:ascii="Arial" w:eastAsia="Calibri" w:hAnsi="Arial" w:cs="Times New Roman"/>
                <w:sz w:val="20"/>
                <w:lang w:val="es-ES_tradnl"/>
              </w:rPr>
              <w:t>Es importante y agradable la compañía de otros: el placer de la amistad.</w:t>
            </w:r>
          </w:p>
          <w:p w14:paraId="2746C596" w14:textId="77777777" w:rsidR="006279E6" w:rsidRPr="006279E6" w:rsidRDefault="006279E6" w:rsidP="006279E6">
            <w:pPr>
              <w:ind w:left="103" w:right="105"/>
              <w:jc w:val="both"/>
              <w:rPr>
                <w:rFonts w:ascii="Arial" w:eastAsia="Arial" w:hAnsi="Arial" w:cs="Arial"/>
                <w:sz w:val="20"/>
                <w:szCs w:val="20"/>
                <w:lang w:val="es-ES_tradnl"/>
              </w:rPr>
            </w:pPr>
            <w:r w:rsidRPr="006279E6">
              <w:rPr>
                <w:rFonts w:ascii="Arial" w:eastAsia="Calibri" w:hAnsi="Arial" w:cs="Times New Roman"/>
                <w:sz w:val="20"/>
                <w:lang w:val="es-ES_tradnl"/>
              </w:rPr>
              <w:t>Amistad en los medios de comunicación.</w:t>
            </w:r>
          </w:p>
        </w:tc>
      </w:tr>
      <w:tr w:rsidR="006279E6" w:rsidRPr="006279E6" w14:paraId="3450101C" w14:textId="77777777" w:rsidTr="00430B32">
        <w:trPr>
          <w:trHeight w:hRule="exact" w:val="245"/>
        </w:trPr>
        <w:tc>
          <w:tcPr>
            <w:tcW w:w="1368" w:type="dxa"/>
            <w:tcBorders>
              <w:top w:val="single" w:sz="8" w:space="0" w:color="000000"/>
              <w:left w:val="single" w:sz="4" w:space="0" w:color="000000"/>
              <w:bottom w:val="single" w:sz="4" w:space="0" w:color="000000"/>
              <w:right w:val="single" w:sz="4" w:space="0" w:color="000000"/>
            </w:tcBorders>
          </w:tcPr>
          <w:p w14:paraId="42A2EB01" w14:textId="77777777" w:rsidR="006279E6" w:rsidRPr="006279E6" w:rsidRDefault="006279E6" w:rsidP="006279E6">
            <w:pPr>
              <w:rPr>
                <w:rFonts w:ascii="Calibri" w:eastAsia="Calibri" w:hAnsi="Calibri" w:cs="Times New Roman"/>
                <w:lang w:val="es-ES_tradnl"/>
              </w:rPr>
            </w:pPr>
          </w:p>
        </w:tc>
        <w:tc>
          <w:tcPr>
            <w:tcW w:w="3421" w:type="dxa"/>
            <w:tcBorders>
              <w:top w:val="single" w:sz="8" w:space="0" w:color="000000"/>
              <w:left w:val="single" w:sz="4" w:space="0" w:color="000000"/>
              <w:bottom w:val="single" w:sz="4" w:space="0" w:color="000000"/>
              <w:right w:val="single" w:sz="4" w:space="0" w:color="000000"/>
            </w:tcBorders>
          </w:tcPr>
          <w:p w14:paraId="7F1E6259" w14:textId="77777777" w:rsidR="006279E6" w:rsidRPr="006279E6" w:rsidRDefault="006279E6" w:rsidP="006279E6">
            <w:pPr>
              <w:spacing w:line="225" w:lineRule="exact"/>
              <w:ind w:left="624" w:right="624"/>
              <w:jc w:val="center"/>
              <w:rPr>
                <w:rFonts w:ascii="Arial" w:eastAsia="Arial" w:hAnsi="Arial" w:cs="Arial"/>
                <w:sz w:val="20"/>
                <w:szCs w:val="20"/>
                <w:lang w:val="es-ES_tradnl"/>
              </w:rPr>
            </w:pPr>
            <w:r w:rsidRPr="006279E6">
              <w:rPr>
                <w:rFonts w:ascii="Arial" w:eastAsia="Calibri" w:hAnsi="Calibri" w:cs="Times New Roman"/>
                <w:b/>
                <w:sz w:val="20"/>
                <w:lang w:val="es-ES_tradnl"/>
              </w:rPr>
              <w:t>SEGUNDO</w:t>
            </w:r>
          </w:p>
        </w:tc>
        <w:tc>
          <w:tcPr>
            <w:tcW w:w="3601" w:type="dxa"/>
            <w:tcBorders>
              <w:top w:val="single" w:sz="8" w:space="0" w:color="000000"/>
              <w:left w:val="single" w:sz="4" w:space="0" w:color="000000"/>
              <w:bottom w:val="single" w:sz="4" w:space="0" w:color="000000"/>
              <w:right w:val="single" w:sz="4" w:space="0" w:color="000000"/>
            </w:tcBorders>
          </w:tcPr>
          <w:p w14:paraId="4BAFDA21" w14:textId="77777777" w:rsidR="006279E6" w:rsidRPr="006279E6" w:rsidRDefault="006279E6" w:rsidP="006279E6">
            <w:pPr>
              <w:spacing w:line="225" w:lineRule="exact"/>
              <w:ind w:left="811" w:right="812"/>
              <w:jc w:val="center"/>
              <w:rPr>
                <w:rFonts w:ascii="Arial" w:eastAsia="Arial" w:hAnsi="Arial" w:cs="Arial"/>
                <w:sz w:val="20"/>
                <w:szCs w:val="20"/>
                <w:lang w:val="es-ES_tradnl"/>
              </w:rPr>
            </w:pPr>
            <w:r w:rsidRPr="006279E6">
              <w:rPr>
                <w:rFonts w:ascii="Arial" w:eastAsia="Calibri" w:hAnsi="Calibri" w:cs="Times New Roman"/>
                <w:b/>
                <w:sz w:val="20"/>
                <w:lang w:val="es-ES_tradnl"/>
              </w:rPr>
              <w:t>TERCERO</w:t>
            </w:r>
          </w:p>
        </w:tc>
      </w:tr>
      <w:tr w:rsidR="006279E6" w:rsidRPr="006279E6" w14:paraId="5A92FAAE"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7E86E021"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175149A7" w14:textId="77777777" w:rsidR="006279E6" w:rsidRPr="006279E6" w:rsidRDefault="006279E6" w:rsidP="006279E6">
            <w:pPr>
              <w:spacing w:line="225" w:lineRule="exact"/>
              <w:ind w:left="624" w:right="624"/>
              <w:jc w:val="center"/>
              <w:rPr>
                <w:rFonts w:ascii="Arial" w:eastAsia="Arial" w:hAnsi="Arial" w:cs="Arial"/>
                <w:sz w:val="20"/>
                <w:szCs w:val="20"/>
                <w:lang w:val="es-ES_tradnl"/>
              </w:rPr>
            </w:pPr>
            <w:r w:rsidRPr="006279E6">
              <w:rPr>
                <w:rFonts w:ascii="Arial" w:eastAsia="Calibri" w:hAnsi="Calibri" w:cs="Times New Roman"/>
                <w:b/>
                <w:sz w:val="20"/>
                <w:lang w:val="es-ES_tradnl"/>
              </w:rPr>
              <w:t>TOLERANCIA</w:t>
            </w:r>
          </w:p>
        </w:tc>
        <w:tc>
          <w:tcPr>
            <w:tcW w:w="3601" w:type="dxa"/>
            <w:tcBorders>
              <w:top w:val="single" w:sz="4" w:space="0" w:color="000000"/>
              <w:left w:val="single" w:sz="4" w:space="0" w:color="000000"/>
              <w:bottom w:val="single" w:sz="4" w:space="0" w:color="000000"/>
              <w:right w:val="single" w:sz="4" w:space="0" w:color="000000"/>
            </w:tcBorders>
          </w:tcPr>
          <w:p w14:paraId="2483424B" w14:textId="77777777" w:rsidR="006279E6" w:rsidRPr="006279E6" w:rsidRDefault="006279E6" w:rsidP="006279E6">
            <w:pPr>
              <w:spacing w:line="225" w:lineRule="exact"/>
              <w:ind w:left="811" w:right="814"/>
              <w:jc w:val="center"/>
              <w:rPr>
                <w:rFonts w:ascii="Arial" w:eastAsia="Arial" w:hAnsi="Arial" w:cs="Arial"/>
                <w:sz w:val="20"/>
                <w:szCs w:val="20"/>
                <w:lang w:val="es-ES_tradnl"/>
              </w:rPr>
            </w:pPr>
            <w:r w:rsidRPr="006279E6">
              <w:rPr>
                <w:rFonts w:ascii="Arial" w:eastAsia="Calibri" w:hAnsi="Calibri" w:cs="Times New Roman"/>
                <w:b/>
                <w:sz w:val="20"/>
                <w:lang w:val="es-ES_tradnl"/>
              </w:rPr>
              <w:t>RECIPROCIDAD</w:t>
            </w:r>
          </w:p>
        </w:tc>
      </w:tr>
      <w:tr w:rsidR="006279E6" w:rsidRPr="00430B32" w14:paraId="32443A06" w14:textId="77777777" w:rsidTr="00430B32">
        <w:trPr>
          <w:trHeight w:hRule="exact" w:val="1620"/>
        </w:trPr>
        <w:tc>
          <w:tcPr>
            <w:tcW w:w="1368" w:type="dxa"/>
            <w:tcBorders>
              <w:top w:val="single" w:sz="4" w:space="0" w:color="000000"/>
              <w:left w:val="single" w:sz="4" w:space="0" w:color="000000"/>
              <w:bottom w:val="single" w:sz="4" w:space="0" w:color="000000"/>
              <w:right w:val="single" w:sz="4" w:space="0" w:color="000000"/>
            </w:tcBorders>
          </w:tcPr>
          <w:p w14:paraId="53A7D155"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P E R S O N A</w:t>
            </w:r>
          </w:p>
        </w:tc>
        <w:tc>
          <w:tcPr>
            <w:tcW w:w="3421" w:type="dxa"/>
            <w:tcBorders>
              <w:top w:val="single" w:sz="4" w:space="0" w:color="000000"/>
              <w:left w:val="single" w:sz="4" w:space="0" w:color="000000"/>
              <w:bottom w:val="single" w:sz="4" w:space="0" w:color="000000"/>
              <w:right w:val="single" w:sz="4" w:space="0" w:color="000000"/>
            </w:tcBorders>
          </w:tcPr>
          <w:p w14:paraId="681687D6" w14:textId="77777777" w:rsidR="006279E6" w:rsidRPr="006279E6" w:rsidRDefault="006279E6" w:rsidP="006279E6">
            <w:pPr>
              <w:ind w:left="103" w:right="508"/>
              <w:rPr>
                <w:rFonts w:ascii="Arial" w:eastAsia="Arial" w:hAnsi="Arial" w:cs="Arial"/>
                <w:sz w:val="20"/>
                <w:szCs w:val="20"/>
                <w:lang w:val="es-ES_tradnl"/>
              </w:rPr>
            </w:pPr>
            <w:r w:rsidRPr="006279E6">
              <w:rPr>
                <w:rFonts w:ascii="Arial" w:eastAsia="Calibri" w:hAnsi="Calibri" w:cs="Times New Roman"/>
                <w:sz w:val="20"/>
                <w:lang w:val="es-ES_tradnl"/>
              </w:rPr>
              <w:t>Igualdad en la diferencia. Como personas somos</w:t>
            </w:r>
            <w:r w:rsidRPr="006279E6">
              <w:rPr>
                <w:rFonts w:ascii="Arial" w:eastAsia="Calibri" w:hAnsi="Calibri" w:cs="Times New Roman"/>
                <w:spacing w:val="-10"/>
                <w:sz w:val="20"/>
                <w:lang w:val="es-ES_tradnl"/>
              </w:rPr>
              <w:t xml:space="preserve"> </w:t>
            </w:r>
            <w:r w:rsidRPr="006279E6">
              <w:rPr>
                <w:rFonts w:ascii="Arial" w:eastAsia="Calibri" w:hAnsi="Calibri" w:cs="Times New Roman"/>
                <w:sz w:val="20"/>
                <w:lang w:val="es-ES_tradnl"/>
              </w:rPr>
              <w:t>iguales.</w:t>
            </w:r>
          </w:p>
          <w:p w14:paraId="43661467" w14:textId="77777777" w:rsidR="006279E6" w:rsidRPr="006279E6" w:rsidRDefault="006279E6" w:rsidP="006279E6">
            <w:pPr>
              <w:tabs>
                <w:tab w:val="left" w:pos="1024"/>
                <w:tab w:val="left" w:pos="1669"/>
                <w:tab w:val="left" w:pos="2191"/>
                <w:tab w:val="left" w:pos="2649"/>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Género,</w:t>
            </w:r>
            <w:r w:rsidRPr="006279E6">
              <w:rPr>
                <w:rFonts w:ascii="Arial" w:eastAsia="Calibri" w:hAnsi="Arial" w:cs="Times New Roman"/>
                <w:sz w:val="20"/>
                <w:lang w:val="es-ES_tradnl"/>
              </w:rPr>
              <w:tab/>
              <w:t>raza,</w:t>
            </w:r>
            <w:r w:rsidRPr="006279E6">
              <w:rPr>
                <w:rFonts w:ascii="Arial" w:eastAsia="Calibri" w:hAnsi="Arial" w:cs="Times New Roman"/>
                <w:sz w:val="20"/>
                <w:lang w:val="es-ES_tradnl"/>
              </w:rPr>
              <w:tab/>
              <w:t>etc.</w:t>
            </w:r>
            <w:r w:rsidRPr="006279E6">
              <w:rPr>
                <w:rFonts w:ascii="Arial" w:eastAsia="Calibri" w:hAnsi="Arial" w:cs="Times New Roman"/>
                <w:sz w:val="20"/>
                <w:lang w:val="es-ES_tradnl"/>
              </w:rPr>
              <w:tab/>
              <w:t>No</w:t>
            </w:r>
            <w:r w:rsidRPr="006279E6">
              <w:rPr>
                <w:rFonts w:ascii="Arial" w:eastAsia="Calibri" w:hAnsi="Arial" w:cs="Times New Roman"/>
                <w:sz w:val="20"/>
                <w:lang w:val="es-ES_tradnl"/>
              </w:rPr>
              <w:tab/>
              <w:t>definen posibilidades</w:t>
            </w:r>
            <w:r w:rsidRPr="006279E6">
              <w:rPr>
                <w:rFonts w:ascii="Arial" w:eastAsia="Calibri" w:hAnsi="Arial" w:cs="Times New Roman"/>
                <w:spacing w:val="-11"/>
                <w:sz w:val="20"/>
                <w:lang w:val="es-ES_tradnl"/>
              </w:rPr>
              <w:t xml:space="preserve"> </w:t>
            </w:r>
            <w:r w:rsidRPr="006279E6">
              <w:rPr>
                <w:rFonts w:ascii="Arial" w:eastAsia="Calibri" w:hAnsi="Arial" w:cs="Times New Roman"/>
                <w:sz w:val="20"/>
                <w:lang w:val="es-ES_tradnl"/>
              </w:rPr>
              <w:t>corporales.</w:t>
            </w:r>
          </w:p>
          <w:p w14:paraId="3E299054"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Relativizo la</w:t>
            </w:r>
            <w:r w:rsidRPr="006279E6">
              <w:rPr>
                <w:rFonts w:ascii="Arial" w:eastAsia="Calibri" w:hAnsi="Calibri" w:cs="Times New Roman"/>
                <w:spacing w:val="-10"/>
                <w:sz w:val="20"/>
                <w:lang w:val="es-ES_tradnl"/>
              </w:rPr>
              <w:t xml:space="preserve"> </w:t>
            </w:r>
            <w:r w:rsidRPr="006279E6">
              <w:rPr>
                <w:rFonts w:ascii="Arial" w:eastAsia="Calibri" w:hAnsi="Calibri" w:cs="Times New Roman"/>
                <w:sz w:val="20"/>
                <w:lang w:val="es-ES_tradnl"/>
              </w:rPr>
              <w:t>belleza.</w:t>
            </w:r>
          </w:p>
          <w:p w14:paraId="5B92C958"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Cuido mi cuerpo por salud y porque es</w:t>
            </w:r>
            <w:r w:rsidRPr="006279E6">
              <w:rPr>
                <w:rFonts w:ascii="Arial" w:eastAsia="Calibri" w:hAnsi="Calibri" w:cs="Times New Roman"/>
                <w:spacing w:val="-5"/>
                <w:sz w:val="20"/>
                <w:lang w:val="es-ES_tradnl"/>
              </w:rPr>
              <w:t xml:space="preserve"> </w:t>
            </w:r>
            <w:r w:rsidRPr="006279E6">
              <w:rPr>
                <w:rFonts w:ascii="Arial" w:eastAsia="Calibri" w:hAnsi="Calibri" w:cs="Times New Roman"/>
                <w:sz w:val="20"/>
                <w:lang w:val="es-ES_tradnl"/>
              </w:rPr>
              <w:t>agradable.</w:t>
            </w:r>
          </w:p>
        </w:tc>
        <w:tc>
          <w:tcPr>
            <w:tcW w:w="3601" w:type="dxa"/>
            <w:tcBorders>
              <w:top w:val="single" w:sz="4" w:space="0" w:color="000000"/>
              <w:left w:val="single" w:sz="4" w:space="0" w:color="000000"/>
              <w:bottom w:val="single" w:sz="4" w:space="0" w:color="000000"/>
              <w:right w:val="single" w:sz="4" w:space="0" w:color="000000"/>
            </w:tcBorders>
          </w:tcPr>
          <w:p w14:paraId="29432537" w14:textId="77777777" w:rsidR="006279E6" w:rsidRPr="006279E6" w:rsidRDefault="006279E6" w:rsidP="006279E6">
            <w:pPr>
              <w:spacing w:line="227" w:lineRule="exact"/>
              <w:ind w:left="103" w:right="105"/>
              <w:rPr>
                <w:rFonts w:ascii="Arial" w:eastAsia="Arial" w:hAnsi="Arial" w:cs="Arial"/>
                <w:sz w:val="20"/>
                <w:szCs w:val="20"/>
                <w:lang w:val="es-ES_tradnl"/>
              </w:rPr>
            </w:pPr>
            <w:r w:rsidRPr="006279E6">
              <w:rPr>
                <w:rFonts w:ascii="Arial" w:eastAsia="Calibri" w:hAnsi="Calibri" w:cs="Times New Roman"/>
                <w:sz w:val="20"/>
                <w:lang w:val="es-ES_tradnl"/>
              </w:rPr>
              <w:t>Abrirse al</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mundo.</w:t>
            </w:r>
          </w:p>
          <w:p w14:paraId="0FF76635"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Con mi cuerpo me comunico con los otros.</w:t>
            </w:r>
          </w:p>
          <w:p w14:paraId="2118ADB6"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 xml:space="preserve">Soy valioso por lo que soy, no por </w:t>
            </w:r>
            <w:r w:rsidRPr="006279E6">
              <w:rPr>
                <w:rFonts w:ascii="Arial" w:eastAsia="Calibri" w:hAnsi="Calibri" w:cs="Times New Roman"/>
                <w:spacing w:val="3"/>
                <w:sz w:val="20"/>
                <w:lang w:val="es-ES_tradnl"/>
              </w:rPr>
              <w:t xml:space="preserve">lo </w:t>
            </w:r>
            <w:r w:rsidRPr="006279E6">
              <w:rPr>
                <w:rFonts w:ascii="Arial" w:eastAsia="Calibri" w:hAnsi="Calibri" w:cs="Times New Roman"/>
                <w:sz w:val="20"/>
                <w:lang w:val="es-ES_tradnl"/>
              </w:rPr>
              <w:t>que</w:t>
            </w:r>
            <w:r w:rsidRPr="006279E6">
              <w:rPr>
                <w:rFonts w:ascii="Arial" w:eastAsia="Calibri" w:hAnsi="Calibri" w:cs="Times New Roman"/>
                <w:spacing w:val="-5"/>
                <w:sz w:val="20"/>
                <w:lang w:val="es-ES_tradnl"/>
              </w:rPr>
              <w:t xml:space="preserve"> </w:t>
            </w:r>
            <w:r w:rsidRPr="006279E6">
              <w:rPr>
                <w:rFonts w:ascii="Arial" w:eastAsia="Calibri" w:hAnsi="Calibri" w:cs="Times New Roman"/>
                <w:sz w:val="20"/>
                <w:lang w:val="es-ES_tradnl"/>
              </w:rPr>
              <w:t>tengo.</w:t>
            </w:r>
          </w:p>
          <w:p w14:paraId="4ACCEA45" w14:textId="77777777" w:rsidR="006279E6" w:rsidRPr="006279E6" w:rsidRDefault="006279E6" w:rsidP="006279E6">
            <w:pPr>
              <w:tabs>
                <w:tab w:val="left" w:pos="1566"/>
                <w:tab w:val="left" w:pos="2305"/>
                <w:tab w:val="left" w:pos="2463"/>
              </w:tabs>
              <w:ind w:left="103" w:right="105"/>
              <w:rPr>
                <w:rFonts w:ascii="Arial" w:eastAsia="Arial" w:hAnsi="Arial" w:cs="Arial"/>
                <w:sz w:val="20"/>
                <w:szCs w:val="20"/>
                <w:lang w:val="es-ES_tradnl"/>
              </w:rPr>
            </w:pPr>
            <w:r w:rsidRPr="006279E6">
              <w:rPr>
                <w:rFonts w:ascii="Arial" w:eastAsia="Calibri" w:hAnsi="Calibri" w:cs="Times New Roman"/>
                <w:sz w:val="20"/>
                <w:lang w:val="es-ES_tradnl"/>
              </w:rPr>
              <w:t>Comparto</w:t>
            </w:r>
            <w:r w:rsidRPr="006279E6">
              <w:rPr>
                <w:rFonts w:ascii="Arial" w:eastAsia="Calibri" w:hAnsi="Calibri" w:cs="Times New Roman"/>
                <w:sz w:val="20"/>
                <w:lang w:val="es-ES_tradnl"/>
              </w:rPr>
              <w:tab/>
              <w:t>mis</w:t>
            </w:r>
            <w:r w:rsidRPr="006279E6">
              <w:rPr>
                <w:rFonts w:ascii="Arial" w:eastAsia="Calibri" w:hAnsi="Calibri" w:cs="Times New Roman"/>
                <w:sz w:val="20"/>
                <w:lang w:val="es-ES_tradnl"/>
              </w:rPr>
              <w:tab/>
            </w:r>
            <w:r w:rsidRPr="006279E6">
              <w:rPr>
                <w:rFonts w:ascii="Arial" w:eastAsia="Calibri" w:hAnsi="Calibri" w:cs="Times New Roman"/>
                <w:sz w:val="20"/>
                <w:lang w:val="es-ES_tradnl"/>
              </w:rPr>
              <w:tab/>
              <w:t>emociones, sentimientos,</w:t>
            </w:r>
            <w:r w:rsidRPr="006279E6">
              <w:rPr>
                <w:rFonts w:ascii="Arial" w:eastAsia="Calibri" w:hAnsi="Calibri" w:cs="Times New Roman"/>
                <w:sz w:val="20"/>
                <w:lang w:val="es-ES_tradnl"/>
              </w:rPr>
              <w:tab/>
            </w:r>
            <w:r w:rsidRPr="006279E6">
              <w:rPr>
                <w:rFonts w:ascii="Arial" w:eastAsia="Calibri" w:hAnsi="Calibri" w:cs="Times New Roman"/>
                <w:sz w:val="20"/>
                <w:lang w:val="es-ES_tradnl"/>
              </w:rPr>
              <w:tab/>
              <w:t>capacidades,</w:t>
            </w:r>
          </w:p>
        </w:tc>
      </w:tr>
    </w:tbl>
    <w:p w14:paraId="7E72D3AA" w14:textId="77777777" w:rsidR="006279E6" w:rsidRPr="006279E6" w:rsidRDefault="006279E6" w:rsidP="006279E6">
      <w:pPr>
        <w:rPr>
          <w:rFonts w:ascii="Arial" w:eastAsia="Arial" w:hAnsi="Arial" w:cs="Arial"/>
          <w:sz w:val="20"/>
          <w:szCs w:val="20"/>
          <w:lang w:val="es-ES_tradnl"/>
        </w:rPr>
        <w:sectPr w:rsidR="006279E6" w:rsidRPr="006279E6">
          <w:footerReference w:type="default" r:id="rId21"/>
          <w:pgSz w:w="12240" w:h="15840"/>
          <w:pgMar w:top="1500" w:right="1020" w:bottom="280" w:left="1480" w:header="0" w:footer="0" w:gutter="0"/>
          <w:cols w:space="720"/>
        </w:sectPr>
      </w:pPr>
    </w:p>
    <w:tbl>
      <w:tblPr>
        <w:tblStyle w:val="TableNormal2"/>
        <w:tblW w:w="0" w:type="auto"/>
        <w:tblInd w:w="109" w:type="dxa"/>
        <w:tblLayout w:type="fixed"/>
        <w:tblLook w:val="01E0" w:firstRow="1" w:lastRow="1" w:firstColumn="1" w:lastColumn="1" w:noHBand="0" w:noVBand="0"/>
      </w:tblPr>
      <w:tblGrid>
        <w:gridCol w:w="1368"/>
        <w:gridCol w:w="3421"/>
        <w:gridCol w:w="3601"/>
      </w:tblGrid>
      <w:tr w:rsidR="006279E6" w:rsidRPr="006279E6" w14:paraId="5B8449E5" w14:textId="77777777" w:rsidTr="00430B32">
        <w:trPr>
          <w:trHeight w:hRule="exact" w:val="471"/>
        </w:trPr>
        <w:tc>
          <w:tcPr>
            <w:tcW w:w="1368" w:type="dxa"/>
            <w:tcBorders>
              <w:top w:val="single" w:sz="4" w:space="0" w:color="000000"/>
              <w:left w:val="single" w:sz="4" w:space="0" w:color="000000"/>
              <w:bottom w:val="single" w:sz="4" w:space="0" w:color="000000"/>
              <w:right w:val="single" w:sz="4" w:space="0" w:color="000000"/>
            </w:tcBorders>
          </w:tcPr>
          <w:p w14:paraId="162F18A5"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27D13D65" w14:textId="77777777" w:rsidR="006279E6" w:rsidRPr="006279E6" w:rsidRDefault="006279E6" w:rsidP="006279E6">
            <w:pPr>
              <w:rPr>
                <w:rFonts w:ascii="Calibri" w:eastAsia="Calibri" w:hAnsi="Calibri" w:cs="Times New Roman"/>
                <w:lang w:val="es-ES_tradnl"/>
              </w:rPr>
            </w:pPr>
          </w:p>
        </w:tc>
        <w:tc>
          <w:tcPr>
            <w:tcW w:w="3601" w:type="dxa"/>
            <w:tcBorders>
              <w:top w:val="single" w:sz="4" w:space="0" w:color="000000"/>
              <w:left w:val="single" w:sz="4" w:space="0" w:color="000000"/>
              <w:bottom w:val="single" w:sz="4" w:space="0" w:color="000000"/>
              <w:right w:val="single" w:sz="4" w:space="0" w:color="000000"/>
            </w:tcBorders>
          </w:tcPr>
          <w:p w14:paraId="212D2229" w14:textId="77777777" w:rsidR="006279E6" w:rsidRPr="006279E6" w:rsidRDefault="006279E6" w:rsidP="006279E6">
            <w:pPr>
              <w:tabs>
                <w:tab w:val="left" w:pos="1781"/>
                <w:tab w:val="left" w:pos="3388"/>
              </w:tabs>
              <w:ind w:left="103" w:right="101"/>
              <w:rPr>
                <w:rFonts w:ascii="Arial" w:eastAsia="Arial" w:hAnsi="Arial" w:cs="Arial"/>
                <w:sz w:val="20"/>
                <w:szCs w:val="20"/>
                <w:lang w:val="es-ES_tradnl"/>
              </w:rPr>
            </w:pPr>
            <w:r w:rsidRPr="006279E6">
              <w:rPr>
                <w:rFonts w:ascii="Arial" w:eastAsia="Calibri" w:hAnsi="Calibri" w:cs="Times New Roman"/>
                <w:sz w:val="20"/>
                <w:lang w:val="es-ES_tradnl"/>
              </w:rPr>
              <w:t>habilidades</w:t>
            </w:r>
            <w:r w:rsidRPr="006279E6">
              <w:rPr>
                <w:rFonts w:ascii="Arial" w:eastAsia="Calibri" w:hAnsi="Calibri" w:cs="Times New Roman"/>
                <w:sz w:val="20"/>
                <w:lang w:val="es-ES_tradnl"/>
              </w:rPr>
              <w:tab/>
              <w:t>corporales</w:t>
            </w:r>
            <w:r w:rsidRPr="006279E6">
              <w:rPr>
                <w:rFonts w:ascii="Arial" w:eastAsia="Calibri" w:hAnsi="Calibri" w:cs="Times New Roman"/>
                <w:sz w:val="20"/>
                <w:lang w:val="es-ES_tradnl"/>
              </w:rPr>
              <w:tab/>
              <w:t>y pensamientos.</w:t>
            </w:r>
          </w:p>
        </w:tc>
      </w:tr>
      <w:tr w:rsidR="006279E6" w:rsidRPr="00430B32" w14:paraId="17414B85" w14:textId="77777777" w:rsidTr="00430B32">
        <w:trPr>
          <w:trHeight w:hRule="exact" w:val="1390"/>
        </w:trPr>
        <w:tc>
          <w:tcPr>
            <w:tcW w:w="1368" w:type="dxa"/>
            <w:tcBorders>
              <w:top w:val="single" w:sz="4" w:space="0" w:color="000000"/>
              <w:left w:val="single" w:sz="4" w:space="0" w:color="000000"/>
              <w:bottom w:val="single" w:sz="4" w:space="0" w:color="000000"/>
              <w:right w:val="single" w:sz="4" w:space="0" w:color="000000"/>
            </w:tcBorders>
          </w:tcPr>
          <w:p w14:paraId="7D13CF92" w14:textId="77777777" w:rsidR="006279E6" w:rsidRPr="006279E6" w:rsidRDefault="006279E6" w:rsidP="006279E6">
            <w:pPr>
              <w:ind w:left="607" w:right="605" w:firstLine="4"/>
              <w:jc w:val="both"/>
              <w:rPr>
                <w:rFonts w:ascii="Arial" w:eastAsia="Arial" w:hAnsi="Arial" w:cs="Arial"/>
                <w:sz w:val="20"/>
                <w:szCs w:val="20"/>
                <w:lang w:val="es-ES_tradnl"/>
              </w:rPr>
            </w:pPr>
            <w:r w:rsidRPr="006279E6">
              <w:rPr>
                <w:rFonts w:ascii="Arial" w:eastAsia="Calibri" w:hAnsi="Calibri" w:cs="Times New Roman"/>
                <w:b/>
                <w:sz w:val="20"/>
                <w:lang w:val="es-ES_tradnl"/>
              </w:rPr>
              <w:t>P A R E J A</w:t>
            </w:r>
          </w:p>
        </w:tc>
        <w:tc>
          <w:tcPr>
            <w:tcW w:w="3421" w:type="dxa"/>
            <w:tcBorders>
              <w:top w:val="single" w:sz="4" w:space="0" w:color="000000"/>
              <w:left w:val="single" w:sz="4" w:space="0" w:color="000000"/>
              <w:bottom w:val="single" w:sz="4" w:space="0" w:color="000000"/>
              <w:right w:val="single" w:sz="4" w:space="0" w:color="000000"/>
            </w:tcBorders>
          </w:tcPr>
          <w:p w14:paraId="7C0F1E21" w14:textId="77777777" w:rsidR="006279E6" w:rsidRPr="006279E6" w:rsidRDefault="006279E6" w:rsidP="006279E6">
            <w:pPr>
              <w:ind w:left="103" w:right="107"/>
              <w:jc w:val="both"/>
              <w:rPr>
                <w:rFonts w:ascii="Arial" w:eastAsia="Arial" w:hAnsi="Arial" w:cs="Arial"/>
                <w:sz w:val="20"/>
                <w:szCs w:val="20"/>
                <w:lang w:val="es-ES_tradnl"/>
              </w:rPr>
            </w:pPr>
            <w:r w:rsidRPr="006279E6">
              <w:rPr>
                <w:rFonts w:ascii="Arial" w:eastAsia="Calibri" w:hAnsi="Calibri" w:cs="Times New Roman"/>
                <w:sz w:val="20"/>
                <w:lang w:val="es-ES_tradnl"/>
              </w:rPr>
              <w:t>Descubro nuevas posibilidades de los roles en la</w:t>
            </w:r>
            <w:r w:rsidRPr="006279E6">
              <w:rPr>
                <w:rFonts w:ascii="Arial" w:eastAsia="Calibri" w:hAnsi="Calibri" w:cs="Times New Roman"/>
                <w:spacing w:val="-9"/>
                <w:sz w:val="20"/>
                <w:lang w:val="es-ES_tradnl"/>
              </w:rPr>
              <w:t xml:space="preserve"> </w:t>
            </w:r>
            <w:r w:rsidRPr="006279E6">
              <w:rPr>
                <w:rFonts w:ascii="Arial" w:eastAsia="Calibri" w:hAnsi="Calibri" w:cs="Times New Roman"/>
                <w:sz w:val="20"/>
                <w:lang w:val="es-ES_tradnl"/>
              </w:rPr>
              <w:t>pareja.</w:t>
            </w:r>
          </w:p>
          <w:p w14:paraId="6B03CF32" w14:textId="77777777" w:rsidR="006279E6" w:rsidRPr="006279E6" w:rsidRDefault="006279E6" w:rsidP="006279E6">
            <w:pPr>
              <w:ind w:left="103" w:right="108"/>
              <w:jc w:val="both"/>
              <w:rPr>
                <w:rFonts w:ascii="Arial" w:eastAsia="Arial" w:hAnsi="Arial" w:cs="Arial"/>
                <w:sz w:val="20"/>
                <w:szCs w:val="20"/>
                <w:lang w:val="es-ES_tradnl"/>
              </w:rPr>
            </w:pPr>
            <w:r w:rsidRPr="006279E6">
              <w:rPr>
                <w:rFonts w:ascii="Arial" w:eastAsia="Calibri" w:hAnsi="Calibri" w:cs="Times New Roman"/>
                <w:sz w:val="20"/>
                <w:lang w:val="es-ES_tradnl"/>
              </w:rPr>
              <w:t>Las actividades no se deben elegir por el sexo, sino por las capacidades y</w:t>
            </w:r>
            <w:r w:rsidRPr="006279E6">
              <w:rPr>
                <w:rFonts w:ascii="Arial" w:eastAsia="Calibri" w:hAnsi="Calibri" w:cs="Times New Roman"/>
                <w:spacing w:val="-9"/>
                <w:sz w:val="20"/>
                <w:lang w:val="es-ES_tradnl"/>
              </w:rPr>
              <w:t xml:space="preserve"> </w:t>
            </w:r>
            <w:r w:rsidRPr="006279E6">
              <w:rPr>
                <w:rFonts w:ascii="Arial" w:eastAsia="Calibri" w:hAnsi="Calibri" w:cs="Times New Roman"/>
                <w:sz w:val="20"/>
                <w:lang w:val="es-ES_tradnl"/>
              </w:rPr>
              <w:t>deseos.</w:t>
            </w:r>
          </w:p>
          <w:p w14:paraId="0C30B112" w14:textId="77777777" w:rsidR="006279E6" w:rsidRPr="006279E6" w:rsidRDefault="006279E6" w:rsidP="006279E6">
            <w:pPr>
              <w:ind w:left="103"/>
              <w:jc w:val="both"/>
              <w:rPr>
                <w:rFonts w:ascii="Arial" w:eastAsia="Arial" w:hAnsi="Arial" w:cs="Arial"/>
                <w:sz w:val="20"/>
                <w:szCs w:val="20"/>
                <w:lang w:val="es-ES_tradnl"/>
              </w:rPr>
            </w:pPr>
            <w:r w:rsidRPr="006279E6">
              <w:rPr>
                <w:rFonts w:ascii="Arial" w:eastAsia="Calibri" w:hAnsi="Arial" w:cs="Times New Roman"/>
                <w:sz w:val="20"/>
                <w:lang w:val="es-ES_tradnl"/>
              </w:rPr>
              <w:t>Desmitificación del</w:t>
            </w:r>
            <w:r w:rsidRPr="006279E6">
              <w:rPr>
                <w:rFonts w:ascii="Arial" w:eastAsia="Calibri" w:hAnsi="Arial" w:cs="Times New Roman"/>
                <w:spacing w:val="-2"/>
                <w:sz w:val="20"/>
                <w:lang w:val="es-ES_tradnl"/>
              </w:rPr>
              <w:t xml:space="preserve"> </w:t>
            </w:r>
            <w:r w:rsidRPr="006279E6">
              <w:rPr>
                <w:rFonts w:ascii="Arial" w:eastAsia="Calibri" w:hAnsi="Arial" w:cs="Times New Roman"/>
                <w:sz w:val="20"/>
                <w:lang w:val="es-ES_tradnl"/>
              </w:rPr>
              <w:t>machismo.</w:t>
            </w:r>
          </w:p>
        </w:tc>
        <w:tc>
          <w:tcPr>
            <w:tcW w:w="3601" w:type="dxa"/>
            <w:tcBorders>
              <w:top w:val="single" w:sz="4" w:space="0" w:color="000000"/>
              <w:left w:val="single" w:sz="4" w:space="0" w:color="000000"/>
              <w:bottom w:val="single" w:sz="4" w:space="0" w:color="000000"/>
              <w:right w:val="single" w:sz="4" w:space="0" w:color="000000"/>
            </w:tcBorders>
          </w:tcPr>
          <w:p w14:paraId="4305B56A"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¿Cómo es la pareja de mis padres y cómo son las de otros</w:t>
            </w:r>
            <w:r w:rsidRPr="006279E6">
              <w:rPr>
                <w:rFonts w:ascii="Arial" w:eastAsia="Calibri" w:hAnsi="Arial" w:cs="Times New Roman"/>
                <w:spacing w:val="-10"/>
                <w:sz w:val="20"/>
                <w:lang w:val="es-ES_tradnl"/>
              </w:rPr>
              <w:t xml:space="preserve"> </w:t>
            </w:r>
            <w:r w:rsidRPr="006279E6">
              <w:rPr>
                <w:rFonts w:ascii="Arial" w:eastAsia="Calibri" w:hAnsi="Arial" w:cs="Times New Roman"/>
                <w:sz w:val="20"/>
                <w:lang w:val="es-ES_tradnl"/>
              </w:rPr>
              <w:t>adultos?</w:t>
            </w:r>
          </w:p>
          <w:p w14:paraId="4D0D6DFC"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¿Qué comparten y que no comparten las</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parejas?</w:t>
            </w:r>
          </w:p>
        </w:tc>
      </w:tr>
      <w:tr w:rsidR="006279E6" w:rsidRPr="006279E6" w14:paraId="2E72EC35" w14:textId="77777777" w:rsidTr="00430B32">
        <w:trPr>
          <w:trHeight w:hRule="exact" w:val="2081"/>
        </w:trPr>
        <w:tc>
          <w:tcPr>
            <w:tcW w:w="1368" w:type="dxa"/>
            <w:tcBorders>
              <w:top w:val="single" w:sz="4" w:space="0" w:color="000000"/>
              <w:left w:val="single" w:sz="4" w:space="0" w:color="000000"/>
              <w:bottom w:val="single" w:sz="4" w:space="0" w:color="000000"/>
              <w:right w:val="single" w:sz="4" w:space="0" w:color="000000"/>
            </w:tcBorders>
          </w:tcPr>
          <w:p w14:paraId="3EFAE12B" w14:textId="77777777" w:rsidR="006279E6" w:rsidRPr="006279E6" w:rsidRDefault="006279E6" w:rsidP="006279E6">
            <w:pPr>
              <w:ind w:left="595" w:right="595" w:firstLine="21"/>
              <w:jc w:val="both"/>
              <w:rPr>
                <w:rFonts w:ascii="Arial" w:eastAsia="Arial" w:hAnsi="Arial" w:cs="Arial"/>
                <w:sz w:val="20"/>
                <w:szCs w:val="20"/>
                <w:lang w:val="es-ES_tradnl"/>
              </w:rPr>
            </w:pPr>
            <w:r w:rsidRPr="006279E6">
              <w:rPr>
                <w:rFonts w:ascii="Arial" w:eastAsia="Calibri" w:hAnsi="Calibri" w:cs="Times New Roman"/>
                <w:b/>
                <w:sz w:val="20"/>
                <w:lang w:val="es-ES_tradnl"/>
              </w:rPr>
              <w:t>F A M I L I A</w:t>
            </w:r>
          </w:p>
        </w:tc>
        <w:tc>
          <w:tcPr>
            <w:tcW w:w="3421" w:type="dxa"/>
            <w:tcBorders>
              <w:top w:val="single" w:sz="4" w:space="0" w:color="000000"/>
              <w:left w:val="single" w:sz="4" w:space="0" w:color="000000"/>
              <w:bottom w:val="single" w:sz="4" w:space="0" w:color="000000"/>
              <w:right w:val="single" w:sz="4" w:space="0" w:color="000000"/>
            </w:tcBorders>
          </w:tcPr>
          <w:p w14:paraId="399CFCC6" w14:textId="77777777" w:rsidR="006279E6" w:rsidRPr="006279E6" w:rsidRDefault="006279E6" w:rsidP="006279E6">
            <w:pPr>
              <w:ind w:left="103" w:right="106"/>
              <w:jc w:val="both"/>
              <w:rPr>
                <w:rFonts w:ascii="Arial" w:eastAsia="Arial" w:hAnsi="Arial" w:cs="Arial"/>
                <w:sz w:val="20"/>
                <w:szCs w:val="20"/>
                <w:lang w:val="es-ES_tradnl"/>
              </w:rPr>
            </w:pPr>
            <w:r w:rsidRPr="006279E6">
              <w:rPr>
                <w:rFonts w:ascii="Arial" w:eastAsia="Calibri" w:hAnsi="Calibri" w:cs="Times New Roman"/>
                <w:sz w:val="20"/>
                <w:lang w:val="es-ES_tradnl"/>
              </w:rPr>
              <w:t>Descubro las relaciones entre los miembros de mi</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familia.</w:t>
            </w:r>
          </w:p>
          <w:p w14:paraId="5699FCB6" w14:textId="77777777" w:rsidR="006279E6" w:rsidRPr="006279E6" w:rsidRDefault="006279E6" w:rsidP="006279E6">
            <w:pPr>
              <w:ind w:left="103"/>
              <w:jc w:val="both"/>
              <w:rPr>
                <w:rFonts w:ascii="Arial" w:eastAsia="Arial" w:hAnsi="Arial" w:cs="Arial"/>
                <w:sz w:val="20"/>
                <w:szCs w:val="20"/>
                <w:lang w:val="es-ES_tradnl"/>
              </w:rPr>
            </w:pPr>
            <w:r w:rsidRPr="006279E6">
              <w:rPr>
                <w:rFonts w:ascii="Arial" w:eastAsia="Calibri" w:hAnsi="Arial" w:cs="Times New Roman"/>
                <w:sz w:val="20"/>
                <w:lang w:val="es-ES_tradnl"/>
              </w:rPr>
              <w:t>Mi posición entre los</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hermanos.</w:t>
            </w:r>
          </w:p>
          <w:p w14:paraId="6C80C894" w14:textId="77777777" w:rsidR="006279E6" w:rsidRPr="006279E6" w:rsidRDefault="006279E6" w:rsidP="006279E6">
            <w:pPr>
              <w:ind w:left="103" w:right="103"/>
              <w:jc w:val="both"/>
              <w:rPr>
                <w:rFonts w:ascii="Arial" w:eastAsia="Arial" w:hAnsi="Arial" w:cs="Arial"/>
                <w:sz w:val="20"/>
                <w:szCs w:val="20"/>
                <w:lang w:val="es-ES_tradnl"/>
              </w:rPr>
            </w:pPr>
            <w:r w:rsidRPr="006279E6">
              <w:rPr>
                <w:rFonts w:ascii="Arial" w:eastAsia="Calibri" w:hAnsi="Arial" w:cs="Times New Roman"/>
                <w:sz w:val="20"/>
                <w:lang w:val="es-ES_tradnl"/>
              </w:rPr>
              <w:t>La importancia de cada miembro de la familia: respeto y valoración de distintos</w:t>
            </w:r>
            <w:r w:rsidRPr="006279E6">
              <w:rPr>
                <w:rFonts w:ascii="Arial" w:eastAsia="Calibri" w:hAnsi="Arial" w:cs="Times New Roman"/>
                <w:spacing w:val="-6"/>
                <w:sz w:val="20"/>
                <w:lang w:val="es-ES_tradnl"/>
              </w:rPr>
              <w:t xml:space="preserve"> </w:t>
            </w:r>
            <w:r w:rsidRPr="006279E6">
              <w:rPr>
                <w:rFonts w:ascii="Arial" w:eastAsia="Calibri" w:hAnsi="Arial" w:cs="Times New Roman"/>
                <w:sz w:val="20"/>
                <w:lang w:val="es-ES_tradnl"/>
              </w:rPr>
              <w:t>roles.</w:t>
            </w:r>
          </w:p>
          <w:p w14:paraId="239BB646" w14:textId="77777777" w:rsidR="006279E6" w:rsidRPr="006279E6" w:rsidRDefault="006279E6" w:rsidP="006279E6">
            <w:pPr>
              <w:ind w:left="103" w:right="1429"/>
              <w:rPr>
                <w:rFonts w:ascii="Arial" w:eastAsia="Arial" w:hAnsi="Arial" w:cs="Arial"/>
                <w:sz w:val="20"/>
                <w:szCs w:val="20"/>
                <w:lang w:val="es-ES_tradnl"/>
              </w:rPr>
            </w:pPr>
            <w:r w:rsidRPr="006279E6">
              <w:rPr>
                <w:rFonts w:ascii="Arial" w:eastAsia="Calibri" w:hAnsi="Arial" w:cs="Times New Roman"/>
                <w:sz w:val="20"/>
                <w:lang w:val="es-ES_tradnl"/>
              </w:rPr>
              <w:t>Cada uno es valioso. Colaboración.</w:t>
            </w:r>
          </w:p>
        </w:tc>
        <w:tc>
          <w:tcPr>
            <w:tcW w:w="3601" w:type="dxa"/>
            <w:tcBorders>
              <w:top w:val="single" w:sz="4" w:space="0" w:color="000000"/>
              <w:left w:val="single" w:sz="4" w:space="0" w:color="000000"/>
              <w:bottom w:val="single" w:sz="4" w:space="0" w:color="000000"/>
              <w:right w:val="single" w:sz="4" w:space="0" w:color="000000"/>
            </w:tcBorders>
          </w:tcPr>
          <w:p w14:paraId="27AC7379" w14:textId="77777777" w:rsidR="006279E6" w:rsidRPr="006279E6" w:rsidRDefault="006279E6" w:rsidP="006279E6">
            <w:pPr>
              <w:spacing w:line="227" w:lineRule="exact"/>
              <w:ind w:left="103" w:right="105"/>
              <w:rPr>
                <w:rFonts w:ascii="Arial" w:eastAsia="Arial" w:hAnsi="Arial" w:cs="Arial"/>
                <w:sz w:val="20"/>
                <w:szCs w:val="20"/>
                <w:lang w:val="es-ES_tradnl"/>
              </w:rPr>
            </w:pPr>
            <w:r w:rsidRPr="006279E6">
              <w:rPr>
                <w:rFonts w:ascii="Arial" w:eastAsia="Calibri" w:hAnsi="Calibri" w:cs="Times New Roman"/>
                <w:sz w:val="20"/>
                <w:lang w:val="es-ES_tradnl"/>
              </w:rPr>
              <w:t>Convivencia</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familiar.</w:t>
            </w:r>
          </w:p>
          <w:p w14:paraId="1DD6ACD8" w14:textId="77777777" w:rsidR="006279E6" w:rsidRPr="006279E6" w:rsidRDefault="006279E6" w:rsidP="006279E6">
            <w:pPr>
              <w:tabs>
                <w:tab w:val="left" w:pos="1203"/>
                <w:tab w:val="left" w:pos="1647"/>
                <w:tab w:val="left" w:pos="2450"/>
                <w:tab w:val="left" w:pos="3386"/>
              </w:tabs>
              <w:ind w:left="103" w:right="103"/>
              <w:rPr>
                <w:rFonts w:ascii="Arial" w:eastAsia="Arial" w:hAnsi="Arial" w:cs="Arial"/>
                <w:sz w:val="20"/>
                <w:szCs w:val="20"/>
                <w:lang w:val="es-ES_tradnl"/>
              </w:rPr>
            </w:pPr>
            <w:r w:rsidRPr="006279E6">
              <w:rPr>
                <w:rFonts w:ascii="Arial" w:eastAsia="Calibri" w:hAnsi="Arial" w:cs="Times New Roman"/>
                <w:sz w:val="20"/>
                <w:lang w:val="es-ES_tradnl"/>
              </w:rPr>
              <w:t>Compartir</w:t>
            </w:r>
            <w:r w:rsidRPr="006279E6">
              <w:rPr>
                <w:rFonts w:ascii="Arial" w:eastAsia="Calibri" w:hAnsi="Arial" w:cs="Times New Roman"/>
                <w:sz w:val="20"/>
                <w:lang w:val="es-ES_tradnl"/>
              </w:rPr>
              <w:tab/>
              <w:t>en</w:t>
            </w:r>
            <w:r w:rsidRPr="006279E6">
              <w:rPr>
                <w:rFonts w:ascii="Arial" w:eastAsia="Calibri" w:hAnsi="Arial" w:cs="Times New Roman"/>
                <w:sz w:val="20"/>
                <w:lang w:val="es-ES_tradnl"/>
              </w:rPr>
              <w:tab/>
              <w:t>familia</w:t>
            </w:r>
            <w:r w:rsidRPr="006279E6">
              <w:rPr>
                <w:rFonts w:ascii="Arial" w:eastAsia="Calibri" w:hAnsi="Arial" w:cs="Times New Roman"/>
                <w:sz w:val="20"/>
                <w:lang w:val="es-ES_tradnl"/>
              </w:rPr>
              <w:tab/>
              <w:t>alegrías</w:t>
            </w:r>
            <w:r w:rsidRPr="006279E6">
              <w:rPr>
                <w:rFonts w:ascii="Arial" w:eastAsia="Calibri" w:hAnsi="Arial" w:cs="Times New Roman"/>
                <w:sz w:val="20"/>
                <w:lang w:val="es-ES_tradnl"/>
              </w:rPr>
              <w:tab/>
              <w:t>y tristezas.</w:t>
            </w:r>
          </w:p>
          <w:p w14:paraId="4FB1A3AC" w14:textId="77777777" w:rsidR="006279E6" w:rsidRPr="006279E6" w:rsidRDefault="006279E6" w:rsidP="006279E6">
            <w:pPr>
              <w:ind w:left="103" w:right="843"/>
              <w:rPr>
                <w:rFonts w:ascii="Arial" w:eastAsia="Arial" w:hAnsi="Arial" w:cs="Arial"/>
                <w:sz w:val="20"/>
                <w:szCs w:val="20"/>
                <w:lang w:val="es-ES_tradnl"/>
              </w:rPr>
            </w:pPr>
            <w:r w:rsidRPr="006279E6">
              <w:rPr>
                <w:rFonts w:ascii="Arial" w:eastAsia="Calibri" w:hAnsi="Calibri" w:cs="Times New Roman"/>
                <w:sz w:val="20"/>
                <w:lang w:val="es-ES_tradnl"/>
              </w:rPr>
              <w:t>Crisis y cambios en la familia. Adopciones.</w:t>
            </w:r>
          </w:p>
          <w:p w14:paraId="6CE0E914"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Separación, nuevas uniones, nuevos hermanos.</w:t>
            </w:r>
          </w:p>
          <w:p w14:paraId="0B5A9E2D"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Duelos</w:t>
            </w:r>
          </w:p>
        </w:tc>
      </w:tr>
      <w:tr w:rsidR="006279E6" w:rsidRPr="00430B32" w14:paraId="4BC9E06C" w14:textId="77777777" w:rsidTr="00430B32">
        <w:trPr>
          <w:trHeight w:hRule="exact" w:val="1850"/>
        </w:trPr>
        <w:tc>
          <w:tcPr>
            <w:tcW w:w="1368" w:type="dxa"/>
            <w:tcBorders>
              <w:top w:val="single" w:sz="4" w:space="0" w:color="000000"/>
              <w:left w:val="single" w:sz="4" w:space="0" w:color="000000"/>
              <w:bottom w:val="single" w:sz="4" w:space="0" w:color="000000"/>
              <w:right w:val="single" w:sz="4" w:space="0" w:color="000000"/>
            </w:tcBorders>
          </w:tcPr>
          <w:p w14:paraId="09DC6827"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S O C I E D A D</w:t>
            </w:r>
          </w:p>
        </w:tc>
        <w:tc>
          <w:tcPr>
            <w:tcW w:w="3421" w:type="dxa"/>
            <w:tcBorders>
              <w:top w:val="single" w:sz="4" w:space="0" w:color="000000"/>
              <w:left w:val="single" w:sz="4" w:space="0" w:color="000000"/>
              <w:bottom w:val="single" w:sz="4" w:space="0" w:color="000000"/>
              <w:right w:val="single" w:sz="4" w:space="0" w:color="000000"/>
            </w:tcBorders>
          </w:tcPr>
          <w:p w14:paraId="67944ACD"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Descubro mis derechos y deberes. Podemos expresar emociones y no agredir a</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otros.</w:t>
            </w:r>
          </w:p>
          <w:p w14:paraId="3F0681E0" w14:textId="77777777" w:rsidR="006279E6" w:rsidRPr="006279E6" w:rsidRDefault="006279E6" w:rsidP="006279E6">
            <w:pPr>
              <w:tabs>
                <w:tab w:val="left" w:pos="1239"/>
                <w:tab w:val="left" w:pos="2165"/>
                <w:tab w:val="left" w:pos="3206"/>
              </w:tabs>
              <w:ind w:left="103" w:right="103"/>
              <w:rPr>
                <w:rFonts w:ascii="Arial" w:eastAsia="Arial" w:hAnsi="Arial" w:cs="Arial"/>
                <w:sz w:val="20"/>
                <w:szCs w:val="20"/>
                <w:lang w:val="es-ES_tradnl"/>
              </w:rPr>
            </w:pPr>
            <w:r w:rsidRPr="006279E6">
              <w:rPr>
                <w:rFonts w:ascii="Arial" w:eastAsia="Calibri" w:hAnsi="Calibri" w:cs="Times New Roman"/>
                <w:sz w:val="20"/>
                <w:lang w:val="es-ES_tradnl"/>
              </w:rPr>
              <w:t>Descubro</w:t>
            </w:r>
            <w:r w:rsidRPr="006279E6">
              <w:rPr>
                <w:rFonts w:ascii="Arial" w:eastAsia="Calibri" w:hAnsi="Calibri" w:cs="Times New Roman"/>
                <w:sz w:val="20"/>
                <w:lang w:val="es-ES_tradnl"/>
              </w:rPr>
              <w:tab/>
              <w:t>juegos,</w:t>
            </w:r>
            <w:r w:rsidRPr="006279E6">
              <w:rPr>
                <w:rFonts w:ascii="Arial" w:eastAsia="Calibri" w:hAnsi="Calibri" w:cs="Times New Roman"/>
                <w:sz w:val="20"/>
                <w:lang w:val="es-ES_tradnl"/>
              </w:rPr>
              <w:tab/>
              <w:t>juguetes</w:t>
            </w:r>
            <w:r w:rsidRPr="006279E6">
              <w:rPr>
                <w:rFonts w:ascii="Arial" w:eastAsia="Calibri" w:hAnsi="Calibri" w:cs="Times New Roman"/>
                <w:sz w:val="20"/>
                <w:lang w:val="es-ES_tradnl"/>
              </w:rPr>
              <w:tab/>
              <w:t>y cuentos.</w:t>
            </w:r>
          </w:p>
          <w:p w14:paraId="77B13B53"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Juegos y juguetes en los medios de comunicación.</w:t>
            </w:r>
          </w:p>
        </w:tc>
        <w:tc>
          <w:tcPr>
            <w:tcW w:w="3601" w:type="dxa"/>
            <w:tcBorders>
              <w:top w:val="single" w:sz="4" w:space="0" w:color="000000"/>
              <w:left w:val="single" w:sz="4" w:space="0" w:color="000000"/>
              <w:bottom w:val="single" w:sz="4" w:space="0" w:color="000000"/>
              <w:right w:val="single" w:sz="4" w:space="0" w:color="000000"/>
            </w:tcBorders>
          </w:tcPr>
          <w:p w14:paraId="653DCDE5" w14:textId="77777777" w:rsidR="006279E6" w:rsidRPr="006279E6" w:rsidRDefault="006279E6" w:rsidP="006279E6">
            <w:pPr>
              <w:ind w:left="103" w:right="943"/>
              <w:rPr>
                <w:rFonts w:ascii="Arial" w:eastAsia="Arial" w:hAnsi="Arial" w:cs="Arial"/>
                <w:sz w:val="20"/>
                <w:szCs w:val="20"/>
                <w:lang w:val="es-ES_tradnl"/>
              </w:rPr>
            </w:pPr>
            <w:r w:rsidRPr="006279E6">
              <w:rPr>
                <w:rFonts w:ascii="Arial" w:eastAsia="Calibri" w:hAnsi="Arial" w:cs="Times New Roman"/>
                <w:sz w:val="20"/>
                <w:lang w:val="es-ES_tradnl"/>
              </w:rPr>
              <w:t>Comparto con niños y niñas. Juegos</w:t>
            </w:r>
            <w:r w:rsidRPr="006279E6">
              <w:rPr>
                <w:rFonts w:ascii="Arial" w:eastAsia="Calibri" w:hAnsi="Arial" w:cs="Times New Roman"/>
                <w:spacing w:val="-3"/>
                <w:sz w:val="20"/>
                <w:lang w:val="es-ES_tradnl"/>
              </w:rPr>
              <w:t xml:space="preserve"> </w:t>
            </w:r>
            <w:r w:rsidRPr="006279E6">
              <w:rPr>
                <w:rFonts w:ascii="Arial" w:eastAsia="Calibri" w:hAnsi="Arial" w:cs="Times New Roman"/>
                <w:sz w:val="20"/>
                <w:lang w:val="es-ES_tradnl"/>
              </w:rPr>
              <w:t>mixtos.</w:t>
            </w:r>
          </w:p>
          <w:p w14:paraId="0F10B604" w14:textId="77777777" w:rsidR="006279E6" w:rsidRPr="006279E6" w:rsidRDefault="006279E6" w:rsidP="006279E6">
            <w:pPr>
              <w:ind w:left="103"/>
              <w:jc w:val="both"/>
              <w:rPr>
                <w:rFonts w:ascii="Arial" w:eastAsia="Arial" w:hAnsi="Arial" w:cs="Arial"/>
                <w:sz w:val="20"/>
                <w:szCs w:val="20"/>
                <w:lang w:val="es-ES_tradnl"/>
              </w:rPr>
            </w:pPr>
            <w:r w:rsidRPr="006279E6">
              <w:rPr>
                <w:rFonts w:ascii="Arial" w:eastAsia="Calibri" w:hAnsi="Calibri" w:cs="Times New Roman"/>
                <w:sz w:val="20"/>
                <w:lang w:val="es-ES_tradnl"/>
              </w:rPr>
              <w:t>Actividades y</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deportes.</w:t>
            </w:r>
          </w:p>
          <w:p w14:paraId="0F23798B" w14:textId="77777777" w:rsidR="006279E6" w:rsidRPr="006279E6" w:rsidRDefault="006279E6" w:rsidP="006279E6">
            <w:pPr>
              <w:ind w:left="103" w:right="106"/>
              <w:jc w:val="both"/>
              <w:rPr>
                <w:rFonts w:ascii="Arial" w:eastAsia="Arial" w:hAnsi="Arial" w:cs="Arial"/>
                <w:sz w:val="20"/>
                <w:szCs w:val="20"/>
                <w:lang w:val="es-ES_tradnl"/>
              </w:rPr>
            </w:pPr>
            <w:r w:rsidRPr="006279E6">
              <w:rPr>
                <w:rFonts w:ascii="Arial" w:eastAsia="Calibri" w:hAnsi="Arial" w:cs="Times New Roman"/>
                <w:sz w:val="20"/>
                <w:lang w:val="es-ES_tradnl"/>
              </w:rPr>
              <w:t>Cómo es y cómo puede ser la reciprocidad entre los adultos y con ellos.</w:t>
            </w:r>
          </w:p>
          <w:p w14:paraId="5EFA84EA" w14:textId="77777777" w:rsidR="006279E6" w:rsidRPr="006279E6" w:rsidRDefault="006279E6" w:rsidP="006279E6">
            <w:pPr>
              <w:ind w:left="103" w:right="105"/>
              <w:jc w:val="both"/>
              <w:rPr>
                <w:rFonts w:ascii="Arial" w:eastAsia="Arial" w:hAnsi="Arial" w:cs="Arial"/>
                <w:sz w:val="20"/>
                <w:szCs w:val="20"/>
                <w:lang w:val="es-ES_tradnl"/>
              </w:rPr>
            </w:pPr>
            <w:r w:rsidRPr="006279E6">
              <w:rPr>
                <w:rFonts w:ascii="Arial" w:eastAsia="Calibri" w:hAnsi="Arial" w:cs="Times New Roman"/>
                <w:sz w:val="20"/>
                <w:lang w:val="es-ES_tradnl"/>
              </w:rPr>
              <w:t>Cómo es la reciprocidad en los medios de</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comunicación.</w:t>
            </w:r>
          </w:p>
        </w:tc>
      </w:tr>
    </w:tbl>
    <w:p w14:paraId="1AB359CA" w14:textId="77777777" w:rsidR="006279E6" w:rsidRPr="00430B32" w:rsidRDefault="006279E6">
      <w:pPr>
        <w:rPr>
          <w:lang w:val="es-CO"/>
        </w:rPr>
      </w:pPr>
    </w:p>
    <w:tbl>
      <w:tblPr>
        <w:tblStyle w:val="TableNormal2"/>
        <w:tblW w:w="0" w:type="auto"/>
        <w:tblInd w:w="109" w:type="dxa"/>
        <w:tblLayout w:type="fixed"/>
        <w:tblLook w:val="01E0" w:firstRow="1" w:lastRow="1" w:firstColumn="1" w:lastColumn="1" w:noHBand="0" w:noVBand="0"/>
      </w:tblPr>
      <w:tblGrid>
        <w:gridCol w:w="1368"/>
        <w:gridCol w:w="3421"/>
        <w:gridCol w:w="3601"/>
      </w:tblGrid>
      <w:tr w:rsidR="006279E6" w:rsidRPr="006279E6" w14:paraId="47CAFCCE"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6D8869F4"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2555B219" w14:textId="77777777" w:rsidR="006279E6" w:rsidRPr="006279E6" w:rsidRDefault="006279E6" w:rsidP="006279E6">
            <w:pPr>
              <w:spacing w:line="225" w:lineRule="exact"/>
              <w:ind w:left="624" w:right="624"/>
              <w:jc w:val="center"/>
              <w:rPr>
                <w:rFonts w:ascii="Arial" w:eastAsia="Arial" w:hAnsi="Arial" w:cs="Arial"/>
                <w:sz w:val="20"/>
                <w:szCs w:val="20"/>
                <w:lang w:val="es-ES_tradnl"/>
              </w:rPr>
            </w:pPr>
            <w:r w:rsidRPr="006279E6">
              <w:rPr>
                <w:rFonts w:ascii="Arial" w:eastAsia="Calibri" w:hAnsi="Calibri" w:cs="Times New Roman"/>
                <w:b/>
                <w:sz w:val="20"/>
                <w:lang w:val="es-ES_tradnl"/>
              </w:rPr>
              <w:t>CUARTO</w:t>
            </w:r>
          </w:p>
        </w:tc>
        <w:tc>
          <w:tcPr>
            <w:tcW w:w="3601" w:type="dxa"/>
            <w:tcBorders>
              <w:top w:val="single" w:sz="4" w:space="0" w:color="000000"/>
              <w:left w:val="single" w:sz="4" w:space="0" w:color="000000"/>
              <w:bottom w:val="single" w:sz="4" w:space="0" w:color="000000"/>
              <w:right w:val="single" w:sz="4" w:space="0" w:color="000000"/>
            </w:tcBorders>
          </w:tcPr>
          <w:p w14:paraId="639E37AE" w14:textId="77777777" w:rsidR="006279E6" w:rsidRPr="006279E6" w:rsidRDefault="006279E6" w:rsidP="006279E6">
            <w:pPr>
              <w:spacing w:line="225" w:lineRule="exact"/>
              <w:ind w:left="811" w:right="811"/>
              <w:jc w:val="center"/>
              <w:rPr>
                <w:rFonts w:ascii="Arial" w:eastAsia="Arial" w:hAnsi="Arial" w:cs="Arial"/>
                <w:sz w:val="20"/>
                <w:szCs w:val="20"/>
                <w:lang w:val="es-ES_tradnl"/>
              </w:rPr>
            </w:pPr>
            <w:r w:rsidRPr="006279E6">
              <w:rPr>
                <w:rFonts w:ascii="Arial" w:eastAsia="Calibri" w:hAnsi="Calibri" w:cs="Times New Roman"/>
                <w:b/>
                <w:sz w:val="20"/>
                <w:lang w:val="es-ES_tradnl"/>
              </w:rPr>
              <w:t>QUINTO</w:t>
            </w:r>
          </w:p>
        </w:tc>
      </w:tr>
      <w:tr w:rsidR="006279E6" w:rsidRPr="006279E6" w14:paraId="4C820586"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51514892"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3659EBCC" w14:textId="77777777" w:rsidR="006279E6" w:rsidRPr="006279E6" w:rsidRDefault="006279E6" w:rsidP="006279E6">
            <w:pPr>
              <w:spacing w:line="225" w:lineRule="exact"/>
              <w:ind w:left="624" w:right="622"/>
              <w:jc w:val="center"/>
              <w:rPr>
                <w:rFonts w:ascii="Arial" w:eastAsia="Arial" w:hAnsi="Arial" w:cs="Arial"/>
                <w:sz w:val="20"/>
                <w:szCs w:val="20"/>
                <w:lang w:val="es-ES_tradnl"/>
              </w:rPr>
            </w:pPr>
            <w:r w:rsidRPr="006279E6">
              <w:rPr>
                <w:rFonts w:ascii="Arial" w:eastAsia="Calibri" w:hAnsi="Calibri" w:cs="Times New Roman"/>
                <w:b/>
                <w:sz w:val="20"/>
                <w:lang w:val="es-ES_tradnl"/>
              </w:rPr>
              <w:t>VIDA</w:t>
            </w:r>
          </w:p>
        </w:tc>
        <w:tc>
          <w:tcPr>
            <w:tcW w:w="3601" w:type="dxa"/>
            <w:tcBorders>
              <w:top w:val="single" w:sz="4" w:space="0" w:color="000000"/>
              <w:left w:val="single" w:sz="4" w:space="0" w:color="000000"/>
              <w:bottom w:val="single" w:sz="4" w:space="0" w:color="000000"/>
              <w:right w:val="single" w:sz="4" w:space="0" w:color="000000"/>
            </w:tcBorders>
          </w:tcPr>
          <w:p w14:paraId="32B7B405" w14:textId="77777777" w:rsidR="006279E6" w:rsidRPr="006279E6" w:rsidRDefault="006279E6" w:rsidP="006279E6">
            <w:pPr>
              <w:spacing w:line="225" w:lineRule="exact"/>
              <w:ind w:left="811" w:right="811"/>
              <w:jc w:val="center"/>
              <w:rPr>
                <w:rFonts w:ascii="Arial" w:eastAsia="Arial" w:hAnsi="Arial" w:cs="Arial"/>
                <w:sz w:val="20"/>
                <w:szCs w:val="20"/>
                <w:lang w:val="es-ES_tradnl"/>
              </w:rPr>
            </w:pPr>
            <w:r w:rsidRPr="006279E6">
              <w:rPr>
                <w:rFonts w:ascii="Arial" w:eastAsia="Calibri" w:hAnsi="Calibri" w:cs="Times New Roman"/>
                <w:b/>
                <w:sz w:val="20"/>
                <w:lang w:val="es-ES_tradnl"/>
              </w:rPr>
              <w:t>TERNURA</w:t>
            </w:r>
          </w:p>
        </w:tc>
      </w:tr>
      <w:tr w:rsidR="006279E6" w:rsidRPr="00430B32" w14:paraId="7991CD9F" w14:textId="77777777" w:rsidTr="00430B32">
        <w:trPr>
          <w:trHeight w:hRule="exact" w:val="1620"/>
        </w:trPr>
        <w:tc>
          <w:tcPr>
            <w:tcW w:w="1368" w:type="dxa"/>
            <w:tcBorders>
              <w:top w:val="single" w:sz="4" w:space="0" w:color="000000"/>
              <w:left w:val="single" w:sz="4" w:space="0" w:color="000000"/>
              <w:bottom w:val="single" w:sz="4" w:space="0" w:color="000000"/>
              <w:right w:val="single" w:sz="4" w:space="0" w:color="000000"/>
            </w:tcBorders>
          </w:tcPr>
          <w:p w14:paraId="331ABA20"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P E R S O N A</w:t>
            </w:r>
          </w:p>
        </w:tc>
        <w:tc>
          <w:tcPr>
            <w:tcW w:w="3421" w:type="dxa"/>
            <w:tcBorders>
              <w:top w:val="single" w:sz="4" w:space="0" w:color="000000"/>
              <w:left w:val="single" w:sz="4" w:space="0" w:color="000000"/>
              <w:bottom w:val="single" w:sz="4" w:space="0" w:color="000000"/>
              <w:right w:val="single" w:sz="4" w:space="0" w:color="000000"/>
            </w:tcBorders>
          </w:tcPr>
          <w:p w14:paraId="23632C4D" w14:textId="77777777" w:rsidR="006279E6" w:rsidRPr="006279E6" w:rsidRDefault="006279E6" w:rsidP="006279E6">
            <w:pPr>
              <w:spacing w:line="227"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Ser humano y</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ecología.</w:t>
            </w:r>
          </w:p>
          <w:p w14:paraId="2EA7552C"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Nacer, crecer, madurar, (procrear), morir.</w:t>
            </w:r>
          </w:p>
          <w:p w14:paraId="647B5299" w14:textId="77777777" w:rsidR="006279E6" w:rsidRPr="006279E6" w:rsidRDefault="006279E6" w:rsidP="006279E6">
            <w:pPr>
              <w:spacing w:before="1"/>
              <w:ind w:left="103" w:right="1163"/>
              <w:rPr>
                <w:rFonts w:ascii="Arial" w:eastAsia="Arial" w:hAnsi="Arial" w:cs="Arial"/>
                <w:sz w:val="20"/>
                <w:szCs w:val="20"/>
                <w:lang w:val="es-ES_tradnl"/>
              </w:rPr>
            </w:pPr>
            <w:r w:rsidRPr="006279E6">
              <w:rPr>
                <w:rFonts w:ascii="Arial" w:eastAsia="Calibri" w:hAnsi="Arial" w:cs="Times New Roman"/>
                <w:sz w:val="20"/>
                <w:lang w:val="es-ES_tradnl"/>
              </w:rPr>
              <w:t>¿Cómo era, soy y seré? Anatomía</w:t>
            </w:r>
            <w:r w:rsidRPr="006279E6">
              <w:rPr>
                <w:rFonts w:ascii="Arial" w:eastAsia="Calibri" w:hAnsi="Arial" w:cs="Times New Roman"/>
                <w:spacing w:val="-5"/>
                <w:sz w:val="20"/>
                <w:lang w:val="es-ES_tradnl"/>
              </w:rPr>
              <w:t xml:space="preserve"> </w:t>
            </w:r>
            <w:r w:rsidRPr="006279E6">
              <w:rPr>
                <w:rFonts w:ascii="Arial" w:eastAsia="Calibri" w:hAnsi="Arial" w:cs="Times New Roman"/>
                <w:sz w:val="20"/>
                <w:lang w:val="es-ES_tradnl"/>
              </w:rPr>
              <w:t>sexual.</w:t>
            </w:r>
          </w:p>
          <w:p w14:paraId="6A1C9AB6"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Lo que siento</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corporalmente.</w:t>
            </w:r>
          </w:p>
        </w:tc>
        <w:tc>
          <w:tcPr>
            <w:tcW w:w="3601" w:type="dxa"/>
            <w:tcBorders>
              <w:top w:val="single" w:sz="4" w:space="0" w:color="000000"/>
              <w:left w:val="single" w:sz="4" w:space="0" w:color="000000"/>
              <w:bottom w:val="single" w:sz="4" w:space="0" w:color="000000"/>
              <w:right w:val="single" w:sz="4" w:space="0" w:color="000000"/>
            </w:tcBorders>
          </w:tcPr>
          <w:p w14:paraId="66681DDE" w14:textId="77777777" w:rsidR="006279E6" w:rsidRPr="006279E6" w:rsidRDefault="006279E6" w:rsidP="006279E6">
            <w:pPr>
              <w:spacing w:line="227" w:lineRule="exact"/>
              <w:ind w:left="103" w:right="105"/>
              <w:rPr>
                <w:rFonts w:ascii="Arial" w:eastAsia="Arial" w:hAnsi="Arial" w:cs="Arial"/>
                <w:sz w:val="20"/>
                <w:szCs w:val="20"/>
                <w:lang w:val="es-ES_tradnl"/>
              </w:rPr>
            </w:pPr>
            <w:r w:rsidRPr="006279E6">
              <w:rPr>
                <w:rFonts w:ascii="Arial" w:eastAsia="Calibri" w:hAnsi="Arial" w:cs="Times New Roman"/>
                <w:sz w:val="20"/>
                <w:lang w:val="es-ES_tradnl"/>
              </w:rPr>
              <w:t>Preparación para la</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pubertad.</w:t>
            </w:r>
          </w:p>
          <w:p w14:paraId="434EC11D"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¿Qué va a pasar en el cuerpo de los niños y las</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niñas?</w:t>
            </w:r>
          </w:p>
          <w:p w14:paraId="3F534BDA" w14:textId="77777777" w:rsidR="006279E6" w:rsidRPr="006279E6" w:rsidRDefault="006279E6" w:rsidP="006279E6">
            <w:pPr>
              <w:spacing w:before="1"/>
              <w:ind w:left="103" w:right="209"/>
              <w:rPr>
                <w:rFonts w:ascii="Arial" w:eastAsia="Arial" w:hAnsi="Arial" w:cs="Arial"/>
                <w:sz w:val="20"/>
                <w:szCs w:val="20"/>
                <w:lang w:val="es-ES_tradnl"/>
              </w:rPr>
            </w:pPr>
            <w:proofErr w:type="spellStart"/>
            <w:r w:rsidRPr="006279E6">
              <w:rPr>
                <w:rFonts w:ascii="Arial" w:eastAsia="Calibri" w:hAnsi="Calibri" w:cs="Times New Roman"/>
                <w:sz w:val="20"/>
                <w:lang w:val="es-ES_tradnl"/>
              </w:rPr>
              <w:t>Autoconcepto</w:t>
            </w:r>
            <w:proofErr w:type="spellEnd"/>
            <w:r w:rsidRPr="006279E6">
              <w:rPr>
                <w:rFonts w:ascii="Arial" w:eastAsia="Calibri" w:hAnsi="Calibri" w:cs="Times New Roman"/>
                <w:sz w:val="20"/>
                <w:lang w:val="es-ES_tradnl"/>
              </w:rPr>
              <w:t xml:space="preserve"> y autoimagen positiva. Abrazar y</w:t>
            </w:r>
            <w:r w:rsidRPr="006279E6">
              <w:rPr>
                <w:rFonts w:ascii="Arial" w:eastAsia="Calibri" w:hAnsi="Calibri" w:cs="Times New Roman"/>
                <w:spacing w:val="-6"/>
                <w:sz w:val="20"/>
                <w:lang w:val="es-ES_tradnl"/>
              </w:rPr>
              <w:t xml:space="preserve"> </w:t>
            </w:r>
            <w:r w:rsidRPr="006279E6">
              <w:rPr>
                <w:rFonts w:ascii="Arial" w:eastAsia="Calibri" w:hAnsi="Calibri" w:cs="Times New Roman"/>
                <w:sz w:val="20"/>
                <w:lang w:val="es-ES_tradnl"/>
              </w:rPr>
              <w:t>acariciar.</w:t>
            </w:r>
          </w:p>
        </w:tc>
      </w:tr>
      <w:tr w:rsidR="006279E6" w:rsidRPr="00430B32" w14:paraId="2B690A38" w14:textId="77777777" w:rsidTr="00430B32">
        <w:trPr>
          <w:trHeight w:hRule="exact" w:val="1620"/>
        </w:trPr>
        <w:tc>
          <w:tcPr>
            <w:tcW w:w="1368" w:type="dxa"/>
            <w:tcBorders>
              <w:top w:val="single" w:sz="4" w:space="0" w:color="000000"/>
              <w:left w:val="single" w:sz="4" w:space="0" w:color="000000"/>
              <w:bottom w:val="single" w:sz="4" w:space="0" w:color="000000"/>
              <w:right w:val="single" w:sz="4" w:space="0" w:color="000000"/>
            </w:tcBorders>
          </w:tcPr>
          <w:p w14:paraId="698A4E63" w14:textId="77777777" w:rsidR="006279E6" w:rsidRPr="006279E6" w:rsidRDefault="006279E6" w:rsidP="006279E6">
            <w:pPr>
              <w:spacing w:before="7"/>
              <w:rPr>
                <w:rFonts w:ascii="Arial" w:eastAsia="Arial" w:hAnsi="Arial" w:cs="Arial"/>
                <w:sz w:val="19"/>
                <w:szCs w:val="19"/>
                <w:lang w:val="es-ES_tradnl"/>
              </w:rPr>
            </w:pPr>
          </w:p>
          <w:p w14:paraId="79EE0F17" w14:textId="77777777" w:rsidR="006279E6" w:rsidRPr="006279E6" w:rsidRDefault="006279E6" w:rsidP="006279E6">
            <w:pPr>
              <w:ind w:left="607" w:right="605" w:firstLine="4"/>
              <w:jc w:val="both"/>
              <w:rPr>
                <w:rFonts w:ascii="Arial" w:eastAsia="Arial" w:hAnsi="Arial" w:cs="Arial"/>
                <w:sz w:val="20"/>
                <w:szCs w:val="20"/>
                <w:lang w:val="es-ES_tradnl"/>
              </w:rPr>
            </w:pPr>
            <w:r w:rsidRPr="006279E6">
              <w:rPr>
                <w:rFonts w:ascii="Arial" w:eastAsia="Calibri" w:hAnsi="Calibri" w:cs="Times New Roman"/>
                <w:b/>
                <w:sz w:val="20"/>
                <w:lang w:val="es-ES_tradnl"/>
              </w:rPr>
              <w:t>P A R E J A</w:t>
            </w:r>
          </w:p>
        </w:tc>
        <w:tc>
          <w:tcPr>
            <w:tcW w:w="3421" w:type="dxa"/>
            <w:tcBorders>
              <w:top w:val="single" w:sz="4" w:space="0" w:color="000000"/>
              <w:left w:val="single" w:sz="4" w:space="0" w:color="000000"/>
              <w:bottom w:val="single" w:sz="4" w:space="0" w:color="000000"/>
              <w:right w:val="single" w:sz="4" w:space="0" w:color="000000"/>
            </w:tcBorders>
          </w:tcPr>
          <w:p w14:paraId="3CC5F179" w14:textId="77777777" w:rsidR="006279E6" w:rsidRPr="006279E6" w:rsidRDefault="006279E6" w:rsidP="006279E6">
            <w:pPr>
              <w:spacing w:line="227"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Pareja y</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ecología.</w:t>
            </w:r>
          </w:p>
          <w:p w14:paraId="10CD7C36" w14:textId="77777777" w:rsidR="006279E6" w:rsidRPr="006279E6" w:rsidRDefault="006279E6" w:rsidP="006279E6">
            <w:pPr>
              <w:spacing w:line="229"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¿Por qué existen las</w:t>
            </w:r>
            <w:r w:rsidRPr="006279E6">
              <w:rPr>
                <w:rFonts w:ascii="Arial" w:eastAsia="Calibri" w:hAnsi="Arial" w:cs="Times New Roman"/>
                <w:spacing w:val="-6"/>
                <w:sz w:val="20"/>
                <w:lang w:val="es-ES_tradnl"/>
              </w:rPr>
              <w:t xml:space="preserve"> </w:t>
            </w:r>
            <w:r w:rsidRPr="006279E6">
              <w:rPr>
                <w:rFonts w:ascii="Arial" w:eastAsia="Calibri" w:hAnsi="Arial" w:cs="Times New Roman"/>
                <w:sz w:val="20"/>
                <w:lang w:val="es-ES_tradnl"/>
              </w:rPr>
              <w:t>parejas?</w:t>
            </w:r>
          </w:p>
          <w:p w14:paraId="3622E182"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¿Por qué mis padres son o no son pareja?</w:t>
            </w:r>
          </w:p>
          <w:p w14:paraId="73321369" w14:textId="77777777" w:rsidR="006279E6" w:rsidRPr="006279E6" w:rsidRDefault="006279E6" w:rsidP="006279E6">
            <w:pPr>
              <w:tabs>
                <w:tab w:val="left" w:pos="775"/>
                <w:tab w:val="left" w:pos="1795"/>
                <w:tab w:val="left" w:pos="2658"/>
              </w:tabs>
              <w:ind w:left="103" w:right="107"/>
              <w:rPr>
                <w:rFonts w:ascii="Arial" w:eastAsia="Arial" w:hAnsi="Arial" w:cs="Arial"/>
                <w:sz w:val="20"/>
                <w:szCs w:val="20"/>
                <w:lang w:val="es-ES_tradnl"/>
              </w:rPr>
            </w:pPr>
            <w:r w:rsidRPr="006279E6">
              <w:rPr>
                <w:rFonts w:ascii="Arial" w:eastAsia="Calibri" w:hAnsi="Arial" w:cs="Times New Roman"/>
                <w:sz w:val="20"/>
                <w:lang w:val="es-ES_tradnl"/>
              </w:rPr>
              <w:t>Para</w:t>
            </w:r>
            <w:r w:rsidRPr="006279E6">
              <w:rPr>
                <w:rFonts w:ascii="Arial" w:eastAsia="Calibri" w:hAnsi="Arial" w:cs="Times New Roman"/>
                <w:sz w:val="20"/>
                <w:lang w:val="es-ES_tradnl"/>
              </w:rPr>
              <w:tab/>
              <w:t>construir</w:t>
            </w:r>
            <w:r w:rsidRPr="006279E6">
              <w:rPr>
                <w:rFonts w:ascii="Arial" w:eastAsia="Calibri" w:hAnsi="Arial" w:cs="Times New Roman"/>
                <w:sz w:val="20"/>
                <w:lang w:val="es-ES_tradnl"/>
              </w:rPr>
              <w:tab/>
              <w:t>pareja:</w:t>
            </w:r>
            <w:r w:rsidRPr="006279E6">
              <w:rPr>
                <w:rFonts w:ascii="Arial" w:eastAsia="Calibri" w:hAnsi="Arial" w:cs="Times New Roman"/>
                <w:sz w:val="20"/>
                <w:lang w:val="es-ES_tradnl"/>
              </w:rPr>
              <w:tab/>
              <w:t>opción, decisión, amor, intimidad,</w:t>
            </w:r>
            <w:r w:rsidRPr="006279E6">
              <w:rPr>
                <w:rFonts w:ascii="Arial" w:eastAsia="Calibri" w:hAnsi="Arial" w:cs="Times New Roman"/>
                <w:spacing w:val="-10"/>
                <w:sz w:val="20"/>
                <w:lang w:val="es-ES_tradnl"/>
              </w:rPr>
              <w:t xml:space="preserve"> </w:t>
            </w:r>
            <w:r w:rsidRPr="006279E6">
              <w:rPr>
                <w:rFonts w:ascii="Arial" w:eastAsia="Calibri" w:hAnsi="Arial" w:cs="Times New Roman"/>
                <w:sz w:val="20"/>
                <w:lang w:val="es-ES_tradnl"/>
              </w:rPr>
              <w:t>placer.</w:t>
            </w:r>
          </w:p>
        </w:tc>
        <w:tc>
          <w:tcPr>
            <w:tcW w:w="3601" w:type="dxa"/>
            <w:tcBorders>
              <w:top w:val="single" w:sz="4" w:space="0" w:color="000000"/>
              <w:left w:val="single" w:sz="4" w:space="0" w:color="000000"/>
              <w:bottom w:val="single" w:sz="4" w:space="0" w:color="000000"/>
              <w:right w:val="single" w:sz="4" w:space="0" w:color="000000"/>
            </w:tcBorders>
          </w:tcPr>
          <w:p w14:paraId="631FA585" w14:textId="77777777" w:rsidR="006279E6" w:rsidRPr="006279E6" w:rsidRDefault="006279E6" w:rsidP="006279E6">
            <w:pPr>
              <w:spacing w:line="227" w:lineRule="exact"/>
              <w:ind w:left="103" w:right="105"/>
              <w:rPr>
                <w:rFonts w:ascii="Arial" w:eastAsia="Arial" w:hAnsi="Arial" w:cs="Arial"/>
                <w:sz w:val="20"/>
                <w:szCs w:val="20"/>
                <w:lang w:val="es-ES_tradnl"/>
              </w:rPr>
            </w:pPr>
            <w:r w:rsidRPr="006279E6">
              <w:rPr>
                <w:rFonts w:ascii="Arial" w:eastAsia="Calibri" w:hAnsi="Calibri" w:cs="Times New Roman"/>
                <w:sz w:val="20"/>
                <w:lang w:val="es-ES_tradnl"/>
              </w:rPr>
              <w:t>Valor de la</w:t>
            </w:r>
            <w:r w:rsidRPr="006279E6">
              <w:rPr>
                <w:rFonts w:ascii="Arial" w:eastAsia="Calibri" w:hAnsi="Calibri" w:cs="Times New Roman"/>
                <w:spacing w:val="-9"/>
                <w:sz w:val="20"/>
                <w:lang w:val="es-ES_tradnl"/>
              </w:rPr>
              <w:t xml:space="preserve"> </w:t>
            </w:r>
            <w:r w:rsidRPr="006279E6">
              <w:rPr>
                <w:rFonts w:ascii="Arial" w:eastAsia="Calibri" w:hAnsi="Calibri" w:cs="Times New Roman"/>
                <w:sz w:val="20"/>
                <w:lang w:val="es-ES_tradnl"/>
              </w:rPr>
              <w:t>ternura.</w:t>
            </w:r>
          </w:p>
          <w:p w14:paraId="501DBB41"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Expresión y carencia de la ternura entre las</w:t>
            </w:r>
            <w:r w:rsidRPr="006279E6">
              <w:rPr>
                <w:rFonts w:ascii="Arial" w:eastAsia="Calibri" w:hAnsi="Arial" w:cs="Times New Roman"/>
                <w:spacing w:val="-5"/>
                <w:sz w:val="20"/>
                <w:lang w:val="es-ES_tradnl"/>
              </w:rPr>
              <w:t xml:space="preserve"> </w:t>
            </w:r>
            <w:r w:rsidRPr="006279E6">
              <w:rPr>
                <w:rFonts w:ascii="Arial" w:eastAsia="Calibri" w:hAnsi="Arial" w:cs="Times New Roman"/>
                <w:sz w:val="20"/>
                <w:lang w:val="es-ES_tradnl"/>
              </w:rPr>
              <w:t>parejas.</w:t>
            </w:r>
          </w:p>
          <w:p w14:paraId="1FA58196" w14:textId="77777777" w:rsidR="006279E6" w:rsidRPr="006279E6" w:rsidRDefault="006279E6" w:rsidP="006279E6">
            <w:pPr>
              <w:ind w:left="103" w:right="265"/>
              <w:rPr>
                <w:rFonts w:ascii="Arial" w:eastAsia="Arial" w:hAnsi="Arial" w:cs="Arial"/>
                <w:sz w:val="20"/>
                <w:szCs w:val="20"/>
                <w:lang w:val="es-ES_tradnl"/>
              </w:rPr>
            </w:pPr>
            <w:r w:rsidRPr="006279E6">
              <w:rPr>
                <w:rFonts w:ascii="Arial" w:eastAsia="Calibri" w:hAnsi="Calibri" w:cs="Times New Roman"/>
                <w:sz w:val="20"/>
                <w:lang w:val="es-ES_tradnl"/>
              </w:rPr>
              <w:t>Sexualidad en la pareja de los  padres.</w:t>
            </w:r>
          </w:p>
        </w:tc>
      </w:tr>
      <w:tr w:rsidR="006279E6" w:rsidRPr="00430B32" w14:paraId="09593353" w14:textId="77777777" w:rsidTr="00430B32">
        <w:trPr>
          <w:trHeight w:hRule="exact" w:val="1849"/>
        </w:trPr>
        <w:tc>
          <w:tcPr>
            <w:tcW w:w="1368" w:type="dxa"/>
            <w:tcBorders>
              <w:top w:val="single" w:sz="4" w:space="0" w:color="000000"/>
              <w:left w:val="single" w:sz="4" w:space="0" w:color="000000"/>
              <w:bottom w:val="single" w:sz="4" w:space="0" w:color="000000"/>
              <w:right w:val="single" w:sz="4" w:space="0" w:color="000000"/>
            </w:tcBorders>
          </w:tcPr>
          <w:p w14:paraId="77B9DF0E" w14:textId="77777777" w:rsidR="006279E6" w:rsidRPr="006279E6" w:rsidRDefault="006279E6" w:rsidP="006279E6">
            <w:pPr>
              <w:ind w:left="595" w:right="595" w:firstLine="21"/>
              <w:jc w:val="both"/>
              <w:rPr>
                <w:rFonts w:ascii="Arial" w:eastAsia="Arial" w:hAnsi="Arial" w:cs="Arial"/>
                <w:sz w:val="20"/>
                <w:szCs w:val="20"/>
                <w:lang w:val="es-ES_tradnl"/>
              </w:rPr>
            </w:pPr>
            <w:r w:rsidRPr="006279E6">
              <w:rPr>
                <w:rFonts w:ascii="Arial" w:eastAsia="Calibri" w:hAnsi="Calibri" w:cs="Times New Roman"/>
                <w:b/>
                <w:sz w:val="20"/>
                <w:lang w:val="es-ES_tradnl"/>
              </w:rPr>
              <w:t>F A M I L I A</w:t>
            </w:r>
          </w:p>
        </w:tc>
        <w:tc>
          <w:tcPr>
            <w:tcW w:w="3421" w:type="dxa"/>
            <w:tcBorders>
              <w:top w:val="single" w:sz="4" w:space="0" w:color="000000"/>
              <w:left w:val="single" w:sz="4" w:space="0" w:color="000000"/>
              <w:bottom w:val="single" w:sz="4" w:space="0" w:color="000000"/>
              <w:right w:val="single" w:sz="4" w:space="0" w:color="000000"/>
            </w:tcBorders>
          </w:tcPr>
          <w:p w14:paraId="30AF1EB0" w14:textId="77777777" w:rsidR="006279E6" w:rsidRPr="006279E6" w:rsidRDefault="006279E6" w:rsidP="006279E6">
            <w:pPr>
              <w:ind w:left="103" w:right="1630"/>
              <w:rPr>
                <w:rFonts w:ascii="Arial" w:eastAsia="Arial" w:hAnsi="Arial" w:cs="Arial"/>
                <w:sz w:val="20"/>
                <w:szCs w:val="20"/>
                <w:lang w:val="es-ES_tradnl"/>
              </w:rPr>
            </w:pPr>
            <w:r w:rsidRPr="006279E6">
              <w:rPr>
                <w:rFonts w:ascii="Arial" w:eastAsia="Calibri" w:hAnsi="Arial" w:cs="Times New Roman"/>
                <w:sz w:val="20"/>
                <w:lang w:val="es-ES_tradnl"/>
              </w:rPr>
              <w:t>Familia y ecología. El nicho</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afectivo.</w:t>
            </w:r>
          </w:p>
          <w:p w14:paraId="4939107E"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La responsabilidad de la familia por y con los</w:t>
            </w:r>
            <w:r w:rsidRPr="006279E6">
              <w:rPr>
                <w:rFonts w:ascii="Arial" w:eastAsia="Calibri" w:hAnsi="Calibri" w:cs="Times New Roman"/>
                <w:spacing w:val="-5"/>
                <w:sz w:val="20"/>
                <w:lang w:val="es-ES_tradnl"/>
              </w:rPr>
              <w:t xml:space="preserve"> </w:t>
            </w:r>
            <w:r w:rsidRPr="006279E6">
              <w:rPr>
                <w:rFonts w:ascii="Arial" w:eastAsia="Calibri" w:hAnsi="Calibri" w:cs="Times New Roman"/>
                <w:sz w:val="20"/>
                <w:lang w:val="es-ES_tradnl"/>
              </w:rPr>
              <w:t>hijos.</w:t>
            </w:r>
          </w:p>
          <w:p w14:paraId="2D3A8159" w14:textId="77777777" w:rsidR="006279E6" w:rsidRPr="006279E6" w:rsidRDefault="006279E6" w:rsidP="006279E6">
            <w:pPr>
              <w:spacing w:before="1"/>
              <w:ind w:left="103" w:right="263"/>
              <w:rPr>
                <w:rFonts w:ascii="Arial" w:eastAsia="Arial" w:hAnsi="Arial" w:cs="Arial"/>
                <w:sz w:val="20"/>
                <w:szCs w:val="20"/>
                <w:lang w:val="es-ES_tradnl"/>
              </w:rPr>
            </w:pPr>
            <w:r w:rsidRPr="006279E6">
              <w:rPr>
                <w:rFonts w:ascii="Arial" w:eastAsia="Calibri" w:hAnsi="Arial" w:cs="Times New Roman"/>
                <w:sz w:val="20"/>
                <w:lang w:val="es-ES_tradnl"/>
              </w:rPr>
              <w:t>Regulación de la fertilidad. Cuando la familia espera un</w:t>
            </w:r>
            <w:r w:rsidRPr="006279E6">
              <w:rPr>
                <w:rFonts w:ascii="Arial" w:eastAsia="Calibri" w:hAnsi="Arial" w:cs="Times New Roman"/>
                <w:spacing w:val="-12"/>
                <w:sz w:val="20"/>
                <w:lang w:val="es-ES_tradnl"/>
              </w:rPr>
              <w:t xml:space="preserve"> </w:t>
            </w:r>
            <w:r w:rsidRPr="006279E6">
              <w:rPr>
                <w:rFonts w:ascii="Arial" w:eastAsia="Calibri" w:hAnsi="Arial" w:cs="Times New Roman"/>
                <w:sz w:val="20"/>
                <w:lang w:val="es-ES_tradnl"/>
              </w:rPr>
              <w:t>bebe.</w:t>
            </w:r>
          </w:p>
          <w:p w14:paraId="3881096D" w14:textId="77777777" w:rsidR="006279E6" w:rsidRPr="006279E6" w:rsidRDefault="006279E6" w:rsidP="006279E6">
            <w:pPr>
              <w:tabs>
                <w:tab w:val="left" w:pos="1294"/>
                <w:tab w:val="left" w:pos="2556"/>
                <w:tab w:val="left" w:pos="3148"/>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Aspectos</w:t>
            </w:r>
            <w:r w:rsidRPr="006279E6">
              <w:rPr>
                <w:rFonts w:ascii="Arial" w:eastAsia="Calibri" w:hAnsi="Arial" w:cs="Times New Roman"/>
                <w:sz w:val="20"/>
                <w:lang w:val="es-ES_tradnl"/>
              </w:rPr>
              <w:tab/>
              <w:t>biológicos</w:t>
            </w:r>
            <w:r w:rsidRPr="006279E6">
              <w:rPr>
                <w:rFonts w:ascii="Arial" w:eastAsia="Calibri" w:hAnsi="Arial" w:cs="Times New Roman"/>
                <w:sz w:val="20"/>
                <w:lang w:val="es-ES_tradnl"/>
              </w:rPr>
              <w:tab/>
              <w:t>de</w:t>
            </w:r>
            <w:r w:rsidRPr="006279E6">
              <w:rPr>
                <w:rFonts w:ascii="Arial" w:eastAsia="Calibri" w:hAnsi="Arial" w:cs="Times New Roman"/>
                <w:sz w:val="20"/>
                <w:lang w:val="es-ES_tradnl"/>
              </w:rPr>
              <w:tab/>
              <w:t>la procreación, embarazo y</w:t>
            </w:r>
            <w:r w:rsidRPr="006279E6">
              <w:rPr>
                <w:rFonts w:ascii="Arial" w:eastAsia="Calibri" w:hAnsi="Arial" w:cs="Times New Roman"/>
                <w:spacing w:val="-10"/>
                <w:sz w:val="20"/>
                <w:lang w:val="es-ES_tradnl"/>
              </w:rPr>
              <w:t xml:space="preserve"> </w:t>
            </w:r>
            <w:r w:rsidRPr="006279E6">
              <w:rPr>
                <w:rFonts w:ascii="Arial" w:eastAsia="Calibri" w:hAnsi="Arial" w:cs="Times New Roman"/>
                <w:sz w:val="20"/>
                <w:lang w:val="es-ES_tradnl"/>
              </w:rPr>
              <w:t>parto.</w:t>
            </w:r>
          </w:p>
        </w:tc>
        <w:tc>
          <w:tcPr>
            <w:tcW w:w="3601" w:type="dxa"/>
            <w:tcBorders>
              <w:top w:val="single" w:sz="4" w:space="0" w:color="000000"/>
              <w:left w:val="single" w:sz="4" w:space="0" w:color="000000"/>
              <w:bottom w:val="single" w:sz="4" w:space="0" w:color="000000"/>
              <w:right w:val="single" w:sz="4" w:space="0" w:color="000000"/>
            </w:tcBorders>
          </w:tcPr>
          <w:p w14:paraId="4953691F"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Expresiones de ternura o de violencia entre los miembros de la</w:t>
            </w:r>
            <w:r w:rsidRPr="006279E6">
              <w:rPr>
                <w:rFonts w:ascii="Arial" w:eastAsia="Calibri" w:hAnsi="Calibri" w:cs="Times New Roman"/>
                <w:spacing w:val="-6"/>
                <w:sz w:val="20"/>
                <w:lang w:val="es-ES_tradnl"/>
              </w:rPr>
              <w:t xml:space="preserve"> </w:t>
            </w:r>
            <w:r w:rsidRPr="006279E6">
              <w:rPr>
                <w:rFonts w:ascii="Arial" w:eastAsia="Calibri" w:hAnsi="Calibri" w:cs="Times New Roman"/>
                <w:sz w:val="20"/>
                <w:lang w:val="es-ES_tradnl"/>
              </w:rPr>
              <w:t>familia.</w:t>
            </w:r>
          </w:p>
          <w:p w14:paraId="1FF4B1E4"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Ternura y amor para los hijos y para los</w:t>
            </w:r>
            <w:r w:rsidRPr="006279E6">
              <w:rPr>
                <w:rFonts w:ascii="Arial" w:eastAsia="Calibri" w:hAnsi="Calibri" w:cs="Times New Roman"/>
                <w:spacing w:val="-3"/>
                <w:sz w:val="20"/>
                <w:lang w:val="es-ES_tradnl"/>
              </w:rPr>
              <w:t xml:space="preserve"> </w:t>
            </w:r>
            <w:r w:rsidRPr="006279E6">
              <w:rPr>
                <w:rFonts w:ascii="Arial" w:eastAsia="Calibri" w:hAnsi="Calibri" w:cs="Times New Roman"/>
                <w:sz w:val="20"/>
                <w:lang w:val="es-ES_tradnl"/>
              </w:rPr>
              <w:t>padres.</w:t>
            </w:r>
          </w:p>
        </w:tc>
      </w:tr>
      <w:tr w:rsidR="006279E6" w:rsidRPr="00430B32" w14:paraId="413BBFB8" w14:textId="77777777" w:rsidTr="00430B32">
        <w:trPr>
          <w:trHeight w:hRule="exact" w:val="1850"/>
        </w:trPr>
        <w:tc>
          <w:tcPr>
            <w:tcW w:w="1368" w:type="dxa"/>
            <w:tcBorders>
              <w:top w:val="single" w:sz="4" w:space="0" w:color="000000"/>
              <w:left w:val="single" w:sz="4" w:space="0" w:color="000000"/>
              <w:bottom w:val="single" w:sz="4" w:space="0" w:color="000000"/>
              <w:right w:val="single" w:sz="4" w:space="0" w:color="000000"/>
            </w:tcBorders>
          </w:tcPr>
          <w:p w14:paraId="3E12B32C"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lastRenderedPageBreak/>
              <w:t>S O C I E D A D</w:t>
            </w:r>
          </w:p>
        </w:tc>
        <w:tc>
          <w:tcPr>
            <w:tcW w:w="3421" w:type="dxa"/>
            <w:tcBorders>
              <w:top w:val="single" w:sz="4" w:space="0" w:color="000000"/>
              <w:left w:val="single" w:sz="4" w:space="0" w:color="000000"/>
              <w:bottom w:val="single" w:sz="4" w:space="0" w:color="000000"/>
              <w:right w:val="single" w:sz="4" w:space="0" w:color="000000"/>
            </w:tcBorders>
          </w:tcPr>
          <w:p w14:paraId="6E70656A" w14:textId="77777777" w:rsidR="006279E6" w:rsidRPr="006279E6" w:rsidRDefault="006279E6" w:rsidP="006279E6">
            <w:pPr>
              <w:tabs>
                <w:tab w:val="left" w:pos="810"/>
                <w:tab w:val="left" w:pos="1158"/>
                <w:tab w:val="left" w:pos="2297"/>
                <w:tab w:val="left" w:pos="3048"/>
              </w:tabs>
              <w:ind w:left="103" w:right="104"/>
              <w:rPr>
                <w:rFonts w:ascii="Arial" w:eastAsia="Arial" w:hAnsi="Arial" w:cs="Arial"/>
                <w:sz w:val="20"/>
                <w:szCs w:val="20"/>
                <w:lang w:val="es-ES_tradnl"/>
              </w:rPr>
            </w:pPr>
            <w:r w:rsidRPr="006279E6">
              <w:rPr>
                <w:rFonts w:ascii="Arial" w:eastAsia="Calibri" w:hAnsi="Calibri" w:cs="Times New Roman"/>
                <w:sz w:val="20"/>
                <w:lang w:val="es-ES_tradnl"/>
              </w:rPr>
              <w:t>Ritos</w:t>
            </w:r>
            <w:r w:rsidRPr="006279E6">
              <w:rPr>
                <w:rFonts w:ascii="Arial" w:eastAsia="Calibri" w:hAnsi="Calibri" w:cs="Times New Roman"/>
                <w:sz w:val="20"/>
                <w:lang w:val="es-ES_tradnl"/>
              </w:rPr>
              <w:tab/>
              <w:t>y</w:t>
            </w:r>
            <w:r w:rsidRPr="006279E6">
              <w:rPr>
                <w:rFonts w:ascii="Arial" w:eastAsia="Calibri" w:hAnsi="Calibri" w:cs="Times New Roman"/>
                <w:sz w:val="20"/>
                <w:lang w:val="es-ES_tradnl"/>
              </w:rPr>
              <w:tab/>
              <w:t>preguntas</w:t>
            </w:r>
            <w:r w:rsidRPr="006279E6">
              <w:rPr>
                <w:rFonts w:ascii="Arial" w:eastAsia="Calibri" w:hAnsi="Calibri" w:cs="Times New Roman"/>
                <w:sz w:val="20"/>
                <w:lang w:val="es-ES_tradnl"/>
              </w:rPr>
              <w:tab/>
              <w:t>sobre</w:t>
            </w:r>
            <w:r w:rsidRPr="006279E6">
              <w:rPr>
                <w:rFonts w:ascii="Arial" w:eastAsia="Calibri" w:hAnsi="Calibri" w:cs="Times New Roman"/>
                <w:sz w:val="20"/>
                <w:lang w:val="es-ES_tradnl"/>
              </w:rPr>
              <w:tab/>
              <w:t>los procesos</w:t>
            </w:r>
            <w:r w:rsidRPr="006279E6">
              <w:rPr>
                <w:rFonts w:ascii="Arial" w:eastAsia="Calibri" w:hAnsi="Calibri" w:cs="Times New Roman"/>
                <w:spacing w:val="-6"/>
                <w:sz w:val="20"/>
                <w:lang w:val="es-ES_tradnl"/>
              </w:rPr>
              <w:t xml:space="preserve"> </w:t>
            </w:r>
            <w:r w:rsidRPr="006279E6">
              <w:rPr>
                <w:rFonts w:ascii="Arial" w:eastAsia="Calibri" w:hAnsi="Calibri" w:cs="Times New Roman"/>
                <w:sz w:val="20"/>
                <w:lang w:val="es-ES_tradnl"/>
              </w:rPr>
              <w:t>vitales.</w:t>
            </w:r>
          </w:p>
          <w:p w14:paraId="68EF89D1" w14:textId="77777777" w:rsidR="006279E6" w:rsidRPr="006279E6" w:rsidRDefault="006279E6" w:rsidP="006279E6">
            <w:pPr>
              <w:tabs>
                <w:tab w:val="left" w:pos="2214"/>
              </w:tabs>
              <w:ind w:left="103" w:right="105"/>
              <w:jc w:val="both"/>
              <w:rPr>
                <w:rFonts w:ascii="Arial" w:eastAsia="Arial" w:hAnsi="Arial" w:cs="Arial"/>
                <w:sz w:val="20"/>
                <w:szCs w:val="20"/>
                <w:lang w:val="es-ES_tradnl"/>
              </w:rPr>
            </w:pPr>
            <w:r w:rsidRPr="006279E6">
              <w:rPr>
                <w:rFonts w:ascii="Arial" w:eastAsia="Calibri" w:hAnsi="Arial" w:cs="Times New Roman"/>
                <w:sz w:val="20"/>
                <w:lang w:val="es-ES_tradnl"/>
              </w:rPr>
              <w:t>Proyección</w:t>
            </w:r>
            <w:r w:rsidRPr="006279E6">
              <w:rPr>
                <w:rFonts w:ascii="Arial" w:eastAsia="Calibri" w:hAnsi="Arial" w:cs="Times New Roman"/>
                <w:sz w:val="20"/>
                <w:lang w:val="es-ES_tradnl"/>
              </w:rPr>
              <w:tab/>
              <w:t>comunitaria: Importancia de todos dentro de los procesos de</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vida.</w:t>
            </w:r>
          </w:p>
          <w:p w14:paraId="48870FEF" w14:textId="77777777" w:rsidR="006279E6" w:rsidRPr="006279E6" w:rsidRDefault="006279E6" w:rsidP="006279E6">
            <w:pPr>
              <w:tabs>
                <w:tab w:val="left" w:pos="1454"/>
                <w:tab w:val="left" w:pos="2564"/>
                <w:tab w:val="left" w:pos="3049"/>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Supervivencia de la especie. Convivencia</w:t>
            </w:r>
            <w:r w:rsidRPr="006279E6">
              <w:rPr>
                <w:rFonts w:ascii="Arial" w:eastAsia="Calibri" w:hAnsi="Arial" w:cs="Times New Roman"/>
                <w:sz w:val="20"/>
                <w:lang w:val="es-ES_tradnl"/>
              </w:rPr>
              <w:tab/>
              <w:t>ecológica</w:t>
            </w:r>
            <w:r w:rsidRPr="006279E6">
              <w:rPr>
                <w:rFonts w:ascii="Arial" w:eastAsia="Calibri" w:hAnsi="Arial" w:cs="Times New Roman"/>
                <w:sz w:val="20"/>
                <w:lang w:val="es-ES_tradnl"/>
              </w:rPr>
              <w:tab/>
              <w:t>en</w:t>
            </w:r>
            <w:r w:rsidRPr="006279E6">
              <w:rPr>
                <w:rFonts w:ascii="Arial" w:eastAsia="Calibri" w:hAnsi="Arial" w:cs="Times New Roman"/>
                <w:sz w:val="20"/>
                <w:lang w:val="es-ES_tradnl"/>
              </w:rPr>
              <w:tab/>
              <w:t>los medios de</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comunicación.</w:t>
            </w:r>
          </w:p>
        </w:tc>
        <w:tc>
          <w:tcPr>
            <w:tcW w:w="3601" w:type="dxa"/>
            <w:tcBorders>
              <w:top w:val="single" w:sz="4" w:space="0" w:color="000000"/>
              <w:left w:val="single" w:sz="4" w:space="0" w:color="000000"/>
              <w:bottom w:val="single" w:sz="4" w:space="0" w:color="000000"/>
              <w:right w:val="single" w:sz="4" w:space="0" w:color="000000"/>
            </w:tcBorders>
          </w:tcPr>
          <w:p w14:paraId="007B2B14" w14:textId="77777777" w:rsidR="006279E6" w:rsidRPr="006279E6" w:rsidRDefault="006279E6" w:rsidP="006279E6">
            <w:pPr>
              <w:ind w:left="103" w:right="265"/>
              <w:rPr>
                <w:rFonts w:ascii="Arial" w:eastAsia="Arial" w:hAnsi="Arial" w:cs="Arial"/>
                <w:sz w:val="20"/>
                <w:szCs w:val="20"/>
                <w:lang w:val="es-ES_tradnl"/>
              </w:rPr>
            </w:pPr>
            <w:r w:rsidRPr="006279E6">
              <w:rPr>
                <w:rFonts w:ascii="Arial" w:eastAsia="Calibri" w:hAnsi="Arial" w:cs="Times New Roman"/>
                <w:sz w:val="20"/>
                <w:lang w:val="es-ES_tradnl"/>
              </w:rPr>
              <w:t>Ternura vs. Violencia en los medios de</w:t>
            </w:r>
            <w:r w:rsidRPr="006279E6">
              <w:rPr>
                <w:rFonts w:ascii="Arial" w:eastAsia="Calibri" w:hAnsi="Arial" w:cs="Times New Roman"/>
                <w:spacing w:val="-5"/>
                <w:sz w:val="20"/>
                <w:lang w:val="es-ES_tradnl"/>
              </w:rPr>
              <w:t xml:space="preserve"> </w:t>
            </w:r>
            <w:r w:rsidRPr="006279E6">
              <w:rPr>
                <w:rFonts w:ascii="Arial" w:eastAsia="Calibri" w:hAnsi="Arial" w:cs="Times New Roman"/>
                <w:sz w:val="20"/>
                <w:lang w:val="es-ES_tradnl"/>
              </w:rPr>
              <w:t>comunicación.</w:t>
            </w:r>
          </w:p>
          <w:p w14:paraId="10305D49" w14:textId="77777777" w:rsidR="006279E6" w:rsidRPr="006279E6" w:rsidRDefault="006279E6" w:rsidP="006279E6">
            <w:pPr>
              <w:ind w:left="103" w:right="265"/>
              <w:rPr>
                <w:rFonts w:ascii="Arial" w:eastAsia="Arial" w:hAnsi="Arial" w:cs="Arial"/>
                <w:sz w:val="20"/>
                <w:szCs w:val="20"/>
                <w:lang w:val="es-ES_tradnl"/>
              </w:rPr>
            </w:pPr>
            <w:r w:rsidRPr="006279E6">
              <w:rPr>
                <w:rFonts w:ascii="Arial" w:eastAsia="Arial" w:hAnsi="Arial" w:cs="Arial"/>
                <w:sz w:val="20"/>
                <w:szCs w:val="20"/>
                <w:lang w:val="es-ES_tradnl"/>
              </w:rPr>
              <w:t>Expresión social de la ternura. Ruptura de estereotipos sociales: Hombre – mujer, mujer –</w:t>
            </w:r>
            <w:r w:rsidRPr="006279E6">
              <w:rPr>
                <w:rFonts w:ascii="Arial" w:eastAsia="Arial" w:hAnsi="Arial" w:cs="Arial"/>
                <w:spacing w:val="-8"/>
                <w:sz w:val="20"/>
                <w:szCs w:val="20"/>
                <w:lang w:val="es-ES_tradnl"/>
              </w:rPr>
              <w:t xml:space="preserve"> </w:t>
            </w:r>
            <w:r w:rsidRPr="006279E6">
              <w:rPr>
                <w:rFonts w:ascii="Arial" w:eastAsia="Arial" w:hAnsi="Arial" w:cs="Arial"/>
                <w:sz w:val="20"/>
                <w:szCs w:val="20"/>
                <w:lang w:val="es-ES_tradnl"/>
              </w:rPr>
              <w:t>tierna.</w:t>
            </w:r>
          </w:p>
          <w:p w14:paraId="2A7763C8"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La ira  diferente de</w:t>
            </w:r>
            <w:r w:rsidRPr="006279E6">
              <w:rPr>
                <w:rFonts w:ascii="Arial" w:eastAsia="Calibri" w:hAnsi="Arial" w:cs="Times New Roman"/>
                <w:spacing w:val="-8"/>
                <w:sz w:val="20"/>
                <w:lang w:val="es-ES_tradnl"/>
              </w:rPr>
              <w:t xml:space="preserve"> </w:t>
            </w:r>
            <w:r w:rsidRPr="006279E6">
              <w:rPr>
                <w:rFonts w:ascii="Arial" w:eastAsia="Calibri" w:hAnsi="Arial" w:cs="Times New Roman"/>
                <w:sz w:val="20"/>
                <w:lang w:val="es-ES_tradnl"/>
              </w:rPr>
              <w:t>agresión.</w:t>
            </w:r>
          </w:p>
        </w:tc>
      </w:tr>
    </w:tbl>
    <w:p w14:paraId="2C36BFB0" w14:textId="77777777" w:rsidR="006279E6" w:rsidRPr="006279E6" w:rsidRDefault="006279E6" w:rsidP="006279E6">
      <w:pPr>
        <w:rPr>
          <w:rFonts w:ascii="Arial" w:eastAsia="Arial" w:hAnsi="Arial" w:cs="Arial"/>
          <w:sz w:val="20"/>
          <w:szCs w:val="20"/>
          <w:lang w:val="es-ES_tradnl"/>
        </w:rPr>
        <w:sectPr w:rsidR="006279E6" w:rsidRPr="006279E6">
          <w:footerReference w:type="default" r:id="rId22"/>
          <w:pgSz w:w="12240" w:h="15840"/>
          <w:pgMar w:top="1260" w:right="1720" w:bottom="1180" w:left="1480" w:header="0" w:footer="983" w:gutter="0"/>
          <w:pgNumType w:start="13"/>
          <w:cols w:space="720"/>
        </w:sectPr>
      </w:pPr>
    </w:p>
    <w:p w14:paraId="4B6489D2" w14:textId="77777777" w:rsidR="006279E6" w:rsidRPr="006279E6" w:rsidRDefault="006279E6" w:rsidP="006279E6">
      <w:pPr>
        <w:spacing w:before="6"/>
        <w:rPr>
          <w:rFonts w:ascii="Times New Roman" w:eastAsia="Times New Roman" w:hAnsi="Times New Roman" w:cs="Times New Roman"/>
          <w:sz w:val="25"/>
          <w:szCs w:val="25"/>
          <w:lang w:val="es-ES_tradnl"/>
        </w:rPr>
      </w:pPr>
    </w:p>
    <w:tbl>
      <w:tblPr>
        <w:tblStyle w:val="TableNormal2"/>
        <w:tblW w:w="0" w:type="auto"/>
        <w:tblInd w:w="109" w:type="dxa"/>
        <w:tblLayout w:type="fixed"/>
        <w:tblLook w:val="01E0" w:firstRow="1" w:lastRow="1" w:firstColumn="1" w:lastColumn="1" w:noHBand="0" w:noVBand="0"/>
      </w:tblPr>
      <w:tblGrid>
        <w:gridCol w:w="1368"/>
        <w:gridCol w:w="3421"/>
        <w:gridCol w:w="3601"/>
      </w:tblGrid>
      <w:tr w:rsidR="006279E6" w:rsidRPr="006279E6" w14:paraId="2F74E9C9" w14:textId="77777777" w:rsidTr="00430B32">
        <w:trPr>
          <w:trHeight w:hRule="exact" w:val="240"/>
        </w:trPr>
        <w:tc>
          <w:tcPr>
            <w:tcW w:w="8390" w:type="dxa"/>
            <w:gridSpan w:val="3"/>
            <w:tcBorders>
              <w:top w:val="single" w:sz="4" w:space="0" w:color="000000"/>
              <w:left w:val="single" w:sz="4" w:space="0" w:color="000000"/>
              <w:bottom w:val="single" w:sz="4" w:space="0" w:color="000000"/>
              <w:right w:val="single" w:sz="4" w:space="0" w:color="000000"/>
            </w:tcBorders>
          </w:tcPr>
          <w:p w14:paraId="6B0810AF" w14:textId="77777777" w:rsidR="006279E6" w:rsidRPr="006279E6" w:rsidRDefault="006279E6" w:rsidP="006279E6">
            <w:pPr>
              <w:spacing w:line="225" w:lineRule="exact"/>
              <w:ind w:left="1706"/>
              <w:rPr>
                <w:rFonts w:ascii="Arial" w:eastAsia="Arial" w:hAnsi="Arial" w:cs="Arial"/>
                <w:sz w:val="20"/>
                <w:szCs w:val="20"/>
                <w:lang w:val="es-ES_tradnl"/>
              </w:rPr>
            </w:pPr>
            <w:r w:rsidRPr="006279E6">
              <w:rPr>
                <w:rFonts w:ascii="Arial" w:eastAsia="Calibri" w:hAnsi="Calibri" w:cs="Times New Roman"/>
                <w:b/>
                <w:sz w:val="20"/>
                <w:lang w:val="es-ES_tradnl"/>
              </w:rPr>
              <w:t>ESTRUCTURA CURRICULAS BASICA</w:t>
            </w:r>
            <w:r w:rsidRPr="006279E6">
              <w:rPr>
                <w:rFonts w:ascii="Arial" w:eastAsia="Calibri" w:hAnsi="Calibri" w:cs="Times New Roman"/>
                <w:b/>
                <w:spacing w:val="-5"/>
                <w:sz w:val="20"/>
                <w:lang w:val="es-ES_tradnl"/>
              </w:rPr>
              <w:t xml:space="preserve"> </w:t>
            </w:r>
            <w:r w:rsidRPr="006279E6">
              <w:rPr>
                <w:rFonts w:ascii="Arial" w:eastAsia="Calibri" w:hAnsi="Calibri" w:cs="Times New Roman"/>
                <w:b/>
                <w:sz w:val="20"/>
                <w:lang w:val="es-ES_tradnl"/>
              </w:rPr>
              <w:t>SECUNDARIA</w:t>
            </w:r>
          </w:p>
        </w:tc>
      </w:tr>
      <w:tr w:rsidR="006279E6" w:rsidRPr="006279E6" w14:paraId="42F92ABA" w14:textId="77777777" w:rsidTr="00430B32">
        <w:trPr>
          <w:trHeight w:hRule="exact" w:val="470"/>
        </w:trPr>
        <w:tc>
          <w:tcPr>
            <w:tcW w:w="1368" w:type="dxa"/>
            <w:tcBorders>
              <w:top w:val="single" w:sz="4" w:space="0" w:color="000000"/>
              <w:left w:val="single" w:sz="4" w:space="0" w:color="000000"/>
              <w:bottom w:val="single" w:sz="4" w:space="0" w:color="000000"/>
              <w:right w:val="single" w:sz="4" w:space="0" w:color="000000"/>
            </w:tcBorders>
          </w:tcPr>
          <w:p w14:paraId="33398030"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3FF785CF"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15D51DE9" w14:textId="77777777" w:rsidR="006279E6" w:rsidRPr="006279E6" w:rsidRDefault="006279E6" w:rsidP="006279E6">
            <w:pPr>
              <w:ind w:left="624" w:right="624"/>
              <w:jc w:val="center"/>
              <w:rPr>
                <w:rFonts w:ascii="Arial" w:eastAsia="Arial" w:hAnsi="Arial" w:cs="Arial"/>
                <w:sz w:val="20"/>
                <w:szCs w:val="20"/>
                <w:lang w:val="es-ES_tradnl"/>
              </w:rPr>
            </w:pPr>
            <w:r w:rsidRPr="006279E6">
              <w:rPr>
                <w:rFonts w:ascii="Arial" w:eastAsia="Calibri" w:hAnsi="Calibri" w:cs="Times New Roman"/>
                <w:b/>
                <w:sz w:val="20"/>
                <w:lang w:val="es-ES_tradnl"/>
              </w:rPr>
              <w:t>SEXTO</w:t>
            </w:r>
          </w:p>
        </w:tc>
        <w:tc>
          <w:tcPr>
            <w:tcW w:w="3601" w:type="dxa"/>
            <w:tcBorders>
              <w:top w:val="single" w:sz="4" w:space="0" w:color="000000"/>
              <w:left w:val="single" w:sz="4" w:space="0" w:color="000000"/>
              <w:bottom w:val="single" w:sz="4" w:space="0" w:color="000000"/>
              <w:right w:val="single" w:sz="4" w:space="0" w:color="000000"/>
            </w:tcBorders>
          </w:tcPr>
          <w:p w14:paraId="2BE9209A"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29948D30" w14:textId="77777777" w:rsidR="006279E6" w:rsidRPr="006279E6" w:rsidRDefault="006279E6" w:rsidP="006279E6">
            <w:pPr>
              <w:ind w:left="1344" w:right="105"/>
              <w:rPr>
                <w:rFonts w:ascii="Arial" w:eastAsia="Arial" w:hAnsi="Arial" w:cs="Arial"/>
                <w:sz w:val="20"/>
                <w:szCs w:val="20"/>
                <w:lang w:val="es-ES_tradnl"/>
              </w:rPr>
            </w:pPr>
            <w:r w:rsidRPr="006279E6">
              <w:rPr>
                <w:rFonts w:ascii="Arial" w:eastAsia="Calibri" w:hAnsi="Arial" w:cs="Times New Roman"/>
                <w:b/>
                <w:sz w:val="20"/>
                <w:lang w:val="es-ES_tradnl"/>
              </w:rPr>
              <w:t>SÉPTIMO</w:t>
            </w:r>
          </w:p>
        </w:tc>
      </w:tr>
      <w:tr w:rsidR="006279E6" w:rsidRPr="006279E6" w14:paraId="186EBCD6" w14:textId="77777777" w:rsidTr="00430B32">
        <w:trPr>
          <w:trHeight w:hRule="exact" w:val="552"/>
        </w:trPr>
        <w:tc>
          <w:tcPr>
            <w:tcW w:w="1368" w:type="dxa"/>
            <w:tcBorders>
              <w:top w:val="single" w:sz="4" w:space="0" w:color="000000"/>
              <w:left w:val="single" w:sz="4" w:space="0" w:color="000000"/>
              <w:bottom w:val="single" w:sz="4" w:space="0" w:color="000000"/>
              <w:right w:val="single" w:sz="4" w:space="0" w:color="000000"/>
            </w:tcBorders>
          </w:tcPr>
          <w:p w14:paraId="6BE8F590"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632186E7" w14:textId="77777777" w:rsidR="006279E6" w:rsidRPr="006279E6" w:rsidRDefault="006279E6" w:rsidP="006279E6">
            <w:pPr>
              <w:spacing w:line="225" w:lineRule="exact"/>
              <w:ind w:left="623" w:right="624"/>
              <w:jc w:val="center"/>
              <w:rPr>
                <w:rFonts w:ascii="Arial" w:eastAsia="Arial" w:hAnsi="Arial" w:cs="Arial"/>
                <w:sz w:val="20"/>
                <w:szCs w:val="20"/>
                <w:lang w:val="es-ES_tradnl"/>
              </w:rPr>
            </w:pPr>
            <w:r w:rsidRPr="006279E6">
              <w:rPr>
                <w:rFonts w:ascii="Arial" w:eastAsia="Calibri" w:hAnsi="Arial" w:cs="Times New Roman"/>
                <w:b/>
                <w:sz w:val="20"/>
                <w:lang w:val="es-ES_tradnl"/>
              </w:rPr>
              <w:t>DIÁLOGO</w:t>
            </w:r>
          </w:p>
        </w:tc>
        <w:tc>
          <w:tcPr>
            <w:tcW w:w="3601" w:type="dxa"/>
            <w:tcBorders>
              <w:top w:val="single" w:sz="4" w:space="0" w:color="000000"/>
              <w:left w:val="single" w:sz="4" w:space="0" w:color="000000"/>
              <w:bottom w:val="single" w:sz="4" w:space="0" w:color="000000"/>
              <w:right w:val="single" w:sz="4" w:space="0" w:color="000000"/>
            </w:tcBorders>
          </w:tcPr>
          <w:p w14:paraId="184133D9" w14:textId="77777777" w:rsidR="006279E6" w:rsidRPr="006279E6" w:rsidRDefault="006279E6" w:rsidP="006279E6">
            <w:pPr>
              <w:spacing w:line="225" w:lineRule="exact"/>
              <w:ind w:left="1389" w:right="105"/>
              <w:rPr>
                <w:rFonts w:ascii="Arial" w:eastAsia="Arial" w:hAnsi="Arial" w:cs="Arial"/>
                <w:sz w:val="20"/>
                <w:szCs w:val="20"/>
                <w:lang w:val="es-ES_tradnl"/>
              </w:rPr>
            </w:pPr>
            <w:r w:rsidRPr="006279E6">
              <w:rPr>
                <w:rFonts w:ascii="Arial" w:eastAsia="Calibri" w:hAnsi="Calibri" w:cs="Times New Roman"/>
                <w:b/>
                <w:sz w:val="20"/>
                <w:lang w:val="es-ES_tradnl"/>
              </w:rPr>
              <w:t>CAMBIO</w:t>
            </w:r>
          </w:p>
        </w:tc>
      </w:tr>
      <w:tr w:rsidR="006279E6" w:rsidRPr="00430B32" w14:paraId="2989F56D" w14:textId="77777777" w:rsidTr="00430B32">
        <w:trPr>
          <w:trHeight w:hRule="exact" w:val="2079"/>
        </w:trPr>
        <w:tc>
          <w:tcPr>
            <w:tcW w:w="1368" w:type="dxa"/>
            <w:tcBorders>
              <w:top w:val="single" w:sz="4" w:space="0" w:color="000000"/>
              <w:left w:val="single" w:sz="4" w:space="0" w:color="000000"/>
              <w:bottom w:val="single" w:sz="4" w:space="0" w:color="000000"/>
              <w:right w:val="single" w:sz="4" w:space="0" w:color="000000"/>
            </w:tcBorders>
          </w:tcPr>
          <w:p w14:paraId="6B4F2FA3"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57E36E82"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P E R S O N A</w:t>
            </w:r>
          </w:p>
        </w:tc>
        <w:tc>
          <w:tcPr>
            <w:tcW w:w="3421" w:type="dxa"/>
            <w:tcBorders>
              <w:top w:val="single" w:sz="4" w:space="0" w:color="000000"/>
              <w:left w:val="single" w:sz="4" w:space="0" w:color="000000"/>
              <w:bottom w:val="single" w:sz="4" w:space="0" w:color="000000"/>
              <w:right w:val="single" w:sz="4" w:space="0" w:color="000000"/>
            </w:tcBorders>
          </w:tcPr>
          <w:p w14:paraId="4B135974" w14:textId="77777777" w:rsidR="006279E6" w:rsidRPr="006279E6" w:rsidRDefault="006279E6" w:rsidP="006279E6">
            <w:pPr>
              <w:tabs>
                <w:tab w:val="left" w:pos="1571"/>
                <w:tab w:val="left" w:pos="2693"/>
                <w:tab w:val="left" w:pos="3194"/>
              </w:tabs>
              <w:ind w:left="103" w:right="103"/>
              <w:rPr>
                <w:rFonts w:ascii="Arial" w:eastAsia="Arial" w:hAnsi="Arial" w:cs="Arial"/>
                <w:sz w:val="20"/>
                <w:szCs w:val="20"/>
                <w:lang w:val="es-ES_tradnl"/>
              </w:rPr>
            </w:pPr>
            <w:r w:rsidRPr="006279E6">
              <w:rPr>
                <w:rFonts w:ascii="Arial" w:eastAsia="Arial" w:hAnsi="Arial" w:cs="Arial"/>
                <w:sz w:val="20"/>
                <w:szCs w:val="20"/>
                <w:lang w:val="es-ES_tradnl"/>
              </w:rPr>
              <w:t>Cuerpo: ver y ser visto. Autoerotismo:</w:t>
            </w:r>
            <w:r w:rsidRPr="006279E6">
              <w:rPr>
                <w:rFonts w:ascii="Arial" w:eastAsia="Arial" w:hAnsi="Arial" w:cs="Arial"/>
                <w:sz w:val="20"/>
                <w:szCs w:val="20"/>
                <w:lang w:val="es-ES_tradnl"/>
              </w:rPr>
              <w:tab/>
              <w:t>fenómeno</w:t>
            </w:r>
            <w:r w:rsidRPr="006279E6">
              <w:rPr>
                <w:rFonts w:ascii="Arial" w:eastAsia="Arial" w:hAnsi="Arial" w:cs="Arial"/>
                <w:sz w:val="20"/>
                <w:szCs w:val="20"/>
                <w:lang w:val="es-ES_tradnl"/>
              </w:rPr>
              <w:tab/>
              <w:t>bio</w:t>
            </w:r>
            <w:r w:rsidRPr="006279E6">
              <w:rPr>
                <w:rFonts w:ascii="Arial" w:eastAsia="Arial" w:hAnsi="Arial" w:cs="Arial"/>
                <w:sz w:val="20"/>
                <w:szCs w:val="20"/>
                <w:lang w:val="es-ES_tradnl"/>
              </w:rPr>
              <w:tab/>
              <w:t>– psicológico.</w:t>
            </w:r>
          </w:p>
          <w:p w14:paraId="405B8404" w14:textId="77777777" w:rsidR="006279E6" w:rsidRPr="006279E6" w:rsidRDefault="006279E6" w:rsidP="006279E6">
            <w:pPr>
              <w:ind w:left="103" w:right="707"/>
              <w:rPr>
                <w:rFonts w:ascii="Arial" w:eastAsia="Arial" w:hAnsi="Arial" w:cs="Arial"/>
                <w:sz w:val="20"/>
                <w:szCs w:val="20"/>
                <w:lang w:val="es-ES_tradnl"/>
              </w:rPr>
            </w:pPr>
            <w:r w:rsidRPr="006279E6">
              <w:rPr>
                <w:rFonts w:ascii="Arial" w:eastAsia="Calibri" w:hAnsi="Arial" w:cs="Times New Roman"/>
                <w:sz w:val="20"/>
                <w:lang w:val="es-ES_tradnl"/>
              </w:rPr>
              <w:t>Mitos y realidades. Prevención de abuso</w:t>
            </w:r>
            <w:r w:rsidRPr="006279E6">
              <w:rPr>
                <w:rFonts w:ascii="Arial" w:eastAsia="Calibri" w:hAnsi="Arial" w:cs="Times New Roman"/>
                <w:spacing w:val="-13"/>
                <w:sz w:val="20"/>
                <w:lang w:val="es-ES_tradnl"/>
              </w:rPr>
              <w:t xml:space="preserve"> </w:t>
            </w:r>
            <w:r w:rsidRPr="006279E6">
              <w:rPr>
                <w:rFonts w:ascii="Arial" w:eastAsia="Calibri" w:hAnsi="Arial" w:cs="Times New Roman"/>
                <w:sz w:val="20"/>
                <w:lang w:val="es-ES_tradnl"/>
              </w:rPr>
              <w:t>sexual.</w:t>
            </w:r>
          </w:p>
        </w:tc>
        <w:tc>
          <w:tcPr>
            <w:tcW w:w="3601" w:type="dxa"/>
            <w:tcBorders>
              <w:top w:val="single" w:sz="4" w:space="0" w:color="000000"/>
              <w:left w:val="single" w:sz="4" w:space="0" w:color="000000"/>
              <w:bottom w:val="single" w:sz="4" w:space="0" w:color="000000"/>
              <w:right w:val="single" w:sz="4" w:space="0" w:color="000000"/>
            </w:tcBorders>
          </w:tcPr>
          <w:p w14:paraId="11E4753B" w14:textId="77777777" w:rsidR="006279E6" w:rsidRPr="006279E6" w:rsidRDefault="006279E6" w:rsidP="006279E6">
            <w:pPr>
              <w:ind w:left="103" w:right="2355"/>
              <w:rPr>
                <w:rFonts w:ascii="Arial" w:eastAsia="Arial" w:hAnsi="Arial" w:cs="Arial"/>
                <w:sz w:val="20"/>
                <w:szCs w:val="20"/>
                <w:lang w:val="es-ES_tradnl"/>
              </w:rPr>
            </w:pPr>
            <w:r w:rsidRPr="006279E6">
              <w:rPr>
                <w:rFonts w:ascii="Arial" w:eastAsia="Calibri" w:hAnsi="Calibri" w:cs="Times New Roman"/>
                <w:sz w:val="20"/>
                <w:lang w:val="es-ES_tradnl"/>
              </w:rPr>
              <w:t>Autoimagen. Autoestima.</w:t>
            </w:r>
          </w:p>
          <w:p w14:paraId="047221DE" w14:textId="77777777" w:rsidR="006279E6" w:rsidRPr="006279E6" w:rsidRDefault="006279E6" w:rsidP="006279E6">
            <w:pPr>
              <w:ind w:left="103" w:right="542"/>
              <w:rPr>
                <w:rFonts w:ascii="Arial" w:eastAsia="Arial" w:hAnsi="Arial" w:cs="Arial"/>
                <w:sz w:val="20"/>
                <w:szCs w:val="20"/>
                <w:lang w:val="es-ES_tradnl"/>
              </w:rPr>
            </w:pPr>
            <w:r w:rsidRPr="006279E6">
              <w:rPr>
                <w:rFonts w:ascii="Arial" w:eastAsia="Calibri" w:hAnsi="Arial" w:cs="Times New Roman"/>
                <w:sz w:val="20"/>
                <w:lang w:val="es-ES_tradnl"/>
              </w:rPr>
              <w:t>Pubertad (cambios físicos). Menstruación y eyaculación. Pubertad (cambios</w:t>
            </w:r>
            <w:r w:rsidRPr="006279E6">
              <w:rPr>
                <w:rFonts w:ascii="Arial" w:eastAsia="Calibri" w:hAnsi="Arial" w:cs="Times New Roman"/>
                <w:spacing w:val="-10"/>
                <w:sz w:val="20"/>
                <w:lang w:val="es-ES_tradnl"/>
              </w:rPr>
              <w:t xml:space="preserve"> </w:t>
            </w:r>
            <w:r w:rsidRPr="006279E6">
              <w:rPr>
                <w:rFonts w:ascii="Arial" w:eastAsia="Calibri" w:hAnsi="Arial" w:cs="Times New Roman"/>
                <w:sz w:val="20"/>
                <w:lang w:val="es-ES_tradnl"/>
              </w:rPr>
              <w:t>psicológicos).</w:t>
            </w:r>
          </w:p>
        </w:tc>
      </w:tr>
      <w:tr w:rsidR="006279E6" w:rsidRPr="00430B32" w14:paraId="5A18AB4C" w14:textId="77777777" w:rsidTr="00430B32">
        <w:trPr>
          <w:trHeight w:hRule="exact" w:val="1620"/>
        </w:trPr>
        <w:tc>
          <w:tcPr>
            <w:tcW w:w="1368" w:type="dxa"/>
            <w:tcBorders>
              <w:top w:val="single" w:sz="4" w:space="0" w:color="000000"/>
              <w:left w:val="single" w:sz="4" w:space="0" w:color="000000"/>
              <w:bottom w:val="single" w:sz="4" w:space="0" w:color="000000"/>
              <w:right w:val="single" w:sz="4" w:space="0" w:color="000000"/>
            </w:tcBorders>
          </w:tcPr>
          <w:p w14:paraId="2C991DC8" w14:textId="77777777" w:rsidR="006279E6" w:rsidRPr="006279E6" w:rsidRDefault="006279E6" w:rsidP="006279E6">
            <w:pPr>
              <w:ind w:left="607" w:right="605" w:firstLine="4"/>
              <w:jc w:val="both"/>
              <w:rPr>
                <w:rFonts w:ascii="Arial" w:eastAsia="Arial" w:hAnsi="Arial" w:cs="Arial"/>
                <w:sz w:val="20"/>
                <w:szCs w:val="20"/>
                <w:lang w:val="es-ES_tradnl"/>
              </w:rPr>
            </w:pPr>
            <w:r w:rsidRPr="006279E6">
              <w:rPr>
                <w:rFonts w:ascii="Arial" w:eastAsia="Calibri" w:hAnsi="Calibri" w:cs="Times New Roman"/>
                <w:b/>
                <w:sz w:val="20"/>
                <w:lang w:val="es-ES_tradnl"/>
              </w:rPr>
              <w:t>P A R E J A</w:t>
            </w:r>
          </w:p>
        </w:tc>
        <w:tc>
          <w:tcPr>
            <w:tcW w:w="3421" w:type="dxa"/>
            <w:tcBorders>
              <w:top w:val="single" w:sz="4" w:space="0" w:color="000000"/>
              <w:left w:val="single" w:sz="4" w:space="0" w:color="000000"/>
              <w:bottom w:val="single" w:sz="4" w:space="0" w:color="000000"/>
              <w:right w:val="single" w:sz="4" w:space="0" w:color="000000"/>
            </w:tcBorders>
          </w:tcPr>
          <w:p w14:paraId="09184A91" w14:textId="77777777" w:rsidR="006279E6" w:rsidRPr="006279E6" w:rsidRDefault="006279E6" w:rsidP="006279E6">
            <w:pPr>
              <w:tabs>
                <w:tab w:val="left" w:pos="1194"/>
                <w:tab w:val="left" w:pos="2436"/>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Primeros</w:t>
            </w:r>
            <w:r w:rsidRPr="006279E6">
              <w:rPr>
                <w:rFonts w:ascii="Arial" w:eastAsia="Calibri" w:hAnsi="Arial" w:cs="Times New Roman"/>
                <w:sz w:val="20"/>
                <w:lang w:val="es-ES_tradnl"/>
              </w:rPr>
              <w:tab/>
              <w:t>noviazgos:</w:t>
            </w:r>
            <w:r w:rsidRPr="006279E6">
              <w:rPr>
                <w:rFonts w:ascii="Arial" w:eastAsia="Calibri" w:hAnsi="Arial" w:cs="Times New Roman"/>
                <w:sz w:val="20"/>
                <w:lang w:val="es-ES_tradnl"/>
              </w:rPr>
              <w:tab/>
              <w:t>atracción, conquista, mitos, ternura,</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coqueteo.</w:t>
            </w:r>
          </w:p>
        </w:tc>
        <w:tc>
          <w:tcPr>
            <w:tcW w:w="3601" w:type="dxa"/>
            <w:tcBorders>
              <w:top w:val="single" w:sz="4" w:space="0" w:color="000000"/>
              <w:left w:val="single" w:sz="4" w:space="0" w:color="000000"/>
              <w:bottom w:val="single" w:sz="4" w:space="0" w:color="000000"/>
              <w:right w:val="single" w:sz="4" w:space="0" w:color="000000"/>
            </w:tcBorders>
          </w:tcPr>
          <w:p w14:paraId="03F1460A" w14:textId="77777777" w:rsidR="006279E6" w:rsidRPr="006279E6" w:rsidRDefault="006279E6" w:rsidP="006279E6">
            <w:pPr>
              <w:ind w:left="103" w:right="88"/>
              <w:rPr>
                <w:rFonts w:ascii="Arial" w:eastAsia="Arial" w:hAnsi="Arial" w:cs="Arial"/>
                <w:sz w:val="20"/>
                <w:szCs w:val="20"/>
                <w:lang w:val="es-ES_tradnl"/>
              </w:rPr>
            </w:pPr>
            <w:r w:rsidRPr="006279E6">
              <w:rPr>
                <w:rFonts w:ascii="Arial" w:eastAsia="Calibri" w:hAnsi="Calibri" w:cs="Times New Roman"/>
                <w:sz w:val="20"/>
                <w:lang w:val="es-ES_tradnl"/>
              </w:rPr>
              <w:t>Replanteamientos de</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roles.</w:t>
            </w:r>
            <w:r w:rsidRPr="006279E6">
              <w:rPr>
                <w:rFonts w:ascii="Arial" w:eastAsia="Calibri" w:hAnsi="Calibri" w:cs="Times New Roman"/>
                <w:spacing w:val="-4"/>
                <w:sz w:val="20"/>
                <w:lang w:val="es-ES_tradnl"/>
              </w:rPr>
              <w:t xml:space="preserve"> </w:t>
            </w:r>
            <w:r w:rsidRPr="006279E6">
              <w:rPr>
                <w:rFonts w:ascii="Arial" w:eastAsia="Calibri" w:hAnsi="Calibri" w:cs="Times New Roman"/>
                <w:sz w:val="20"/>
                <w:lang w:val="es-ES_tradnl"/>
              </w:rPr>
              <w:t xml:space="preserve">Vivencias,  </w:t>
            </w:r>
            <w:r w:rsidRPr="006279E6">
              <w:rPr>
                <w:rFonts w:ascii="Arial" w:eastAsia="Calibri" w:hAnsi="Calibri" w:cs="Times New Roman"/>
                <w:spacing w:val="3"/>
                <w:sz w:val="20"/>
                <w:lang w:val="es-ES_tradnl"/>
              </w:rPr>
              <w:t xml:space="preserve"> </w:t>
            </w:r>
            <w:r w:rsidRPr="006279E6">
              <w:rPr>
                <w:rFonts w:ascii="Arial" w:eastAsia="Calibri" w:hAnsi="Calibri" w:cs="Times New Roman"/>
                <w:sz w:val="20"/>
                <w:lang w:val="es-ES_tradnl"/>
              </w:rPr>
              <w:t>mitos   y   propuestas   de</w:t>
            </w:r>
            <w:r w:rsidRPr="006279E6">
              <w:rPr>
                <w:rFonts w:ascii="Arial" w:eastAsia="Calibri" w:hAnsi="Calibri" w:cs="Times New Roman"/>
                <w:spacing w:val="1"/>
                <w:sz w:val="20"/>
                <w:lang w:val="es-ES_tradnl"/>
              </w:rPr>
              <w:t xml:space="preserve"> </w:t>
            </w:r>
            <w:r w:rsidRPr="006279E6">
              <w:rPr>
                <w:rFonts w:ascii="Arial" w:eastAsia="Calibri" w:hAnsi="Calibri" w:cs="Times New Roman"/>
                <w:sz w:val="20"/>
                <w:lang w:val="es-ES_tradnl"/>
              </w:rPr>
              <w:t>noviazgos.</w:t>
            </w:r>
          </w:p>
        </w:tc>
      </w:tr>
      <w:tr w:rsidR="006279E6" w:rsidRPr="00430B32" w14:paraId="64FFE943" w14:textId="77777777" w:rsidTr="00430B32">
        <w:trPr>
          <w:trHeight w:hRule="exact" w:val="1851"/>
        </w:trPr>
        <w:tc>
          <w:tcPr>
            <w:tcW w:w="1368" w:type="dxa"/>
            <w:tcBorders>
              <w:top w:val="single" w:sz="4" w:space="0" w:color="000000"/>
              <w:left w:val="single" w:sz="4" w:space="0" w:color="000000"/>
              <w:bottom w:val="single" w:sz="4" w:space="0" w:color="000000"/>
              <w:right w:val="single" w:sz="4" w:space="0" w:color="000000"/>
            </w:tcBorders>
          </w:tcPr>
          <w:p w14:paraId="7F706F40" w14:textId="77777777" w:rsidR="006279E6" w:rsidRPr="006279E6" w:rsidRDefault="006279E6" w:rsidP="006279E6">
            <w:pPr>
              <w:ind w:left="595" w:right="595" w:firstLine="21"/>
              <w:jc w:val="both"/>
              <w:rPr>
                <w:rFonts w:ascii="Arial" w:eastAsia="Arial" w:hAnsi="Arial" w:cs="Arial"/>
                <w:sz w:val="20"/>
                <w:szCs w:val="20"/>
                <w:lang w:val="es-ES_tradnl"/>
              </w:rPr>
            </w:pPr>
            <w:r w:rsidRPr="006279E6">
              <w:rPr>
                <w:rFonts w:ascii="Arial" w:eastAsia="Calibri" w:hAnsi="Calibri" w:cs="Times New Roman"/>
                <w:b/>
                <w:sz w:val="20"/>
                <w:lang w:val="es-ES_tradnl"/>
              </w:rPr>
              <w:t>F A M I L I A</w:t>
            </w:r>
          </w:p>
        </w:tc>
        <w:tc>
          <w:tcPr>
            <w:tcW w:w="3421" w:type="dxa"/>
            <w:tcBorders>
              <w:top w:val="single" w:sz="4" w:space="0" w:color="000000"/>
              <w:left w:val="single" w:sz="4" w:space="0" w:color="000000"/>
              <w:bottom w:val="single" w:sz="4" w:space="0" w:color="000000"/>
              <w:right w:val="single" w:sz="4" w:space="0" w:color="000000"/>
            </w:tcBorders>
          </w:tcPr>
          <w:p w14:paraId="1768F8FE" w14:textId="77777777" w:rsidR="006279E6" w:rsidRPr="006279E6" w:rsidRDefault="006279E6" w:rsidP="006279E6">
            <w:pPr>
              <w:ind w:left="103" w:right="229"/>
              <w:rPr>
                <w:rFonts w:ascii="Arial" w:eastAsia="Arial" w:hAnsi="Arial" w:cs="Arial"/>
                <w:sz w:val="20"/>
                <w:szCs w:val="20"/>
                <w:lang w:val="es-ES_tradnl"/>
              </w:rPr>
            </w:pPr>
            <w:r w:rsidRPr="006279E6">
              <w:rPr>
                <w:rFonts w:ascii="Arial" w:eastAsia="Calibri" w:hAnsi="Arial" w:cs="Times New Roman"/>
                <w:sz w:val="20"/>
                <w:lang w:val="es-ES_tradnl"/>
              </w:rPr>
              <w:t>Comunicación dentro de la familia. Realidades y</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posibilidades.</w:t>
            </w:r>
          </w:p>
          <w:p w14:paraId="3124DCCD"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Diálogos funcionales y diálogos lúdicos.</w:t>
            </w:r>
          </w:p>
        </w:tc>
        <w:tc>
          <w:tcPr>
            <w:tcW w:w="3601" w:type="dxa"/>
            <w:tcBorders>
              <w:top w:val="single" w:sz="4" w:space="0" w:color="000000"/>
              <w:left w:val="single" w:sz="4" w:space="0" w:color="000000"/>
              <w:bottom w:val="single" w:sz="4" w:space="0" w:color="000000"/>
              <w:right w:val="single" w:sz="4" w:space="0" w:color="000000"/>
            </w:tcBorders>
          </w:tcPr>
          <w:p w14:paraId="6E37649C"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Todos en familia podemos cambiar y crecer.</w:t>
            </w:r>
          </w:p>
          <w:p w14:paraId="5E1BA117"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Los conflictos también hacen</w:t>
            </w:r>
            <w:r w:rsidRPr="006279E6">
              <w:rPr>
                <w:rFonts w:ascii="Arial" w:eastAsia="Calibri" w:hAnsi="Arial" w:cs="Times New Roman"/>
                <w:spacing w:val="-11"/>
                <w:sz w:val="20"/>
                <w:lang w:val="es-ES_tradnl"/>
              </w:rPr>
              <w:t xml:space="preserve"> </w:t>
            </w:r>
            <w:r w:rsidRPr="006279E6">
              <w:rPr>
                <w:rFonts w:ascii="Arial" w:eastAsia="Calibri" w:hAnsi="Arial" w:cs="Times New Roman"/>
                <w:sz w:val="20"/>
                <w:lang w:val="es-ES_tradnl"/>
              </w:rPr>
              <w:t>crecer.</w:t>
            </w:r>
          </w:p>
        </w:tc>
      </w:tr>
      <w:tr w:rsidR="006279E6" w:rsidRPr="00430B32" w14:paraId="01F1903E" w14:textId="77777777" w:rsidTr="00430B32">
        <w:trPr>
          <w:trHeight w:hRule="exact" w:val="2081"/>
        </w:trPr>
        <w:tc>
          <w:tcPr>
            <w:tcW w:w="1368" w:type="dxa"/>
            <w:tcBorders>
              <w:top w:val="single" w:sz="4" w:space="0" w:color="000000"/>
              <w:left w:val="single" w:sz="4" w:space="0" w:color="000000"/>
              <w:bottom w:val="single" w:sz="4" w:space="0" w:color="000000"/>
              <w:right w:val="single" w:sz="4" w:space="0" w:color="000000"/>
            </w:tcBorders>
          </w:tcPr>
          <w:p w14:paraId="48A49D7C"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S O C I E D A D</w:t>
            </w:r>
          </w:p>
        </w:tc>
        <w:tc>
          <w:tcPr>
            <w:tcW w:w="3421" w:type="dxa"/>
            <w:tcBorders>
              <w:top w:val="single" w:sz="4" w:space="0" w:color="000000"/>
              <w:left w:val="single" w:sz="4" w:space="0" w:color="000000"/>
              <w:bottom w:val="single" w:sz="4" w:space="0" w:color="000000"/>
              <w:right w:val="single" w:sz="4" w:space="0" w:color="000000"/>
            </w:tcBorders>
          </w:tcPr>
          <w:p w14:paraId="6E3A7855" w14:textId="77777777" w:rsidR="006279E6" w:rsidRPr="006279E6" w:rsidRDefault="006279E6" w:rsidP="006279E6">
            <w:pPr>
              <w:ind w:left="103" w:right="818"/>
              <w:rPr>
                <w:rFonts w:ascii="Arial" w:eastAsia="Arial" w:hAnsi="Arial" w:cs="Arial"/>
                <w:sz w:val="20"/>
                <w:szCs w:val="20"/>
                <w:lang w:val="es-ES_tradnl"/>
              </w:rPr>
            </w:pPr>
            <w:r w:rsidRPr="006279E6">
              <w:rPr>
                <w:rFonts w:ascii="Arial" w:eastAsia="Calibri" w:hAnsi="Arial" w:cs="Times New Roman"/>
                <w:sz w:val="20"/>
                <w:lang w:val="es-ES_tradnl"/>
              </w:rPr>
              <w:t>Lenguaje sexual y contexto. Pornografía.</w:t>
            </w:r>
          </w:p>
          <w:p w14:paraId="5427505C" w14:textId="77777777" w:rsidR="006279E6" w:rsidRPr="006279E6" w:rsidRDefault="006279E6" w:rsidP="006279E6">
            <w:pPr>
              <w:tabs>
                <w:tab w:val="left" w:pos="491"/>
                <w:tab w:val="left" w:pos="1319"/>
                <w:tab w:val="left" w:pos="1753"/>
                <w:tab w:val="left" w:pos="2222"/>
                <w:tab w:val="left" w:pos="3078"/>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El</w:t>
            </w:r>
            <w:r w:rsidRPr="006279E6">
              <w:rPr>
                <w:rFonts w:ascii="Arial" w:eastAsia="Calibri" w:hAnsi="Arial" w:cs="Times New Roman"/>
                <w:sz w:val="20"/>
                <w:lang w:val="es-ES_tradnl"/>
              </w:rPr>
              <w:tab/>
              <w:t>cuerpo</w:t>
            </w:r>
            <w:r w:rsidRPr="006279E6">
              <w:rPr>
                <w:rFonts w:ascii="Arial" w:eastAsia="Calibri" w:hAnsi="Arial" w:cs="Times New Roman"/>
                <w:sz w:val="20"/>
                <w:lang w:val="es-ES_tradnl"/>
              </w:rPr>
              <w:tab/>
              <w:t>en</w:t>
            </w:r>
            <w:r w:rsidRPr="006279E6">
              <w:rPr>
                <w:rFonts w:ascii="Arial" w:eastAsia="Calibri" w:hAnsi="Arial" w:cs="Times New Roman"/>
                <w:sz w:val="20"/>
                <w:lang w:val="es-ES_tradnl"/>
              </w:rPr>
              <w:tab/>
              <w:t>los</w:t>
            </w:r>
            <w:r w:rsidRPr="006279E6">
              <w:rPr>
                <w:rFonts w:ascii="Arial" w:eastAsia="Calibri" w:hAnsi="Arial" w:cs="Times New Roman"/>
                <w:sz w:val="20"/>
                <w:lang w:val="es-ES_tradnl"/>
              </w:rPr>
              <w:tab/>
              <w:t>medios</w:t>
            </w:r>
            <w:r w:rsidRPr="006279E6">
              <w:rPr>
                <w:rFonts w:ascii="Arial" w:eastAsia="Calibri" w:hAnsi="Arial" w:cs="Times New Roman"/>
                <w:sz w:val="20"/>
                <w:lang w:val="es-ES_tradnl"/>
              </w:rPr>
              <w:tab/>
              <w:t>de comunicación.</w:t>
            </w:r>
          </w:p>
        </w:tc>
        <w:tc>
          <w:tcPr>
            <w:tcW w:w="3601" w:type="dxa"/>
            <w:tcBorders>
              <w:top w:val="single" w:sz="4" w:space="0" w:color="000000"/>
              <w:left w:val="single" w:sz="4" w:space="0" w:color="000000"/>
              <w:bottom w:val="single" w:sz="4" w:space="0" w:color="000000"/>
              <w:right w:val="single" w:sz="4" w:space="0" w:color="000000"/>
            </w:tcBorders>
          </w:tcPr>
          <w:p w14:paraId="0342C074" w14:textId="77777777" w:rsidR="006279E6" w:rsidRPr="006279E6" w:rsidRDefault="006279E6" w:rsidP="006279E6">
            <w:pPr>
              <w:tabs>
                <w:tab w:val="left" w:pos="1599"/>
                <w:tab w:val="left" w:pos="2610"/>
                <w:tab w:val="left" w:pos="3377"/>
              </w:tabs>
              <w:ind w:left="103" w:right="101"/>
              <w:rPr>
                <w:rFonts w:ascii="Arial" w:eastAsia="Arial" w:hAnsi="Arial" w:cs="Arial"/>
                <w:sz w:val="20"/>
                <w:szCs w:val="20"/>
                <w:lang w:val="es-ES_tradnl"/>
              </w:rPr>
            </w:pPr>
            <w:r w:rsidRPr="006279E6">
              <w:rPr>
                <w:rFonts w:ascii="Arial" w:eastAsia="Calibri" w:hAnsi="Calibri" w:cs="Times New Roman"/>
                <w:sz w:val="20"/>
                <w:lang w:val="es-ES_tradnl"/>
              </w:rPr>
              <w:t>Adolescencia:</w:t>
            </w:r>
            <w:r w:rsidRPr="006279E6">
              <w:rPr>
                <w:rFonts w:ascii="Arial" w:eastAsia="Calibri" w:hAnsi="Calibri" w:cs="Times New Roman"/>
                <w:sz w:val="20"/>
                <w:lang w:val="es-ES_tradnl"/>
              </w:rPr>
              <w:tab/>
              <w:t>contexto</w:t>
            </w:r>
            <w:r w:rsidRPr="006279E6">
              <w:rPr>
                <w:rFonts w:ascii="Arial" w:eastAsia="Calibri" w:hAnsi="Calibri" w:cs="Times New Roman"/>
                <w:sz w:val="20"/>
                <w:lang w:val="es-ES_tradnl"/>
              </w:rPr>
              <w:tab/>
              <w:t>social</w:t>
            </w:r>
            <w:r w:rsidRPr="006279E6">
              <w:rPr>
                <w:rFonts w:ascii="Arial" w:eastAsia="Calibri" w:hAnsi="Calibri" w:cs="Times New Roman"/>
                <w:sz w:val="20"/>
                <w:lang w:val="es-ES_tradnl"/>
              </w:rPr>
              <w:tab/>
              <w:t xml:space="preserve">e </w:t>
            </w:r>
            <w:proofErr w:type="spellStart"/>
            <w:r w:rsidRPr="006279E6">
              <w:rPr>
                <w:rFonts w:ascii="Arial" w:eastAsia="Calibri" w:hAnsi="Calibri" w:cs="Times New Roman"/>
                <w:sz w:val="20"/>
                <w:lang w:val="es-ES_tradnl"/>
              </w:rPr>
              <w:t>ideologia</w:t>
            </w:r>
            <w:proofErr w:type="spellEnd"/>
            <w:r w:rsidRPr="006279E6">
              <w:rPr>
                <w:rFonts w:ascii="Arial" w:eastAsia="Calibri" w:hAnsi="Calibri" w:cs="Times New Roman"/>
                <w:sz w:val="20"/>
                <w:lang w:val="es-ES_tradnl"/>
              </w:rPr>
              <w:t>.</w:t>
            </w:r>
          </w:p>
          <w:p w14:paraId="32DDCC40" w14:textId="77777777" w:rsidR="006279E6" w:rsidRPr="006279E6" w:rsidRDefault="006279E6" w:rsidP="006279E6">
            <w:pPr>
              <w:tabs>
                <w:tab w:val="left" w:pos="1503"/>
                <w:tab w:val="left" w:pos="1937"/>
                <w:tab w:val="left" w:pos="2405"/>
                <w:tab w:val="left" w:pos="3261"/>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Adolescencia</w:t>
            </w:r>
            <w:r w:rsidRPr="006279E6">
              <w:rPr>
                <w:rFonts w:ascii="Arial" w:eastAsia="Calibri" w:hAnsi="Arial" w:cs="Times New Roman"/>
                <w:sz w:val="20"/>
                <w:lang w:val="es-ES_tradnl"/>
              </w:rPr>
              <w:tab/>
              <w:t>en</w:t>
            </w:r>
            <w:r w:rsidRPr="006279E6">
              <w:rPr>
                <w:rFonts w:ascii="Arial" w:eastAsia="Calibri" w:hAnsi="Arial" w:cs="Times New Roman"/>
                <w:sz w:val="20"/>
                <w:lang w:val="es-ES_tradnl"/>
              </w:rPr>
              <w:tab/>
              <w:t>los</w:t>
            </w:r>
            <w:r w:rsidRPr="006279E6">
              <w:rPr>
                <w:rFonts w:ascii="Arial" w:eastAsia="Calibri" w:hAnsi="Arial" w:cs="Times New Roman"/>
                <w:sz w:val="20"/>
                <w:lang w:val="es-ES_tradnl"/>
              </w:rPr>
              <w:tab/>
              <w:t>medios</w:t>
            </w:r>
            <w:r w:rsidRPr="006279E6">
              <w:rPr>
                <w:rFonts w:ascii="Arial" w:eastAsia="Calibri" w:hAnsi="Arial" w:cs="Times New Roman"/>
                <w:sz w:val="20"/>
                <w:lang w:val="es-ES_tradnl"/>
              </w:rPr>
              <w:tab/>
              <w:t>de comunicación.</w:t>
            </w:r>
          </w:p>
        </w:tc>
      </w:tr>
    </w:tbl>
    <w:p w14:paraId="2B374E9A" w14:textId="77777777" w:rsidR="006279E6" w:rsidRPr="006279E6" w:rsidRDefault="006279E6" w:rsidP="006279E6">
      <w:pPr>
        <w:rPr>
          <w:rFonts w:ascii="Arial" w:eastAsia="Arial" w:hAnsi="Arial" w:cs="Arial"/>
          <w:sz w:val="20"/>
          <w:szCs w:val="20"/>
          <w:lang w:val="es-ES_tradnl"/>
        </w:rPr>
        <w:sectPr w:rsidR="006279E6" w:rsidRPr="006279E6">
          <w:pgSz w:w="12240" w:h="15840"/>
          <w:pgMar w:top="1500" w:right="1720" w:bottom="1180" w:left="1480" w:header="0" w:footer="983" w:gutter="0"/>
          <w:cols w:space="720"/>
        </w:sectPr>
      </w:pPr>
    </w:p>
    <w:p w14:paraId="03CF26A5" w14:textId="77777777" w:rsidR="006279E6" w:rsidRPr="006279E6" w:rsidRDefault="006279E6" w:rsidP="006279E6">
      <w:pPr>
        <w:rPr>
          <w:rFonts w:ascii="Times New Roman" w:eastAsia="Times New Roman" w:hAnsi="Times New Roman" w:cs="Times New Roman"/>
          <w:sz w:val="10"/>
          <w:szCs w:val="10"/>
          <w:lang w:val="es-ES_tradnl"/>
        </w:rPr>
      </w:pPr>
    </w:p>
    <w:tbl>
      <w:tblPr>
        <w:tblStyle w:val="TableNormal2"/>
        <w:tblW w:w="0" w:type="auto"/>
        <w:tblInd w:w="109" w:type="dxa"/>
        <w:tblLayout w:type="fixed"/>
        <w:tblLook w:val="01E0" w:firstRow="1" w:lastRow="1" w:firstColumn="1" w:lastColumn="1" w:noHBand="0" w:noVBand="0"/>
      </w:tblPr>
      <w:tblGrid>
        <w:gridCol w:w="1368"/>
        <w:gridCol w:w="3421"/>
        <w:gridCol w:w="3601"/>
      </w:tblGrid>
      <w:tr w:rsidR="006279E6" w:rsidRPr="006279E6" w14:paraId="388D7082"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3D0A3101"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4B06BB85" w14:textId="77777777" w:rsidR="006279E6" w:rsidRPr="006279E6" w:rsidRDefault="006279E6" w:rsidP="006279E6">
            <w:pPr>
              <w:spacing w:line="228" w:lineRule="exact"/>
              <w:ind w:left="623" w:right="624"/>
              <w:jc w:val="center"/>
              <w:rPr>
                <w:rFonts w:ascii="Arial" w:eastAsia="Arial" w:hAnsi="Arial" w:cs="Arial"/>
                <w:sz w:val="20"/>
                <w:szCs w:val="20"/>
                <w:lang w:val="es-ES_tradnl"/>
              </w:rPr>
            </w:pPr>
            <w:r w:rsidRPr="006279E6">
              <w:rPr>
                <w:rFonts w:ascii="Arial" w:eastAsia="Calibri" w:hAnsi="Calibri" w:cs="Times New Roman"/>
                <w:b/>
                <w:sz w:val="20"/>
                <w:lang w:val="es-ES_tradnl"/>
              </w:rPr>
              <w:t>OCTAVO</w:t>
            </w:r>
          </w:p>
        </w:tc>
        <w:tc>
          <w:tcPr>
            <w:tcW w:w="3601" w:type="dxa"/>
            <w:tcBorders>
              <w:top w:val="single" w:sz="4" w:space="0" w:color="000000"/>
              <w:left w:val="single" w:sz="4" w:space="0" w:color="000000"/>
              <w:bottom w:val="single" w:sz="4" w:space="0" w:color="000000"/>
              <w:right w:val="single" w:sz="4" w:space="0" w:color="000000"/>
            </w:tcBorders>
          </w:tcPr>
          <w:p w14:paraId="5C54B415" w14:textId="77777777" w:rsidR="006279E6" w:rsidRPr="006279E6" w:rsidRDefault="006279E6" w:rsidP="006279E6">
            <w:pPr>
              <w:spacing w:line="228" w:lineRule="exact"/>
              <w:ind w:left="811" w:right="815"/>
              <w:jc w:val="center"/>
              <w:rPr>
                <w:rFonts w:ascii="Arial" w:eastAsia="Arial" w:hAnsi="Arial" w:cs="Arial"/>
                <w:sz w:val="20"/>
                <w:szCs w:val="20"/>
                <w:lang w:val="es-ES_tradnl"/>
              </w:rPr>
            </w:pPr>
            <w:r w:rsidRPr="006279E6">
              <w:rPr>
                <w:rFonts w:ascii="Arial" w:eastAsia="Calibri" w:hAnsi="Calibri" w:cs="Times New Roman"/>
                <w:b/>
                <w:sz w:val="20"/>
                <w:lang w:val="es-ES_tradnl"/>
              </w:rPr>
              <w:t>NOVENO</w:t>
            </w:r>
          </w:p>
        </w:tc>
      </w:tr>
      <w:tr w:rsidR="006279E6" w:rsidRPr="006279E6" w14:paraId="1B1A2DE0"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2521EDC4"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21AB3712" w14:textId="77777777" w:rsidR="006279E6" w:rsidRPr="006279E6" w:rsidRDefault="006279E6" w:rsidP="006279E6">
            <w:pPr>
              <w:spacing w:line="225" w:lineRule="exact"/>
              <w:ind w:left="624" w:right="624"/>
              <w:jc w:val="center"/>
              <w:rPr>
                <w:rFonts w:ascii="Arial" w:eastAsia="Arial" w:hAnsi="Arial" w:cs="Arial"/>
                <w:sz w:val="20"/>
                <w:szCs w:val="20"/>
                <w:lang w:val="es-ES_tradnl"/>
              </w:rPr>
            </w:pPr>
            <w:r w:rsidRPr="006279E6">
              <w:rPr>
                <w:rFonts w:ascii="Arial" w:eastAsia="Arial" w:hAnsi="Arial" w:cs="Arial"/>
                <w:b/>
                <w:bCs/>
                <w:sz w:val="20"/>
                <w:szCs w:val="20"/>
                <w:lang w:val="es-ES_tradnl"/>
              </w:rPr>
              <w:t>AMOR –</w:t>
            </w:r>
            <w:r w:rsidRPr="006279E6">
              <w:rPr>
                <w:rFonts w:ascii="Arial" w:eastAsia="Arial" w:hAnsi="Arial" w:cs="Arial"/>
                <w:b/>
                <w:bCs/>
                <w:spacing w:val="-7"/>
                <w:sz w:val="20"/>
                <w:szCs w:val="20"/>
                <w:lang w:val="es-ES_tradnl"/>
              </w:rPr>
              <w:t xml:space="preserve"> </w:t>
            </w:r>
            <w:r w:rsidRPr="006279E6">
              <w:rPr>
                <w:rFonts w:ascii="Arial" w:eastAsia="Arial" w:hAnsi="Arial" w:cs="Arial"/>
                <w:b/>
                <w:bCs/>
                <w:sz w:val="20"/>
                <w:szCs w:val="20"/>
                <w:lang w:val="es-ES_tradnl"/>
              </w:rPr>
              <w:t>SEXO</w:t>
            </w:r>
          </w:p>
        </w:tc>
        <w:tc>
          <w:tcPr>
            <w:tcW w:w="3601" w:type="dxa"/>
            <w:tcBorders>
              <w:top w:val="single" w:sz="4" w:space="0" w:color="000000"/>
              <w:left w:val="single" w:sz="4" w:space="0" w:color="000000"/>
              <w:bottom w:val="single" w:sz="4" w:space="0" w:color="000000"/>
              <w:right w:val="single" w:sz="4" w:space="0" w:color="000000"/>
            </w:tcBorders>
          </w:tcPr>
          <w:p w14:paraId="406C703A" w14:textId="77777777" w:rsidR="006279E6" w:rsidRPr="006279E6" w:rsidRDefault="006279E6" w:rsidP="006279E6">
            <w:pPr>
              <w:spacing w:line="225" w:lineRule="exact"/>
              <w:ind w:left="811" w:right="815"/>
              <w:jc w:val="center"/>
              <w:rPr>
                <w:rFonts w:ascii="Arial" w:eastAsia="Arial" w:hAnsi="Arial" w:cs="Arial"/>
                <w:sz w:val="20"/>
                <w:szCs w:val="20"/>
                <w:lang w:val="es-ES_tradnl"/>
              </w:rPr>
            </w:pPr>
            <w:r w:rsidRPr="006279E6">
              <w:rPr>
                <w:rFonts w:ascii="Arial" w:eastAsia="Calibri" w:hAnsi="Calibri" w:cs="Times New Roman"/>
                <w:b/>
                <w:sz w:val="20"/>
                <w:lang w:val="es-ES_tradnl"/>
              </w:rPr>
              <w:t>RESPONSABILIDAD</w:t>
            </w:r>
          </w:p>
        </w:tc>
      </w:tr>
      <w:tr w:rsidR="006279E6" w:rsidRPr="00430B32" w14:paraId="44C50034" w14:textId="77777777" w:rsidTr="00430B32">
        <w:trPr>
          <w:trHeight w:hRule="exact" w:val="1654"/>
        </w:trPr>
        <w:tc>
          <w:tcPr>
            <w:tcW w:w="1368" w:type="dxa"/>
            <w:tcBorders>
              <w:top w:val="single" w:sz="4" w:space="0" w:color="000000"/>
              <w:left w:val="single" w:sz="4" w:space="0" w:color="000000"/>
              <w:bottom w:val="single" w:sz="4" w:space="0" w:color="000000"/>
              <w:right w:val="single" w:sz="4" w:space="0" w:color="000000"/>
            </w:tcBorders>
          </w:tcPr>
          <w:p w14:paraId="565EA4D1"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P E R S O N A</w:t>
            </w:r>
          </w:p>
        </w:tc>
        <w:tc>
          <w:tcPr>
            <w:tcW w:w="3421" w:type="dxa"/>
            <w:tcBorders>
              <w:top w:val="single" w:sz="4" w:space="0" w:color="000000"/>
              <w:left w:val="single" w:sz="4" w:space="0" w:color="000000"/>
              <w:bottom w:val="single" w:sz="4" w:space="0" w:color="000000"/>
              <w:right w:val="single" w:sz="4" w:space="0" w:color="000000"/>
            </w:tcBorders>
          </w:tcPr>
          <w:p w14:paraId="07E5D9D8" w14:textId="77777777" w:rsidR="006279E6" w:rsidRPr="006279E6" w:rsidRDefault="006279E6" w:rsidP="006279E6">
            <w:pPr>
              <w:ind w:left="103" w:right="1585"/>
              <w:rPr>
                <w:rFonts w:ascii="Arial" w:eastAsia="Arial" w:hAnsi="Arial" w:cs="Arial"/>
                <w:sz w:val="20"/>
                <w:szCs w:val="20"/>
                <w:lang w:val="es-ES_tradnl"/>
              </w:rPr>
            </w:pPr>
            <w:r w:rsidRPr="006279E6">
              <w:rPr>
                <w:rFonts w:ascii="Arial" w:eastAsia="Calibri" w:hAnsi="Arial" w:cs="Times New Roman"/>
                <w:sz w:val="20"/>
                <w:lang w:val="es-ES_tradnl"/>
              </w:rPr>
              <w:t>Orientación sexual. Deseo</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sexual.</w:t>
            </w:r>
          </w:p>
          <w:p w14:paraId="17E2E6DF"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Sueños y</w:t>
            </w:r>
            <w:r w:rsidRPr="006279E6">
              <w:rPr>
                <w:rFonts w:ascii="Arial" w:eastAsia="Calibri" w:hAnsi="Arial" w:cs="Times New Roman"/>
                <w:spacing w:val="-8"/>
                <w:sz w:val="20"/>
                <w:lang w:val="es-ES_tradnl"/>
              </w:rPr>
              <w:t xml:space="preserve"> </w:t>
            </w:r>
            <w:r w:rsidRPr="006279E6">
              <w:rPr>
                <w:rFonts w:ascii="Arial" w:eastAsia="Calibri" w:hAnsi="Arial" w:cs="Times New Roman"/>
                <w:sz w:val="20"/>
                <w:lang w:val="es-ES_tradnl"/>
              </w:rPr>
              <w:t>fantasías.</w:t>
            </w:r>
          </w:p>
          <w:p w14:paraId="76BFC3B6" w14:textId="77777777" w:rsidR="006279E6" w:rsidRPr="006279E6" w:rsidRDefault="006279E6" w:rsidP="006279E6">
            <w:pPr>
              <w:tabs>
                <w:tab w:val="left" w:pos="729"/>
                <w:tab w:val="left" w:pos="1146"/>
                <w:tab w:val="left" w:pos="2019"/>
                <w:tab w:val="left" w:pos="2992"/>
              </w:tabs>
              <w:ind w:left="103" w:right="103"/>
              <w:rPr>
                <w:rFonts w:ascii="Arial" w:eastAsia="Arial" w:hAnsi="Arial" w:cs="Arial"/>
                <w:sz w:val="20"/>
                <w:szCs w:val="20"/>
                <w:lang w:val="es-ES_tradnl"/>
              </w:rPr>
            </w:pPr>
            <w:r w:rsidRPr="006279E6">
              <w:rPr>
                <w:rFonts w:ascii="Arial" w:eastAsia="Calibri" w:hAnsi="Calibri" w:cs="Times New Roman"/>
                <w:sz w:val="20"/>
                <w:lang w:val="es-ES_tradnl"/>
              </w:rPr>
              <w:t>Con</w:t>
            </w:r>
            <w:r w:rsidRPr="006279E6">
              <w:rPr>
                <w:rFonts w:ascii="Arial" w:eastAsia="Calibri" w:hAnsi="Calibri" w:cs="Times New Roman"/>
                <w:sz w:val="20"/>
                <w:lang w:val="es-ES_tradnl"/>
              </w:rPr>
              <w:tab/>
              <w:t>el</w:t>
            </w:r>
            <w:r w:rsidRPr="006279E6">
              <w:rPr>
                <w:rFonts w:ascii="Arial" w:eastAsia="Calibri" w:hAnsi="Calibri" w:cs="Times New Roman"/>
                <w:sz w:val="20"/>
                <w:lang w:val="es-ES_tradnl"/>
              </w:rPr>
              <w:tab/>
              <w:t>cuerpo</w:t>
            </w:r>
            <w:r w:rsidRPr="006279E6">
              <w:rPr>
                <w:rFonts w:ascii="Arial" w:eastAsia="Calibri" w:hAnsi="Calibri" w:cs="Times New Roman"/>
                <w:sz w:val="20"/>
                <w:lang w:val="es-ES_tradnl"/>
              </w:rPr>
              <w:tab/>
              <w:t>expreso</w:t>
            </w:r>
            <w:r w:rsidRPr="006279E6">
              <w:rPr>
                <w:rFonts w:ascii="Arial" w:eastAsia="Calibri" w:hAnsi="Calibri" w:cs="Times New Roman"/>
                <w:sz w:val="20"/>
                <w:lang w:val="es-ES_tradnl"/>
              </w:rPr>
              <w:tab/>
              <w:t>mis emociones y</w:t>
            </w:r>
            <w:r w:rsidRPr="006279E6">
              <w:rPr>
                <w:rFonts w:ascii="Arial" w:eastAsia="Calibri" w:hAnsi="Calibri" w:cs="Times New Roman"/>
                <w:spacing w:val="-9"/>
                <w:sz w:val="20"/>
                <w:lang w:val="es-ES_tradnl"/>
              </w:rPr>
              <w:t xml:space="preserve"> </w:t>
            </w:r>
            <w:r w:rsidRPr="006279E6">
              <w:rPr>
                <w:rFonts w:ascii="Arial" w:eastAsia="Calibri" w:hAnsi="Calibri" w:cs="Times New Roman"/>
                <w:sz w:val="20"/>
                <w:lang w:val="es-ES_tradnl"/>
              </w:rPr>
              <w:t>sentimientos.</w:t>
            </w:r>
          </w:p>
          <w:p w14:paraId="35C420FE" w14:textId="77777777" w:rsidR="006279E6" w:rsidRPr="006279E6" w:rsidRDefault="006279E6" w:rsidP="006279E6">
            <w:pPr>
              <w:spacing w:line="229" w:lineRule="exact"/>
              <w:ind w:left="103" w:right="1896"/>
              <w:rPr>
                <w:rFonts w:ascii="Arial" w:eastAsia="Arial" w:hAnsi="Arial" w:cs="Arial"/>
                <w:sz w:val="20"/>
                <w:szCs w:val="20"/>
                <w:lang w:val="es-ES_tradnl"/>
              </w:rPr>
            </w:pPr>
            <w:r w:rsidRPr="006279E6">
              <w:rPr>
                <w:rFonts w:ascii="Arial" w:eastAsia="Calibri" w:hAnsi="Calibri" w:cs="Times New Roman"/>
                <w:sz w:val="20"/>
                <w:lang w:val="es-ES_tradnl"/>
              </w:rPr>
              <w:t>El</w:t>
            </w:r>
            <w:r w:rsidRPr="006279E6">
              <w:rPr>
                <w:rFonts w:ascii="Arial" w:eastAsia="Calibri" w:hAnsi="Calibri" w:cs="Times New Roman"/>
                <w:spacing w:val="-5"/>
                <w:sz w:val="20"/>
                <w:lang w:val="es-ES_tradnl"/>
              </w:rPr>
              <w:t xml:space="preserve"> </w:t>
            </w:r>
            <w:r w:rsidRPr="006279E6">
              <w:rPr>
                <w:rFonts w:ascii="Arial" w:eastAsia="Calibri" w:hAnsi="Calibri" w:cs="Times New Roman"/>
                <w:sz w:val="20"/>
                <w:lang w:val="es-ES_tradnl"/>
              </w:rPr>
              <w:t>baile.</w:t>
            </w:r>
          </w:p>
          <w:p w14:paraId="40327E20" w14:textId="77777777" w:rsidR="006279E6" w:rsidRPr="006279E6" w:rsidRDefault="006279E6" w:rsidP="006279E6">
            <w:pPr>
              <w:spacing w:line="229"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¿Qué es el</w:t>
            </w:r>
            <w:r w:rsidRPr="006279E6">
              <w:rPr>
                <w:rFonts w:ascii="Arial" w:eastAsia="Calibri" w:hAnsi="Arial" w:cs="Times New Roman"/>
                <w:spacing w:val="-4"/>
                <w:sz w:val="20"/>
                <w:lang w:val="es-ES_tradnl"/>
              </w:rPr>
              <w:t xml:space="preserve"> </w:t>
            </w:r>
            <w:r w:rsidRPr="006279E6">
              <w:rPr>
                <w:rFonts w:ascii="Arial" w:eastAsia="Calibri" w:hAnsi="Arial" w:cs="Times New Roman"/>
                <w:sz w:val="20"/>
                <w:lang w:val="es-ES_tradnl"/>
              </w:rPr>
              <w:t>amor?</w:t>
            </w:r>
          </w:p>
        </w:tc>
        <w:tc>
          <w:tcPr>
            <w:tcW w:w="3601" w:type="dxa"/>
            <w:tcBorders>
              <w:top w:val="single" w:sz="4" w:space="0" w:color="000000"/>
              <w:left w:val="single" w:sz="4" w:space="0" w:color="000000"/>
              <w:bottom w:val="single" w:sz="4" w:space="0" w:color="000000"/>
              <w:right w:val="single" w:sz="4" w:space="0" w:color="000000"/>
            </w:tcBorders>
          </w:tcPr>
          <w:p w14:paraId="6C1D60E6" w14:textId="77777777" w:rsidR="006279E6" w:rsidRPr="006279E6" w:rsidRDefault="006279E6" w:rsidP="006279E6">
            <w:pPr>
              <w:ind w:left="103" w:right="107"/>
              <w:jc w:val="both"/>
              <w:rPr>
                <w:rFonts w:ascii="Arial" w:eastAsia="Arial" w:hAnsi="Arial" w:cs="Arial"/>
                <w:sz w:val="20"/>
                <w:szCs w:val="20"/>
                <w:lang w:val="es-ES_tradnl"/>
              </w:rPr>
            </w:pPr>
            <w:r w:rsidRPr="006279E6">
              <w:rPr>
                <w:rFonts w:ascii="Arial" w:eastAsia="Calibri" w:hAnsi="Arial" w:cs="Times New Roman"/>
                <w:sz w:val="20"/>
                <w:lang w:val="es-ES_tradnl"/>
              </w:rPr>
              <w:t>Reflexión sobre: relación sexual, virginidad y</w:t>
            </w:r>
            <w:r w:rsidRPr="006279E6">
              <w:rPr>
                <w:rFonts w:ascii="Arial" w:eastAsia="Calibri" w:hAnsi="Arial" w:cs="Times New Roman"/>
                <w:spacing w:val="-13"/>
                <w:sz w:val="20"/>
                <w:lang w:val="es-ES_tradnl"/>
              </w:rPr>
              <w:t xml:space="preserve"> </w:t>
            </w:r>
            <w:r w:rsidRPr="006279E6">
              <w:rPr>
                <w:rFonts w:ascii="Arial" w:eastAsia="Calibri" w:hAnsi="Arial" w:cs="Times New Roman"/>
                <w:sz w:val="20"/>
                <w:lang w:val="es-ES_tradnl"/>
              </w:rPr>
              <w:t>castidad.</w:t>
            </w:r>
          </w:p>
          <w:p w14:paraId="3E1B3823" w14:textId="77777777" w:rsidR="006279E6" w:rsidRPr="006279E6" w:rsidRDefault="006279E6" w:rsidP="006279E6">
            <w:pPr>
              <w:ind w:left="103" w:right="254"/>
              <w:rPr>
                <w:rFonts w:ascii="Arial" w:eastAsia="Arial" w:hAnsi="Arial" w:cs="Arial"/>
                <w:sz w:val="20"/>
                <w:szCs w:val="20"/>
                <w:lang w:val="es-ES_tradnl"/>
              </w:rPr>
            </w:pPr>
            <w:r w:rsidRPr="006279E6">
              <w:rPr>
                <w:rFonts w:ascii="Arial" w:eastAsia="Calibri" w:hAnsi="Calibri" w:cs="Times New Roman"/>
                <w:sz w:val="20"/>
                <w:lang w:val="es-ES_tradnl"/>
              </w:rPr>
              <w:t>Me responsabilizo de mi sexualidad. Cuido mi</w:t>
            </w:r>
            <w:r w:rsidRPr="006279E6">
              <w:rPr>
                <w:rFonts w:ascii="Arial" w:eastAsia="Calibri" w:hAnsi="Calibri" w:cs="Times New Roman"/>
                <w:spacing w:val="-9"/>
                <w:sz w:val="20"/>
                <w:lang w:val="es-ES_tradnl"/>
              </w:rPr>
              <w:t xml:space="preserve"> </w:t>
            </w:r>
            <w:r w:rsidRPr="006279E6">
              <w:rPr>
                <w:rFonts w:ascii="Arial" w:eastAsia="Calibri" w:hAnsi="Calibri" w:cs="Times New Roman"/>
                <w:sz w:val="20"/>
                <w:lang w:val="es-ES_tradnl"/>
              </w:rPr>
              <w:t>cuerpo.</w:t>
            </w:r>
          </w:p>
          <w:p w14:paraId="354575CD" w14:textId="77777777" w:rsidR="006279E6" w:rsidRPr="006279E6" w:rsidRDefault="006279E6" w:rsidP="006279E6">
            <w:pPr>
              <w:ind w:left="103" w:right="106"/>
              <w:jc w:val="both"/>
              <w:rPr>
                <w:rFonts w:ascii="Arial" w:eastAsia="Arial" w:hAnsi="Arial" w:cs="Arial"/>
                <w:sz w:val="20"/>
                <w:szCs w:val="20"/>
                <w:lang w:val="es-ES_tradnl"/>
              </w:rPr>
            </w:pPr>
            <w:r w:rsidRPr="006279E6">
              <w:rPr>
                <w:rFonts w:ascii="Arial" w:eastAsia="Calibri" w:hAnsi="Arial" w:cs="Times New Roman"/>
                <w:sz w:val="20"/>
                <w:lang w:val="es-ES_tradnl"/>
              </w:rPr>
              <w:t>Prevención de enfermedades de transmisión sexual y de  embarazos no</w:t>
            </w:r>
            <w:r w:rsidRPr="006279E6">
              <w:rPr>
                <w:rFonts w:ascii="Arial" w:eastAsia="Calibri" w:hAnsi="Arial" w:cs="Times New Roman"/>
                <w:spacing w:val="-5"/>
                <w:sz w:val="20"/>
                <w:lang w:val="es-ES_tradnl"/>
              </w:rPr>
              <w:t xml:space="preserve"> </w:t>
            </w:r>
            <w:r w:rsidRPr="006279E6">
              <w:rPr>
                <w:rFonts w:ascii="Arial" w:eastAsia="Calibri" w:hAnsi="Arial" w:cs="Times New Roman"/>
                <w:sz w:val="20"/>
                <w:lang w:val="es-ES_tradnl"/>
              </w:rPr>
              <w:t>deseados.</w:t>
            </w:r>
          </w:p>
        </w:tc>
      </w:tr>
      <w:tr w:rsidR="006279E6" w:rsidRPr="00430B32" w14:paraId="393C3E3D" w14:textId="77777777" w:rsidTr="00430B32">
        <w:trPr>
          <w:trHeight w:hRule="exact" w:val="2312"/>
        </w:trPr>
        <w:tc>
          <w:tcPr>
            <w:tcW w:w="1368" w:type="dxa"/>
            <w:tcBorders>
              <w:top w:val="single" w:sz="4" w:space="0" w:color="000000"/>
              <w:left w:val="single" w:sz="4" w:space="0" w:color="000000"/>
              <w:bottom w:val="single" w:sz="4" w:space="0" w:color="000000"/>
              <w:right w:val="single" w:sz="4" w:space="0" w:color="000000"/>
            </w:tcBorders>
          </w:tcPr>
          <w:p w14:paraId="54A5B6B6"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745F4C90" w14:textId="77777777" w:rsidR="006279E6" w:rsidRPr="006279E6" w:rsidRDefault="006279E6" w:rsidP="006279E6">
            <w:pPr>
              <w:ind w:left="607" w:right="605" w:firstLine="4"/>
              <w:jc w:val="both"/>
              <w:rPr>
                <w:rFonts w:ascii="Arial" w:eastAsia="Arial" w:hAnsi="Arial" w:cs="Arial"/>
                <w:sz w:val="20"/>
                <w:szCs w:val="20"/>
                <w:lang w:val="es-ES_tradnl"/>
              </w:rPr>
            </w:pPr>
            <w:r w:rsidRPr="006279E6">
              <w:rPr>
                <w:rFonts w:ascii="Arial" w:eastAsia="Calibri" w:hAnsi="Calibri" w:cs="Times New Roman"/>
                <w:b/>
                <w:sz w:val="20"/>
                <w:lang w:val="es-ES_tradnl"/>
              </w:rPr>
              <w:t>P A R E J A</w:t>
            </w:r>
          </w:p>
        </w:tc>
        <w:tc>
          <w:tcPr>
            <w:tcW w:w="3421" w:type="dxa"/>
            <w:tcBorders>
              <w:top w:val="single" w:sz="4" w:space="0" w:color="000000"/>
              <w:left w:val="single" w:sz="4" w:space="0" w:color="000000"/>
              <w:bottom w:val="single" w:sz="4" w:space="0" w:color="000000"/>
              <w:right w:val="single" w:sz="4" w:space="0" w:color="000000"/>
            </w:tcBorders>
          </w:tcPr>
          <w:p w14:paraId="07093876"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El sentido de la pareja: contexto y compromiso</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afectivo.</w:t>
            </w:r>
          </w:p>
          <w:p w14:paraId="07C7BBFF" w14:textId="77777777" w:rsidR="006279E6" w:rsidRPr="006279E6" w:rsidRDefault="006279E6" w:rsidP="006279E6">
            <w:pPr>
              <w:ind w:left="103" w:right="629"/>
              <w:rPr>
                <w:rFonts w:ascii="Arial" w:eastAsia="Arial" w:hAnsi="Arial" w:cs="Arial"/>
                <w:sz w:val="20"/>
                <w:szCs w:val="20"/>
                <w:lang w:val="es-ES_tradnl"/>
              </w:rPr>
            </w:pPr>
            <w:r w:rsidRPr="006279E6">
              <w:rPr>
                <w:rFonts w:ascii="Arial" w:eastAsia="Calibri" w:hAnsi="Arial" w:cs="Times New Roman"/>
                <w:sz w:val="20"/>
                <w:lang w:val="es-ES_tradnl"/>
              </w:rPr>
              <w:t>Diálogo y comunicación. Expresión simbólica del amor. Placer.</w:t>
            </w:r>
          </w:p>
          <w:p w14:paraId="1483D0CC" w14:textId="77777777" w:rsidR="006279E6" w:rsidRPr="006279E6" w:rsidRDefault="006279E6" w:rsidP="006279E6">
            <w:pPr>
              <w:tabs>
                <w:tab w:val="left" w:pos="1335"/>
                <w:tab w:val="left" w:pos="1803"/>
                <w:tab w:val="left" w:pos="2570"/>
              </w:tabs>
              <w:spacing w:before="1"/>
              <w:ind w:left="103" w:right="107"/>
              <w:rPr>
                <w:rFonts w:ascii="Arial" w:eastAsia="Arial" w:hAnsi="Arial" w:cs="Arial"/>
                <w:sz w:val="20"/>
                <w:szCs w:val="20"/>
                <w:lang w:val="es-ES_tradnl"/>
              </w:rPr>
            </w:pPr>
            <w:r w:rsidRPr="006279E6">
              <w:rPr>
                <w:rFonts w:ascii="Arial" w:eastAsia="Calibri" w:hAnsi="Calibri" w:cs="Times New Roman"/>
                <w:sz w:val="20"/>
                <w:lang w:val="es-ES_tradnl"/>
              </w:rPr>
              <w:t>Sexualidad</w:t>
            </w:r>
            <w:r w:rsidRPr="006279E6">
              <w:rPr>
                <w:rFonts w:ascii="Arial" w:eastAsia="Calibri" w:hAnsi="Calibri" w:cs="Times New Roman"/>
                <w:sz w:val="20"/>
                <w:lang w:val="es-ES_tradnl"/>
              </w:rPr>
              <w:tab/>
              <w:t>no</w:t>
            </w:r>
            <w:r w:rsidRPr="006279E6">
              <w:rPr>
                <w:rFonts w:ascii="Arial" w:eastAsia="Calibri" w:hAnsi="Calibri" w:cs="Times New Roman"/>
                <w:sz w:val="20"/>
                <w:lang w:val="es-ES_tradnl"/>
              </w:rPr>
              <w:tab/>
              <w:t>coital:</w:t>
            </w:r>
            <w:r w:rsidRPr="006279E6">
              <w:rPr>
                <w:rFonts w:ascii="Arial" w:eastAsia="Calibri" w:hAnsi="Calibri" w:cs="Times New Roman"/>
                <w:sz w:val="20"/>
                <w:lang w:val="es-ES_tradnl"/>
              </w:rPr>
              <w:tab/>
              <w:t>caricias, besos: sentir y no solo</w:t>
            </w:r>
            <w:r w:rsidRPr="006279E6">
              <w:rPr>
                <w:rFonts w:ascii="Arial" w:eastAsia="Calibri" w:hAnsi="Calibri" w:cs="Times New Roman"/>
                <w:spacing w:val="-10"/>
                <w:sz w:val="20"/>
                <w:lang w:val="es-ES_tradnl"/>
              </w:rPr>
              <w:t xml:space="preserve"> </w:t>
            </w:r>
            <w:r w:rsidRPr="006279E6">
              <w:rPr>
                <w:rFonts w:ascii="Arial" w:eastAsia="Calibri" w:hAnsi="Calibri" w:cs="Times New Roman"/>
                <w:sz w:val="20"/>
                <w:lang w:val="es-ES_tradnl"/>
              </w:rPr>
              <w:t>tocar.</w:t>
            </w:r>
          </w:p>
          <w:p w14:paraId="1FEDED90"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Sexualidad coital: procreación, una opción.</w:t>
            </w:r>
          </w:p>
        </w:tc>
        <w:tc>
          <w:tcPr>
            <w:tcW w:w="3601" w:type="dxa"/>
            <w:tcBorders>
              <w:top w:val="single" w:sz="4" w:space="0" w:color="000000"/>
              <w:left w:val="single" w:sz="4" w:space="0" w:color="000000"/>
              <w:bottom w:val="single" w:sz="4" w:space="0" w:color="000000"/>
              <w:right w:val="single" w:sz="4" w:space="0" w:color="000000"/>
            </w:tcBorders>
          </w:tcPr>
          <w:p w14:paraId="05BF83C9" w14:textId="77777777" w:rsidR="006279E6" w:rsidRPr="006279E6" w:rsidRDefault="006279E6" w:rsidP="006279E6">
            <w:pPr>
              <w:tabs>
                <w:tab w:val="left" w:pos="1765"/>
                <w:tab w:val="left" w:pos="3388"/>
              </w:tabs>
              <w:ind w:left="103" w:right="101"/>
              <w:jc w:val="both"/>
              <w:rPr>
                <w:rFonts w:ascii="Arial" w:eastAsia="Arial" w:hAnsi="Arial" w:cs="Arial"/>
                <w:sz w:val="20"/>
                <w:szCs w:val="20"/>
                <w:lang w:val="es-ES_tradnl"/>
              </w:rPr>
            </w:pPr>
            <w:r w:rsidRPr="006279E6">
              <w:rPr>
                <w:rFonts w:ascii="Arial" w:eastAsia="Calibri" w:hAnsi="Arial" w:cs="Times New Roman"/>
                <w:sz w:val="20"/>
                <w:lang w:val="es-ES_tradnl"/>
              </w:rPr>
              <w:t>Responsabilidad en pareja: Toma de decisiones,</w:t>
            </w:r>
            <w:r w:rsidRPr="006279E6">
              <w:rPr>
                <w:rFonts w:ascii="Arial" w:eastAsia="Calibri" w:hAnsi="Arial" w:cs="Times New Roman"/>
                <w:sz w:val="20"/>
                <w:lang w:val="es-ES_tradnl"/>
              </w:rPr>
              <w:tab/>
              <w:t>consensos</w:t>
            </w:r>
            <w:r w:rsidRPr="006279E6">
              <w:rPr>
                <w:rFonts w:ascii="Arial" w:eastAsia="Calibri" w:hAnsi="Arial" w:cs="Times New Roman"/>
                <w:sz w:val="20"/>
                <w:lang w:val="es-ES_tradnl"/>
              </w:rPr>
              <w:tab/>
              <w:t>y comunicación.</w:t>
            </w:r>
          </w:p>
          <w:p w14:paraId="1F2F5AA9" w14:textId="77777777" w:rsidR="006279E6" w:rsidRPr="006279E6" w:rsidRDefault="006279E6" w:rsidP="006279E6">
            <w:pPr>
              <w:tabs>
                <w:tab w:val="left" w:pos="1362"/>
                <w:tab w:val="left" w:pos="1855"/>
                <w:tab w:val="left" w:pos="2631"/>
                <w:tab w:val="left" w:pos="2994"/>
                <w:tab w:val="left" w:pos="3387"/>
              </w:tabs>
              <w:ind w:left="103" w:right="102"/>
              <w:rPr>
                <w:rFonts w:ascii="Arial" w:eastAsia="Arial" w:hAnsi="Arial" w:cs="Arial"/>
                <w:sz w:val="20"/>
                <w:szCs w:val="20"/>
                <w:lang w:val="es-ES_tradnl"/>
              </w:rPr>
            </w:pPr>
            <w:r w:rsidRPr="006279E6">
              <w:rPr>
                <w:rFonts w:ascii="Arial" w:eastAsia="Calibri" w:hAnsi="Arial" w:cs="Times New Roman"/>
                <w:sz w:val="20"/>
                <w:lang w:val="es-ES_tradnl"/>
              </w:rPr>
              <w:t>Relación sexual. ¿Qué es? Compromiso afectivo y placer. Respuesta sexual humana Prevención</w:t>
            </w:r>
            <w:r w:rsidRPr="006279E6">
              <w:rPr>
                <w:rFonts w:ascii="Arial" w:eastAsia="Calibri" w:hAnsi="Arial" w:cs="Times New Roman"/>
                <w:sz w:val="20"/>
                <w:lang w:val="es-ES_tradnl"/>
              </w:rPr>
              <w:tab/>
              <w:t>de</w:t>
            </w:r>
            <w:r w:rsidRPr="006279E6">
              <w:rPr>
                <w:rFonts w:ascii="Arial" w:eastAsia="Calibri" w:hAnsi="Arial" w:cs="Times New Roman"/>
                <w:sz w:val="20"/>
                <w:lang w:val="es-ES_tradnl"/>
              </w:rPr>
              <w:tab/>
              <w:t>ETS,</w:t>
            </w:r>
            <w:r w:rsidRPr="006279E6">
              <w:rPr>
                <w:rFonts w:ascii="Arial" w:eastAsia="Calibri" w:hAnsi="Arial" w:cs="Times New Roman"/>
                <w:sz w:val="20"/>
                <w:lang w:val="es-ES_tradnl"/>
              </w:rPr>
              <w:tab/>
              <w:t>SIDA</w:t>
            </w:r>
            <w:r w:rsidRPr="006279E6">
              <w:rPr>
                <w:rFonts w:ascii="Arial" w:eastAsia="Calibri" w:hAnsi="Arial" w:cs="Times New Roman"/>
                <w:sz w:val="20"/>
                <w:lang w:val="es-ES_tradnl"/>
              </w:rPr>
              <w:tab/>
              <w:t>y embarazos</w:t>
            </w:r>
            <w:r w:rsidRPr="006279E6">
              <w:rPr>
                <w:rFonts w:ascii="Arial" w:eastAsia="Calibri" w:hAnsi="Arial" w:cs="Times New Roman"/>
                <w:sz w:val="20"/>
                <w:lang w:val="es-ES_tradnl"/>
              </w:rPr>
              <w:tab/>
              <w:t>no</w:t>
            </w:r>
            <w:r w:rsidRPr="006279E6">
              <w:rPr>
                <w:rFonts w:ascii="Arial" w:eastAsia="Calibri" w:hAnsi="Arial" w:cs="Times New Roman"/>
                <w:sz w:val="20"/>
                <w:lang w:val="es-ES_tradnl"/>
              </w:rPr>
              <w:tab/>
              <w:t>deseados</w:t>
            </w:r>
            <w:r w:rsidRPr="006279E6">
              <w:rPr>
                <w:rFonts w:ascii="Arial" w:eastAsia="Calibri" w:hAnsi="Arial" w:cs="Times New Roman"/>
                <w:sz w:val="20"/>
                <w:lang w:val="es-ES_tradnl"/>
              </w:rPr>
              <w:tab/>
              <w:t>como responsabilidad de la</w:t>
            </w:r>
            <w:r w:rsidRPr="006279E6">
              <w:rPr>
                <w:rFonts w:ascii="Arial" w:eastAsia="Calibri" w:hAnsi="Arial" w:cs="Times New Roman"/>
                <w:spacing w:val="-11"/>
                <w:sz w:val="20"/>
                <w:lang w:val="es-ES_tradnl"/>
              </w:rPr>
              <w:t xml:space="preserve"> </w:t>
            </w:r>
            <w:r w:rsidRPr="006279E6">
              <w:rPr>
                <w:rFonts w:ascii="Arial" w:eastAsia="Calibri" w:hAnsi="Arial" w:cs="Times New Roman"/>
                <w:sz w:val="20"/>
                <w:lang w:val="es-ES_tradnl"/>
              </w:rPr>
              <w:t>pareja.</w:t>
            </w:r>
          </w:p>
          <w:p w14:paraId="76B5D869" w14:textId="77777777" w:rsidR="006279E6" w:rsidRPr="006279E6" w:rsidRDefault="006279E6" w:rsidP="006279E6">
            <w:pPr>
              <w:ind w:left="103" w:right="88"/>
              <w:rPr>
                <w:rFonts w:ascii="Arial" w:eastAsia="Arial" w:hAnsi="Arial" w:cs="Arial"/>
                <w:sz w:val="20"/>
                <w:szCs w:val="20"/>
                <w:lang w:val="es-ES_tradnl"/>
              </w:rPr>
            </w:pPr>
            <w:r w:rsidRPr="006279E6">
              <w:rPr>
                <w:rFonts w:ascii="Arial" w:eastAsia="Calibri" w:hAnsi="Arial" w:cs="Times New Roman"/>
                <w:sz w:val="20"/>
                <w:lang w:val="es-ES_tradnl"/>
              </w:rPr>
              <w:t>Métodos de regulación de la</w:t>
            </w:r>
            <w:r w:rsidRPr="006279E6">
              <w:rPr>
                <w:rFonts w:ascii="Arial" w:eastAsia="Calibri" w:hAnsi="Arial" w:cs="Times New Roman"/>
                <w:spacing w:val="-10"/>
                <w:sz w:val="20"/>
                <w:lang w:val="es-ES_tradnl"/>
              </w:rPr>
              <w:t xml:space="preserve"> </w:t>
            </w:r>
            <w:r w:rsidRPr="006279E6">
              <w:rPr>
                <w:rFonts w:ascii="Arial" w:eastAsia="Calibri" w:hAnsi="Arial" w:cs="Times New Roman"/>
                <w:sz w:val="20"/>
                <w:lang w:val="es-ES_tradnl"/>
              </w:rPr>
              <w:t>fertilidad.</w:t>
            </w:r>
          </w:p>
        </w:tc>
      </w:tr>
      <w:tr w:rsidR="006279E6" w:rsidRPr="006279E6" w14:paraId="48DE10AF" w14:textId="77777777" w:rsidTr="00430B32">
        <w:trPr>
          <w:trHeight w:hRule="exact" w:val="1850"/>
        </w:trPr>
        <w:tc>
          <w:tcPr>
            <w:tcW w:w="1368" w:type="dxa"/>
            <w:tcBorders>
              <w:top w:val="single" w:sz="4" w:space="0" w:color="000000"/>
              <w:left w:val="single" w:sz="4" w:space="0" w:color="000000"/>
              <w:bottom w:val="single" w:sz="4" w:space="0" w:color="000000"/>
              <w:right w:val="single" w:sz="4" w:space="0" w:color="000000"/>
            </w:tcBorders>
          </w:tcPr>
          <w:p w14:paraId="572C7B02"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6077D530" w14:textId="77777777" w:rsidR="006279E6" w:rsidRPr="006279E6" w:rsidRDefault="006279E6" w:rsidP="006279E6">
            <w:pPr>
              <w:ind w:left="595" w:right="595" w:firstLine="21"/>
              <w:jc w:val="both"/>
              <w:rPr>
                <w:rFonts w:ascii="Arial" w:eastAsia="Arial" w:hAnsi="Arial" w:cs="Arial"/>
                <w:sz w:val="20"/>
                <w:szCs w:val="20"/>
                <w:lang w:val="es-ES_tradnl"/>
              </w:rPr>
            </w:pPr>
            <w:r w:rsidRPr="006279E6">
              <w:rPr>
                <w:rFonts w:ascii="Arial" w:eastAsia="Calibri" w:hAnsi="Calibri" w:cs="Times New Roman"/>
                <w:b/>
                <w:sz w:val="20"/>
                <w:lang w:val="es-ES_tradnl"/>
              </w:rPr>
              <w:t>F A M I L I A</w:t>
            </w:r>
          </w:p>
        </w:tc>
        <w:tc>
          <w:tcPr>
            <w:tcW w:w="3421" w:type="dxa"/>
            <w:tcBorders>
              <w:top w:val="single" w:sz="4" w:space="0" w:color="000000"/>
              <w:left w:val="single" w:sz="4" w:space="0" w:color="000000"/>
              <w:bottom w:val="single" w:sz="4" w:space="0" w:color="000000"/>
              <w:right w:val="single" w:sz="4" w:space="0" w:color="000000"/>
            </w:tcBorders>
          </w:tcPr>
          <w:p w14:paraId="703A8DFE" w14:textId="77777777" w:rsidR="006279E6" w:rsidRPr="006279E6" w:rsidRDefault="006279E6" w:rsidP="006279E6">
            <w:pPr>
              <w:spacing w:line="227"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La relación coital puede</w:t>
            </w:r>
            <w:r w:rsidRPr="006279E6">
              <w:rPr>
                <w:rFonts w:ascii="Arial" w:eastAsia="Calibri" w:hAnsi="Arial" w:cs="Times New Roman"/>
                <w:spacing w:val="-11"/>
                <w:sz w:val="20"/>
                <w:lang w:val="es-ES_tradnl"/>
              </w:rPr>
              <w:t xml:space="preserve"> </w:t>
            </w:r>
            <w:r w:rsidRPr="006279E6">
              <w:rPr>
                <w:rFonts w:ascii="Arial" w:eastAsia="Calibri" w:hAnsi="Arial" w:cs="Times New Roman"/>
                <w:sz w:val="20"/>
                <w:lang w:val="es-ES_tradnl"/>
              </w:rPr>
              <w:t>ser:</w:t>
            </w:r>
          </w:p>
          <w:p w14:paraId="11663745" w14:textId="77777777" w:rsidR="006279E6" w:rsidRPr="006279E6" w:rsidRDefault="006279E6" w:rsidP="006279E6">
            <w:pPr>
              <w:tabs>
                <w:tab w:val="left" w:pos="942"/>
                <w:tab w:val="left" w:pos="2170"/>
              </w:tabs>
              <w:ind w:left="103" w:right="103"/>
              <w:rPr>
                <w:rFonts w:ascii="Arial" w:eastAsia="Arial" w:hAnsi="Arial" w:cs="Arial"/>
                <w:sz w:val="20"/>
                <w:szCs w:val="20"/>
                <w:lang w:val="es-ES_tradnl"/>
              </w:rPr>
            </w:pPr>
            <w:r w:rsidRPr="006279E6">
              <w:rPr>
                <w:rFonts w:ascii="Arial" w:eastAsia="Calibri" w:hAnsi="Arial" w:cs="Times New Roman"/>
                <w:sz w:val="20"/>
                <w:lang w:val="es-ES_tradnl"/>
              </w:rPr>
              <w:t>Pro</w:t>
            </w:r>
            <w:r w:rsidRPr="006279E6">
              <w:rPr>
                <w:rFonts w:ascii="Arial" w:eastAsia="Calibri" w:hAnsi="Arial" w:cs="Times New Roman"/>
                <w:sz w:val="20"/>
                <w:lang w:val="es-ES_tradnl"/>
              </w:rPr>
              <w:tab/>
              <w:t>creativa</w:t>
            </w:r>
            <w:r w:rsidRPr="006279E6">
              <w:rPr>
                <w:rFonts w:ascii="Arial" w:eastAsia="Calibri" w:hAnsi="Arial" w:cs="Times New Roman"/>
                <w:sz w:val="20"/>
                <w:lang w:val="es-ES_tradnl"/>
              </w:rPr>
              <w:tab/>
              <w:t>(concepción, embarazo, postparto,</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aborto).</w:t>
            </w:r>
          </w:p>
          <w:p w14:paraId="19631E6C"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No pro creativa: regulación de la fertilidad.</w:t>
            </w:r>
          </w:p>
          <w:p w14:paraId="0A92CC3C"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Métodos</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infertilidad</w:t>
            </w:r>
          </w:p>
        </w:tc>
        <w:tc>
          <w:tcPr>
            <w:tcW w:w="3601" w:type="dxa"/>
            <w:tcBorders>
              <w:top w:val="single" w:sz="4" w:space="0" w:color="000000"/>
              <w:left w:val="single" w:sz="4" w:space="0" w:color="000000"/>
              <w:bottom w:val="single" w:sz="4" w:space="0" w:color="000000"/>
              <w:right w:val="single" w:sz="4" w:space="0" w:color="000000"/>
            </w:tcBorders>
          </w:tcPr>
          <w:p w14:paraId="3CB1D9B6" w14:textId="77777777" w:rsidR="006279E6" w:rsidRPr="006279E6" w:rsidRDefault="006279E6" w:rsidP="006279E6">
            <w:pPr>
              <w:ind w:left="103" w:right="1309"/>
              <w:rPr>
                <w:rFonts w:ascii="Arial" w:eastAsia="Arial" w:hAnsi="Arial" w:cs="Arial"/>
                <w:sz w:val="20"/>
                <w:szCs w:val="20"/>
                <w:lang w:val="es-ES_tradnl"/>
              </w:rPr>
            </w:pPr>
            <w:r w:rsidRPr="006279E6">
              <w:rPr>
                <w:rFonts w:ascii="Arial" w:eastAsia="Calibri" w:hAnsi="Arial" w:cs="Times New Roman"/>
                <w:sz w:val="20"/>
                <w:lang w:val="es-ES_tradnl"/>
              </w:rPr>
              <w:t>¿Para qué ser padres? Maternidad / paternidad. Decisión de ser padres Aborto.</w:t>
            </w:r>
          </w:p>
          <w:p w14:paraId="0DF9F2A3" w14:textId="77777777" w:rsidR="006279E6" w:rsidRPr="006279E6" w:rsidRDefault="006279E6" w:rsidP="006279E6">
            <w:pPr>
              <w:spacing w:line="228" w:lineRule="exact"/>
              <w:ind w:left="103" w:right="105"/>
              <w:rPr>
                <w:rFonts w:ascii="Arial" w:eastAsia="Arial" w:hAnsi="Arial" w:cs="Arial"/>
                <w:sz w:val="20"/>
                <w:szCs w:val="20"/>
                <w:lang w:val="es-ES_tradnl"/>
              </w:rPr>
            </w:pPr>
            <w:r w:rsidRPr="006279E6">
              <w:rPr>
                <w:rFonts w:ascii="Arial" w:eastAsia="Calibri" w:hAnsi="Calibri" w:cs="Times New Roman"/>
                <w:sz w:val="20"/>
                <w:lang w:val="es-ES_tradnl"/>
              </w:rPr>
              <w:t>Consecuencias.</w:t>
            </w:r>
          </w:p>
        </w:tc>
      </w:tr>
      <w:tr w:rsidR="006279E6" w:rsidRPr="00430B32" w14:paraId="59615D19" w14:textId="77777777" w:rsidTr="00430B32">
        <w:trPr>
          <w:trHeight w:hRule="exact" w:val="2540"/>
        </w:trPr>
        <w:tc>
          <w:tcPr>
            <w:tcW w:w="1368" w:type="dxa"/>
            <w:tcBorders>
              <w:top w:val="single" w:sz="4" w:space="0" w:color="000000"/>
              <w:left w:val="single" w:sz="4" w:space="0" w:color="000000"/>
              <w:bottom w:val="single" w:sz="4" w:space="0" w:color="000000"/>
              <w:right w:val="single" w:sz="4" w:space="0" w:color="000000"/>
            </w:tcBorders>
          </w:tcPr>
          <w:p w14:paraId="0A32EFA1" w14:textId="77777777" w:rsidR="006279E6" w:rsidRPr="006279E6" w:rsidRDefault="006279E6" w:rsidP="006279E6">
            <w:pPr>
              <w:rPr>
                <w:rFonts w:ascii="Times New Roman" w:eastAsia="Times New Roman" w:hAnsi="Times New Roman" w:cs="Times New Roman"/>
                <w:sz w:val="20"/>
                <w:szCs w:val="20"/>
                <w:lang w:val="es-ES_tradnl"/>
              </w:rPr>
            </w:pPr>
          </w:p>
          <w:p w14:paraId="5F1FB619" w14:textId="77777777" w:rsidR="006279E6" w:rsidRPr="006279E6" w:rsidRDefault="006279E6" w:rsidP="006279E6">
            <w:pPr>
              <w:rPr>
                <w:rFonts w:ascii="Times New Roman" w:eastAsia="Times New Roman" w:hAnsi="Times New Roman" w:cs="Times New Roman"/>
                <w:sz w:val="20"/>
                <w:szCs w:val="20"/>
                <w:lang w:val="es-ES_tradnl"/>
              </w:rPr>
            </w:pPr>
          </w:p>
          <w:p w14:paraId="5E99C947" w14:textId="77777777" w:rsidR="006279E6" w:rsidRPr="006279E6" w:rsidRDefault="006279E6" w:rsidP="006279E6">
            <w:pPr>
              <w:spacing w:before="6"/>
              <w:rPr>
                <w:rFonts w:ascii="Times New Roman" w:eastAsia="Times New Roman" w:hAnsi="Times New Roman" w:cs="Times New Roman"/>
                <w:sz w:val="19"/>
                <w:szCs w:val="19"/>
                <w:lang w:val="es-ES_tradnl"/>
              </w:rPr>
            </w:pPr>
          </w:p>
          <w:p w14:paraId="4CCB8DB9"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S O C I E D A D</w:t>
            </w:r>
          </w:p>
        </w:tc>
        <w:tc>
          <w:tcPr>
            <w:tcW w:w="3421" w:type="dxa"/>
            <w:tcBorders>
              <w:top w:val="single" w:sz="4" w:space="0" w:color="000000"/>
              <w:left w:val="single" w:sz="4" w:space="0" w:color="000000"/>
              <w:bottom w:val="single" w:sz="4" w:space="0" w:color="000000"/>
              <w:right w:val="single" w:sz="4" w:space="0" w:color="000000"/>
            </w:tcBorders>
          </w:tcPr>
          <w:p w14:paraId="3808BF62"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Ideología cultural sobre el amor y el sexo.</w:t>
            </w:r>
          </w:p>
          <w:p w14:paraId="42A2EFE3" w14:textId="77777777" w:rsidR="006279E6" w:rsidRPr="006279E6" w:rsidRDefault="006279E6" w:rsidP="006279E6">
            <w:pPr>
              <w:ind w:left="103" w:right="707"/>
              <w:rPr>
                <w:rFonts w:ascii="Arial" w:eastAsia="Arial" w:hAnsi="Arial" w:cs="Arial"/>
                <w:sz w:val="20"/>
                <w:szCs w:val="20"/>
                <w:lang w:val="es-ES_tradnl"/>
              </w:rPr>
            </w:pPr>
            <w:r w:rsidRPr="006279E6">
              <w:rPr>
                <w:rFonts w:ascii="Arial" w:eastAsia="Arial" w:hAnsi="Arial" w:cs="Arial"/>
                <w:sz w:val="20"/>
                <w:szCs w:val="20"/>
                <w:lang w:val="es-ES_tradnl"/>
              </w:rPr>
              <w:t>Distorsiones de amor – sexo: Prostitución,</w:t>
            </w:r>
            <w:r w:rsidRPr="006279E6">
              <w:rPr>
                <w:rFonts w:ascii="Arial" w:eastAsia="Arial" w:hAnsi="Arial" w:cs="Arial"/>
                <w:spacing w:val="-9"/>
                <w:sz w:val="20"/>
                <w:szCs w:val="20"/>
                <w:lang w:val="es-ES_tradnl"/>
              </w:rPr>
              <w:t xml:space="preserve"> </w:t>
            </w:r>
            <w:r w:rsidRPr="006279E6">
              <w:rPr>
                <w:rFonts w:ascii="Arial" w:eastAsia="Arial" w:hAnsi="Arial" w:cs="Arial"/>
                <w:sz w:val="20"/>
                <w:szCs w:val="20"/>
                <w:lang w:val="es-ES_tradnl"/>
              </w:rPr>
              <w:t>pornografía.</w:t>
            </w:r>
          </w:p>
          <w:p w14:paraId="7FD9B6C5" w14:textId="77777777" w:rsidR="006279E6" w:rsidRPr="006279E6" w:rsidRDefault="006279E6" w:rsidP="006279E6">
            <w:pPr>
              <w:tabs>
                <w:tab w:val="left" w:pos="935"/>
                <w:tab w:val="left" w:pos="1846"/>
                <w:tab w:val="left" w:pos="2671"/>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Acoso</w:t>
            </w:r>
            <w:r w:rsidRPr="006279E6">
              <w:rPr>
                <w:rFonts w:ascii="Arial" w:eastAsia="Calibri" w:hAnsi="Arial" w:cs="Times New Roman"/>
                <w:sz w:val="20"/>
                <w:lang w:val="es-ES_tradnl"/>
              </w:rPr>
              <w:tab/>
              <w:t>sexual,</w:t>
            </w:r>
            <w:r w:rsidRPr="006279E6">
              <w:rPr>
                <w:rFonts w:ascii="Arial" w:eastAsia="Calibri" w:hAnsi="Arial" w:cs="Times New Roman"/>
                <w:sz w:val="20"/>
                <w:lang w:val="es-ES_tradnl"/>
              </w:rPr>
              <w:tab/>
              <w:t>abuso</w:t>
            </w:r>
            <w:r w:rsidRPr="006279E6">
              <w:rPr>
                <w:rFonts w:ascii="Arial" w:eastAsia="Calibri" w:hAnsi="Arial" w:cs="Times New Roman"/>
                <w:sz w:val="20"/>
                <w:lang w:val="es-ES_tradnl"/>
              </w:rPr>
              <w:tab/>
              <w:t>sexual, violación.</w:t>
            </w:r>
          </w:p>
          <w:p w14:paraId="5E45A591"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Drogas, alcohol,</w:t>
            </w:r>
            <w:r w:rsidRPr="006279E6">
              <w:rPr>
                <w:rFonts w:ascii="Arial" w:eastAsia="Calibri" w:hAnsi="Calibri" w:cs="Times New Roman"/>
                <w:spacing w:val="-10"/>
                <w:sz w:val="20"/>
                <w:lang w:val="es-ES_tradnl"/>
              </w:rPr>
              <w:t xml:space="preserve"> </w:t>
            </w:r>
            <w:r w:rsidRPr="006279E6">
              <w:rPr>
                <w:rFonts w:ascii="Arial" w:eastAsia="Calibri" w:hAnsi="Calibri" w:cs="Times New Roman"/>
                <w:sz w:val="20"/>
                <w:lang w:val="es-ES_tradnl"/>
              </w:rPr>
              <w:t>sexo.</w:t>
            </w:r>
          </w:p>
          <w:p w14:paraId="30ED8B36"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Arial" w:hAnsi="Arial" w:cs="Arial"/>
                <w:sz w:val="20"/>
                <w:szCs w:val="20"/>
                <w:lang w:val="es-ES_tradnl"/>
              </w:rPr>
              <w:t>Amor – sexo en los medios de comunicación.</w:t>
            </w:r>
          </w:p>
        </w:tc>
        <w:tc>
          <w:tcPr>
            <w:tcW w:w="3601" w:type="dxa"/>
            <w:tcBorders>
              <w:top w:val="single" w:sz="4" w:space="0" w:color="000000"/>
              <w:left w:val="single" w:sz="4" w:space="0" w:color="000000"/>
              <w:bottom w:val="single" w:sz="4" w:space="0" w:color="000000"/>
              <w:right w:val="single" w:sz="4" w:space="0" w:color="000000"/>
            </w:tcBorders>
          </w:tcPr>
          <w:p w14:paraId="240260CC" w14:textId="77777777" w:rsidR="006279E6" w:rsidRPr="006279E6" w:rsidRDefault="006279E6" w:rsidP="006279E6">
            <w:pPr>
              <w:ind w:left="103" w:right="105"/>
              <w:jc w:val="both"/>
              <w:rPr>
                <w:rFonts w:ascii="Arial" w:eastAsia="Arial" w:hAnsi="Arial" w:cs="Arial"/>
                <w:sz w:val="20"/>
                <w:szCs w:val="20"/>
                <w:lang w:val="es-ES_tradnl"/>
              </w:rPr>
            </w:pPr>
            <w:r w:rsidRPr="006279E6">
              <w:rPr>
                <w:rFonts w:ascii="Arial" w:eastAsia="Calibri" w:hAnsi="Arial" w:cs="Times New Roman"/>
                <w:sz w:val="20"/>
                <w:lang w:val="es-ES_tradnl"/>
              </w:rPr>
              <w:t>Trasgresión de los  derechos sexuales.</w:t>
            </w:r>
          </w:p>
          <w:p w14:paraId="0A484535" w14:textId="77777777" w:rsidR="006279E6" w:rsidRPr="006279E6" w:rsidRDefault="006279E6" w:rsidP="006279E6">
            <w:pPr>
              <w:ind w:left="103" w:right="105"/>
              <w:jc w:val="both"/>
              <w:rPr>
                <w:rFonts w:ascii="Arial" w:eastAsia="Arial" w:hAnsi="Arial" w:cs="Arial"/>
                <w:sz w:val="20"/>
                <w:szCs w:val="20"/>
                <w:lang w:val="es-ES_tradnl"/>
              </w:rPr>
            </w:pPr>
            <w:r w:rsidRPr="006279E6">
              <w:rPr>
                <w:rFonts w:ascii="Arial" w:eastAsia="Calibri" w:hAnsi="Arial" w:cs="Times New Roman"/>
                <w:sz w:val="20"/>
                <w:lang w:val="es-ES_tradnl"/>
              </w:rPr>
              <w:t>Aspectos legales: parafilias, proxenetismo, violación, abuso sexual, acoso sexual, incesto, bigamia y</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aborto.</w:t>
            </w:r>
          </w:p>
          <w:p w14:paraId="1193C697" w14:textId="77777777" w:rsidR="006279E6" w:rsidRPr="006279E6" w:rsidRDefault="006279E6" w:rsidP="006279E6">
            <w:pPr>
              <w:ind w:left="103" w:right="103"/>
              <w:jc w:val="both"/>
              <w:rPr>
                <w:rFonts w:ascii="Arial" w:eastAsia="Arial" w:hAnsi="Arial" w:cs="Arial"/>
                <w:sz w:val="20"/>
                <w:szCs w:val="20"/>
                <w:lang w:val="es-ES_tradnl"/>
              </w:rPr>
            </w:pPr>
            <w:r w:rsidRPr="006279E6">
              <w:rPr>
                <w:rFonts w:ascii="Arial" w:eastAsia="Calibri" w:hAnsi="Arial" w:cs="Times New Roman"/>
                <w:sz w:val="20"/>
                <w:lang w:val="es-ES_tradnl"/>
              </w:rPr>
              <w:t>Matrimonio como vínculo legal y divorcio.</w:t>
            </w:r>
          </w:p>
          <w:p w14:paraId="6D365B81" w14:textId="77777777" w:rsidR="006279E6" w:rsidRPr="006279E6" w:rsidRDefault="006279E6" w:rsidP="006279E6">
            <w:pPr>
              <w:ind w:left="103" w:right="108"/>
              <w:jc w:val="both"/>
              <w:rPr>
                <w:rFonts w:ascii="Arial" w:eastAsia="Arial" w:hAnsi="Arial" w:cs="Arial"/>
                <w:sz w:val="20"/>
                <w:szCs w:val="20"/>
                <w:lang w:val="es-ES_tradnl"/>
              </w:rPr>
            </w:pPr>
            <w:r w:rsidRPr="006279E6">
              <w:rPr>
                <w:rFonts w:ascii="Arial" w:eastAsia="Calibri" w:hAnsi="Arial" w:cs="Times New Roman"/>
                <w:sz w:val="20"/>
                <w:lang w:val="es-ES_tradnl"/>
              </w:rPr>
              <w:t>Sexualidad del adolescente en los medios de</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comunicación.</w:t>
            </w:r>
          </w:p>
        </w:tc>
      </w:tr>
      <w:tr w:rsidR="006279E6" w:rsidRPr="006279E6" w14:paraId="08E43AAB"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073D5E07"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584CF321" w14:textId="77777777" w:rsidR="006279E6" w:rsidRPr="006279E6" w:rsidRDefault="006279E6" w:rsidP="006279E6">
            <w:pPr>
              <w:spacing w:line="225" w:lineRule="exact"/>
              <w:ind w:left="624" w:right="623"/>
              <w:jc w:val="center"/>
              <w:rPr>
                <w:rFonts w:ascii="Arial" w:eastAsia="Arial" w:hAnsi="Arial" w:cs="Arial"/>
                <w:sz w:val="20"/>
                <w:szCs w:val="20"/>
                <w:lang w:val="es-ES_tradnl"/>
              </w:rPr>
            </w:pPr>
            <w:r w:rsidRPr="006279E6">
              <w:rPr>
                <w:rFonts w:ascii="Arial" w:eastAsia="Calibri" w:hAnsi="Arial" w:cs="Times New Roman"/>
                <w:b/>
                <w:sz w:val="20"/>
                <w:lang w:val="es-ES_tradnl"/>
              </w:rPr>
              <w:t>DÉCIMO</w:t>
            </w:r>
          </w:p>
        </w:tc>
        <w:tc>
          <w:tcPr>
            <w:tcW w:w="3601" w:type="dxa"/>
            <w:tcBorders>
              <w:top w:val="single" w:sz="4" w:space="0" w:color="000000"/>
              <w:left w:val="single" w:sz="4" w:space="0" w:color="000000"/>
              <w:bottom w:val="single" w:sz="4" w:space="0" w:color="000000"/>
              <w:right w:val="single" w:sz="4" w:space="0" w:color="000000"/>
            </w:tcBorders>
          </w:tcPr>
          <w:p w14:paraId="1B1828DC" w14:textId="77777777" w:rsidR="006279E6" w:rsidRPr="006279E6" w:rsidRDefault="006279E6" w:rsidP="006279E6">
            <w:pPr>
              <w:spacing w:line="225" w:lineRule="exact"/>
              <w:ind w:left="811" w:right="812"/>
              <w:jc w:val="center"/>
              <w:rPr>
                <w:rFonts w:ascii="Arial" w:eastAsia="Arial" w:hAnsi="Arial" w:cs="Arial"/>
                <w:sz w:val="20"/>
                <w:szCs w:val="20"/>
                <w:lang w:val="es-ES_tradnl"/>
              </w:rPr>
            </w:pPr>
            <w:r w:rsidRPr="006279E6">
              <w:rPr>
                <w:rFonts w:ascii="Arial" w:eastAsia="Calibri" w:hAnsi="Arial" w:cs="Times New Roman"/>
                <w:b/>
                <w:sz w:val="20"/>
                <w:lang w:val="es-ES_tradnl"/>
              </w:rPr>
              <w:t>UNDÉCIMO</w:t>
            </w:r>
          </w:p>
        </w:tc>
      </w:tr>
      <w:tr w:rsidR="006279E6" w:rsidRPr="006279E6" w14:paraId="6601E9C3"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36AB752F"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6ABB555A" w14:textId="77777777" w:rsidR="006279E6" w:rsidRPr="006279E6" w:rsidRDefault="006279E6" w:rsidP="006279E6">
            <w:pPr>
              <w:spacing w:line="225" w:lineRule="exact"/>
              <w:ind w:left="624" w:right="624"/>
              <w:jc w:val="center"/>
              <w:rPr>
                <w:rFonts w:ascii="Arial" w:eastAsia="Arial" w:hAnsi="Arial" w:cs="Arial"/>
                <w:sz w:val="20"/>
                <w:szCs w:val="20"/>
                <w:lang w:val="es-ES_tradnl"/>
              </w:rPr>
            </w:pPr>
            <w:r w:rsidRPr="006279E6">
              <w:rPr>
                <w:rFonts w:ascii="Arial" w:eastAsia="Calibri" w:hAnsi="Arial" w:cs="Times New Roman"/>
                <w:b/>
                <w:sz w:val="20"/>
                <w:lang w:val="es-ES_tradnl"/>
              </w:rPr>
              <w:t>CONCIENCIA</w:t>
            </w:r>
            <w:r w:rsidRPr="006279E6">
              <w:rPr>
                <w:rFonts w:ascii="Arial" w:eastAsia="Calibri" w:hAnsi="Arial" w:cs="Times New Roman"/>
                <w:b/>
                <w:spacing w:val="-2"/>
                <w:sz w:val="20"/>
                <w:lang w:val="es-ES_tradnl"/>
              </w:rPr>
              <w:t xml:space="preserve"> </w:t>
            </w:r>
            <w:r w:rsidRPr="006279E6">
              <w:rPr>
                <w:rFonts w:ascii="Arial" w:eastAsia="Calibri" w:hAnsi="Arial" w:cs="Times New Roman"/>
                <w:b/>
                <w:sz w:val="20"/>
                <w:lang w:val="es-ES_tradnl"/>
              </w:rPr>
              <w:t>CRÍTICA</w:t>
            </w:r>
          </w:p>
        </w:tc>
        <w:tc>
          <w:tcPr>
            <w:tcW w:w="3601" w:type="dxa"/>
            <w:tcBorders>
              <w:top w:val="single" w:sz="4" w:space="0" w:color="000000"/>
              <w:left w:val="single" w:sz="4" w:space="0" w:color="000000"/>
              <w:bottom w:val="single" w:sz="4" w:space="0" w:color="000000"/>
              <w:right w:val="single" w:sz="4" w:space="0" w:color="000000"/>
            </w:tcBorders>
          </w:tcPr>
          <w:p w14:paraId="2FC65043" w14:textId="77777777" w:rsidR="006279E6" w:rsidRPr="006279E6" w:rsidRDefault="006279E6" w:rsidP="006279E6">
            <w:pPr>
              <w:spacing w:line="225" w:lineRule="exact"/>
              <w:ind w:left="811" w:right="814"/>
              <w:jc w:val="center"/>
              <w:rPr>
                <w:rFonts w:ascii="Arial" w:eastAsia="Arial" w:hAnsi="Arial" w:cs="Arial"/>
                <w:sz w:val="20"/>
                <w:szCs w:val="20"/>
                <w:lang w:val="es-ES_tradnl"/>
              </w:rPr>
            </w:pPr>
            <w:r w:rsidRPr="006279E6">
              <w:rPr>
                <w:rFonts w:ascii="Arial" w:eastAsia="Calibri" w:hAnsi="Calibri" w:cs="Times New Roman"/>
                <w:b/>
                <w:sz w:val="20"/>
                <w:lang w:val="es-ES_tradnl"/>
              </w:rPr>
              <w:t>CREATIVIDAD</w:t>
            </w:r>
          </w:p>
        </w:tc>
      </w:tr>
      <w:tr w:rsidR="006279E6" w:rsidRPr="00430B32" w14:paraId="3E7491AD" w14:textId="77777777" w:rsidTr="00430B32">
        <w:trPr>
          <w:trHeight w:hRule="exact" w:val="2079"/>
        </w:trPr>
        <w:tc>
          <w:tcPr>
            <w:tcW w:w="1368" w:type="dxa"/>
            <w:tcBorders>
              <w:top w:val="single" w:sz="4" w:space="0" w:color="000000"/>
              <w:left w:val="single" w:sz="4" w:space="0" w:color="000000"/>
              <w:bottom w:val="single" w:sz="4" w:space="0" w:color="000000"/>
              <w:right w:val="single" w:sz="4" w:space="0" w:color="000000"/>
            </w:tcBorders>
          </w:tcPr>
          <w:p w14:paraId="7271CC5B" w14:textId="77777777" w:rsidR="006279E6" w:rsidRPr="006279E6" w:rsidRDefault="006279E6" w:rsidP="006279E6">
            <w:pPr>
              <w:rPr>
                <w:rFonts w:ascii="Times New Roman" w:eastAsia="Times New Roman" w:hAnsi="Times New Roman" w:cs="Times New Roman"/>
                <w:sz w:val="20"/>
                <w:szCs w:val="20"/>
                <w:lang w:val="es-ES_tradnl"/>
              </w:rPr>
            </w:pPr>
          </w:p>
          <w:p w14:paraId="12B9BC31"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7A756476"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P E R S O N A</w:t>
            </w:r>
          </w:p>
        </w:tc>
        <w:tc>
          <w:tcPr>
            <w:tcW w:w="3421" w:type="dxa"/>
            <w:tcBorders>
              <w:top w:val="single" w:sz="4" w:space="0" w:color="000000"/>
              <w:left w:val="single" w:sz="4" w:space="0" w:color="000000"/>
              <w:bottom w:val="single" w:sz="4" w:space="0" w:color="000000"/>
              <w:right w:val="single" w:sz="4" w:space="0" w:color="000000"/>
            </w:tcBorders>
          </w:tcPr>
          <w:p w14:paraId="049BF9B5" w14:textId="77777777" w:rsidR="006279E6" w:rsidRPr="006279E6" w:rsidRDefault="006279E6" w:rsidP="006279E6">
            <w:pPr>
              <w:tabs>
                <w:tab w:val="left" w:pos="987"/>
                <w:tab w:val="left" w:pos="1808"/>
                <w:tab w:val="left" w:pos="2227"/>
                <w:tab w:val="left" w:pos="2750"/>
              </w:tabs>
              <w:ind w:left="103" w:right="103"/>
              <w:rPr>
                <w:rFonts w:ascii="Arial" w:eastAsia="Arial" w:hAnsi="Arial" w:cs="Arial"/>
                <w:sz w:val="20"/>
                <w:szCs w:val="20"/>
                <w:lang w:val="es-ES_tradnl"/>
              </w:rPr>
            </w:pPr>
            <w:r w:rsidRPr="006279E6">
              <w:rPr>
                <w:rFonts w:ascii="Arial" w:eastAsia="Calibri" w:hAnsi="Arial" w:cs="Times New Roman"/>
                <w:sz w:val="20"/>
                <w:lang w:val="es-ES_tradnl"/>
              </w:rPr>
              <w:t>Crítica</w:t>
            </w:r>
            <w:r w:rsidRPr="006279E6">
              <w:rPr>
                <w:rFonts w:ascii="Arial" w:eastAsia="Calibri" w:hAnsi="Arial" w:cs="Times New Roman"/>
                <w:sz w:val="20"/>
                <w:lang w:val="es-ES_tradnl"/>
              </w:rPr>
              <w:tab/>
              <w:t>frente</w:t>
            </w:r>
            <w:r w:rsidRPr="006279E6">
              <w:rPr>
                <w:rFonts w:ascii="Arial" w:eastAsia="Calibri" w:hAnsi="Arial" w:cs="Times New Roman"/>
                <w:sz w:val="20"/>
                <w:lang w:val="es-ES_tradnl"/>
              </w:rPr>
              <w:tab/>
              <w:t>a</w:t>
            </w:r>
            <w:r w:rsidRPr="006279E6">
              <w:rPr>
                <w:rFonts w:ascii="Arial" w:eastAsia="Calibri" w:hAnsi="Arial" w:cs="Times New Roman"/>
                <w:sz w:val="20"/>
                <w:lang w:val="es-ES_tradnl"/>
              </w:rPr>
              <w:tab/>
              <w:t>su</w:t>
            </w:r>
            <w:r w:rsidRPr="006279E6">
              <w:rPr>
                <w:rFonts w:ascii="Arial" w:eastAsia="Calibri" w:hAnsi="Arial" w:cs="Times New Roman"/>
                <w:sz w:val="20"/>
                <w:lang w:val="es-ES_tradnl"/>
              </w:rPr>
              <w:tab/>
              <w:t>propia sexualidad.</w:t>
            </w:r>
          </w:p>
          <w:p w14:paraId="6EC74B86"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Arial" w:hAnsi="Arial" w:cs="Arial"/>
                <w:sz w:val="20"/>
                <w:szCs w:val="20"/>
                <w:lang w:val="es-ES_tradnl"/>
              </w:rPr>
              <w:t>Imagen corporal y estereotipos de belleza –</w:t>
            </w:r>
            <w:r w:rsidRPr="006279E6">
              <w:rPr>
                <w:rFonts w:ascii="Arial" w:eastAsia="Arial" w:hAnsi="Arial" w:cs="Arial"/>
                <w:spacing w:val="-4"/>
                <w:sz w:val="20"/>
                <w:szCs w:val="20"/>
                <w:lang w:val="es-ES_tradnl"/>
              </w:rPr>
              <w:t xml:space="preserve"> </w:t>
            </w:r>
            <w:r w:rsidRPr="006279E6">
              <w:rPr>
                <w:rFonts w:ascii="Arial" w:eastAsia="Arial" w:hAnsi="Arial" w:cs="Arial"/>
                <w:sz w:val="20"/>
                <w:szCs w:val="20"/>
                <w:lang w:val="es-ES_tradnl"/>
              </w:rPr>
              <w:t>moda.</w:t>
            </w:r>
          </w:p>
          <w:p w14:paraId="6EA94B6A"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Conciencia sobre la sexualidad de los</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discapacitados.</w:t>
            </w:r>
          </w:p>
          <w:p w14:paraId="6FBF0589" w14:textId="77777777" w:rsidR="006279E6" w:rsidRPr="006279E6" w:rsidRDefault="006279E6" w:rsidP="006279E6">
            <w:pPr>
              <w:ind w:left="103" w:right="940"/>
              <w:rPr>
                <w:rFonts w:ascii="Arial" w:eastAsia="Arial" w:hAnsi="Arial" w:cs="Arial"/>
                <w:sz w:val="20"/>
                <w:szCs w:val="20"/>
                <w:lang w:val="es-ES_tradnl"/>
              </w:rPr>
            </w:pPr>
            <w:r w:rsidRPr="006279E6">
              <w:rPr>
                <w:rFonts w:ascii="Arial" w:eastAsia="Arial" w:hAnsi="Arial" w:cs="Arial"/>
                <w:sz w:val="20"/>
                <w:szCs w:val="20"/>
                <w:lang w:val="es-ES_tradnl"/>
              </w:rPr>
              <w:t>Personas con VIH – SIDA. Parafilias.</w:t>
            </w:r>
          </w:p>
        </w:tc>
        <w:tc>
          <w:tcPr>
            <w:tcW w:w="3601" w:type="dxa"/>
            <w:tcBorders>
              <w:top w:val="single" w:sz="4" w:space="0" w:color="000000"/>
              <w:left w:val="single" w:sz="4" w:space="0" w:color="000000"/>
              <w:bottom w:val="single" w:sz="4" w:space="0" w:color="000000"/>
              <w:right w:val="single" w:sz="4" w:space="0" w:color="000000"/>
            </w:tcBorders>
          </w:tcPr>
          <w:p w14:paraId="0E44457E" w14:textId="77777777" w:rsidR="006279E6" w:rsidRPr="006279E6" w:rsidRDefault="006279E6" w:rsidP="006279E6">
            <w:pPr>
              <w:ind w:left="103" w:right="1443"/>
              <w:rPr>
                <w:rFonts w:ascii="Arial" w:eastAsia="Arial" w:hAnsi="Arial" w:cs="Arial"/>
                <w:sz w:val="20"/>
                <w:szCs w:val="20"/>
                <w:lang w:val="es-ES_tradnl"/>
              </w:rPr>
            </w:pPr>
            <w:r w:rsidRPr="006279E6">
              <w:rPr>
                <w:rFonts w:ascii="Arial" w:eastAsia="Calibri" w:hAnsi="Arial" w:cs="Times New Roman"/>
                <w:sz w:val="20"/>
                <w:lang w:val="es-ES_tradnl"/>
              </w:rPr>
              <w:t>El lenguaje del cuerpo. Fantasía.</w:t>
            </w:r>
          </w:p>
          <w:p w14:paraId="6C2ABBD3"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Sexualidad y proyecto de vida. Opciones: matrimonio, unión libre, soltería,</w:t>
            </w:r>
            <w:r w:rsidRPr="006279E6">
              <w:rPr>
                <w:rFonts w:ascii="Arial" w:eastAsia="Calibri" w:hAnsi="Arial" w:cs="Times New Roman"/>
                <w:spacing w:val="-6"/>
                <w:sz w:val="20"/>
                <w:lang w:val="es-ES_tradnl"/>
              </w:rPr>
              <w:t xml:space="preserve"> </w:t>
            </w:r>
            <w:r w:rsidRPr="006279E6">
              <w:rPr>
                <w:rFonts w:ascii="Arial" w:eastAsia="Calibri" w:hAnsi="Arial" w:cs="Times New Roman"/>
                <w:sz w:val="20"/>
                <w:lang w:val="es-ES_tradnl"/>
              </w:rPr>
              <w:t>celibato.</w:t>
            </w:r>
          </w:p>
        </w:tc>
      </w:tr>
      <w:tr w:rsidR="006279E6" w:rsidRPr="006279E6" w14:paraId="4030AB9C" w14:textId="77777777" w:rsidTr="00430B32">
        <w:trPr>
          <w:trHeight w:hRule="exact" w:val="1622"/>
        </w:trPr>
        <w:tc>
          <w:tcPr>
            <w:tcW w:w="1368" w:type="dxa"/>
            <w:tcBorders>
              <w:top w:val="single" w:sz="4" w:space="0" w:color="000000"/>
              <w:left w:val="single" w:sz="4" w:space="0" w:color="000000"/>
              <w:bottom w:val="single" w:sz="4" w:space="0" w:color="000000"/>
              <w:right w:val="single" w:sz="4" w:space="0" w:color="000000"/>
            </w:tcBorders>
          </w:tcPr>
          <w:p w14:paraId="190575CA"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018474FE" w14:textId="77777777" w:rsidR="006279E6" w:rsidRPr="006279E6" w:rsidRDefault="006279E6" w:rsidP="006279E6">
            <w:pPr>
              <w:ind w:left="607" w:right="605" w:firstLine="4"/>
              <w:jc w:val="both"/>
              <w:rPr>
                <w:rFonts w:ascii="Arial" w:eastAsia="Arial" w:hAnsi="Arial" w:cs="Arial"/>
                <w:sz w:val="20"/>
                <w:szCs w:val="20"/>
                <w:lang w:val="es-ES_tradnl"/>
              </w:rPr>
            </w:pPr>
            <w:r w:rsidRPr="006279E6">
              <w:rPr>
                <w:rFonts w:ascii="Arial" w:eastAsia="Calibri" w:hAnsi="Calibri" w:cs="Times New Roman"/>
                <w:b/>
                <w:sz w:val="20"/>
                <w:lang w:val="es-ES_tradnl"/>
              </w:rPr>
              <w:t>P A R E J A</w:t>
            </w:r>
          </w:p>
        </w:tc>
        <w:tc>
          <w:tcPr>
            <w:tcW w:w="3421" w:type="dxa"/>
            <w:tcBorders>
              <w:top w:val="single" w:sz="4" w:space="0" w:color="000000"/>
              <w:left w:val="single" w:sz="4" w:space="0" w:color="000000"/>
              <w:bottom w:val="single" w:sz="4" w:space="0" w:color="000000"/>
              <w:right w:val="single" w:sz="4" w:space="0" w:color="000000"/>
            </w:tcBorders>
          </w:tcPr>
          <w:p w14:paraId="5188E700" w14:textId="77777777" w:rsidR="006279E6" w:rsidRPr="006279E6" w:rsidRDefault="006279E6" w:rsidP="006279E6">
            <w:pPr>
              <w:ind w:left="103" w:right="695"/>
              <w:rPr>
                <w:rFonts w:ascii="Arial" w:eastAsia="Arial" w:hAnsi="Arial" w:cs="Arial"/>
                <w:sz w:val="20"/>
                <w:szCs w:val="20"/>
                <w:lang w:val="es-ES_tradnl"/>
              </w:rPr>
            </w:pPr>
            <w:r w:rsidRPr="006279E6">
              <w:rPr>
                <w:rFonts w:ascii="Arial" w:eastAsia="Calibri" w:hAnsi="Calibri" w:cs="Times New Roman"/>
                <w:sz w:val="20"/>
                <w:lang w:val="es-ES_tradnl"/>
              </w:rPr>
              <w:t>Noviazgo en la adolescencia. Amor y</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celos.</w:t>
            </w:r>
          </w:p>
          <w:p w14:paraId="0C12C3B8"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Posesividad y espacios personales en la pareja: Yo, tu y</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nosotros.</w:t>
            </w:r>
          </w:p>
          <w:p w14:paraId="46EB2B2E" w14:textId="77777777" w:rsidR="006279E6" w:rsidRPr="006279E6" w:rsidRDefault="006279E6" w:rsidP="006279E6">
            <w:pPr>
              <w:ind w:left="103" w:right="1629"/>
              <w:rPr>
                <w:rFonts w:ascii="Arial" w:eastAsia="Arial" w:hAnsi="Arial" w:cs="Arial"/>
                <w:sz w:val="20"/>
                <w:szCs w:val="20"/>
                <w:lang w:val="es-ES_tradnl"/>
              </w:rPr>
            </w:pPr>
            <w:r w:rsidRPr="006279E6">
              <w:rPr>
                <w:rFonts w:ascii="Arial" w:eastAsia="Calibri" w:hAnsi="Calibri" w:cs="Times New Roman"/>
                <w:sz w:val="20"/>
                <w:lang w:val="es-ES_tradnl"/>
              </w:rPr>
              <w:t>Lealtad y fidelidad. El</w:t>
            </w:r>
            <w:r w:rsidRPr="006279E6">
              <w:rPr>
                <w:rFonts w:ascii="Arial" w:eastAsia="Calibri" w:hAnsi="Calibri" w:cs="Times New Roman"/>
                <w:spacing w:val="-2"/>
                <w:sz w:val="20"/>
                <w:lang w:val="es-ES_tradnl"/>
              </w:rPr>
              <w:t xml:space="preserve"> </w:t>
            </w:r>
            <w:r w:rsidRPr="006279E6">
              <w:rPr>
                <w:rFonts w:ascii="Arial" w:eastAsia="Calibri" w:hAnsi="Calibri" w:cs="Times New Roman"/>
                <w:sz w:val="20"/>
                <w:lang w:val="es-ES_tradnl"/>
              </w:rPr>
              <w:t>desamor.</w:t>
            </w:r>
          </w:p>
          <w:p w14:paraId="46E46C89"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Disfunciones</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sexuales.</w:t>
            </w:r>
          </w:p>
        </w:tc>
        <w:tc>
          <w:tcPr>
            <w:tcW w:w="3601" w:type="dxa"/>
            <w:tcBorders>
              <w:top w:val="single" w:sz="4" w:space="0" w:color="000000"/>
              <w:left w:val="single" w:sz="4" w:space="0" w:color="000000"/>
              <w:bottom w:val="single" w:sz="4" w:space="0" w:color="000000"/>
              <w:right w:val="single" w:sz="4" w:space="0" w:color="000000"/>
            </w:tcBorders>
          </w:tcPr>
          <w:p w14:paraId="4424A208"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Construcción de parejas: diálogo, afecto y</w:t>
            </w:r>
            <w:r w:rsidRPr="006279E6">
              <w:rPr>
                <w:rFonts w:ascii="Arial" w:eastAsia="Calibri" w:hAnsi="Arial" w:cs="Times New Roman"/>
                <w:spacing w:val="-8"/>
                <w:sz w:val="20"/>
                <w:lang w:val="es-ES_tradnl"/>
              </w:rPr>
              <w:t xml:space="preserve"> </w:t>
            </w:r>
            <w:r w:rsidRPr="006279E6">
              <w:rPr>
                <w:rFonts w:ascii="Arial" w:eastAsia="Calibri" w:hAnsi="Arial" w:cs="Times New Roman"/>
                <w:sz w:val="20"/>
                <w:lang w:val="es-ES_tradnl"/>
              </w:rPr>
              <w:t>placer.</w:t>
            </w:r>
          </w:p>
          <w:p w14:paraId="4C68D3B7"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Intimidad.</w:t>
            </w:r>
          </w:p>
          <w:p w14:paraId="6C8EDFE8" w14:textId="77777777" w:rsidR="006279E6" w:rsidRPr="006279E6" w:rsidRDefault="006279E6" w:rsidP="006279E6">
            <w:pPr>
              <w:ind w:left="103" w:right="1210"/>
              <w:rPr>
                <w:rFonts w:ascii="Arial" w:eastAsia="Arial" w:hAnsi="Arial" w:cs="Arial"/>
                <w:sz w:val="20"/>
                <w:szCs w:val="20"/>
                <w:lang w:val="es-ES_tradnl"/>
              </w:rPr>
            </w:pPr>
            <w:r w:rsidRPr="006279E6">
              <w:rPr>
                <w:rFonts w:ascii="Arial" w:eastAsia="Calibri" w:hAnsi="Calibri" w:cs="Times New Roman"/>
                <w:sz w:val="20"/>
                <w:lang w:val="es-ES_tradnl"/>
              </w:rPr>
              <w:t>Amor, sexo y matrimonio. Erotismo en la</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pareja.</w:t>
            </w:r>
          </w:p>
        </w:tc>
      </w:tr>
    </w:tbl>
    <w:p w14:paraId="263461E8" w14:textId="77777777" w:rsidR="006279E6" w:rsidRPr="006279E6" w:rsidRDefault="006279E6" w:rsidP="006279E6">
      <w:pPr>
        <w:rPr>
          <w:rFonts w:ascii="Arial" w:eastAsia="Arial" w:hAnsi="Arial" w:cs="Arial"/>
          <w:sz w:val="20"/>
          <w:szCs w:val="20"/>
          <w:lang w:val="es-ES_tradnl"/>
        </w:rPr>
        <w:sectPr w:rsidR="006279E6" w:rsidRPr="006279E6">
          <w:pgSz w:w="12240" w:h="15840"/>
          <w:pgMar w:top="1500" w:right="1720" w:bottom="1180" w:left="1480" w:header="0" w:footer="983" w:gutter="0"/>
          <w:cols w:space="720"/>
        </w:sectPr>
      </w:pPr>
    </w:p>
    <w:tbl>
      <w:tblPr>
        <w:tblStyle w:val="TableNormal2"/>
        <w:tblW w:w="0" w:type="auto"/>
        <w:tblInd w:w="109" w:type="dxa"/>
        <w:tblLayout w:type="fixed"/>
        <w:tblLook w:val="01E0" w:firstRow="1" w:lastRow="1" w:firstColumn="1" w:lastColumn="1" w:noHBand="0" w:noVBand="0"/>
      </w:tblPr>
      <w:tblGrid>
        <w:gridCol w:w="1368"/>
        <w:gridCol w:w="3421"/>
        <w:gridCol w:w="3601"/>
      </w:tblGrid>
      <w:tr w:rsidR="006279E6" w:rsidRPr="006279E6" w14:paraId="058063F1" w14:textId="77777777" w:rsidTr="00430B32">
        <w:trPr>
          <w:trHeight w:hRule="exact" w:val="1851"/>
        </w:trPr>
        <w:tc>
          <w:tcPr>
            <w:tcW w:w="1368" w:type="dxa"/>
            <w:tcBorders>
              <w:top w:val="single" w:sz="4" w:space="0" w:color="000000"/>
              <w:left w:val="single" w:sz="4" w:space="0" w:color="000000"/>
              <w:bottom w:val="single" w:sz="4" w:space="0" w:color="000000"/>
              <w:right w:val="single" w:sz="4" w:space="0" w:color="000000"/>
            </w:tcBorders>
          </w:tcPr>
          <w:p w14:paraId="429CB9C7"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118FDF7D" w14:textId="77777777" w:rsidR="006279E6" w:rsidRPr="006279E6" w:rsidRDefault="006279E6" w:rsidP="006279E6">
            <w:pPr>
              <w:ind w:left="595" w:right="595" w:firstLine="21"/>
              <w:jc w:val="both"/>
              <w:rPr>
                <w:rFonts w:ascii="Arial" w:eastAsia="Arial" w:hAnsi="Arial" w:cs="Arial"/>
                <w:sz w:val="20"/>
                <w:szCs w:val="20"/>
                <w:lang w:val="es-ES_tradnl"/>
              </w:rPr>
            </w:pPr>
            <w:r w:rsidRPr="006279E6">
              <w:rPr>
                <w:rFonts w:ascii="Arial" w:eastAsia="Calibri" w:hAnsi="Calibri" w:cs="Times New Roman"/>
                <w:b/>
                <w:sz w:val="20"/>
                <w:lang w:val="es-ES_tradnl"/>
              </w:rPr>
              <w:t>F A M I L I A</w:t>
            </w:r>
          </w:p>
        </w:tc>
        <w:tc>
          <w:tcPr>
            <w:tcW w:w="3421" w:type="dxa"/>
            <w:tcBorders>
              <w:top w:val="single" w:sz="4" w:space="0" w:color="000000"/>
              <w:left w:val="single" w:sz="4" w:space="0" w:color="000000"/>
              <w:bottom w:val="single" w:sz="4" w:space="0" w:color="000000"/>
              <w:right w:val="single" w:sz="4" w:space="0" w:color="000000"/>
            </w:tcBorders>
          </w:tcPr>
          <w:p w14:paraId="577D69DE" w14:textId="77777777" w:rsidR="006279E6" w:rsidRPr="006279E6" w:rsidRDefault="006279E6" w:rsidP="006279E6">
            <w:pPr>
              <w:ind w:left="103" w:right="103"/>
              <w:jc w:val="both"/>
              <w:rPr>
                <w:rFonts w:ascii="Arial" w:eastAsia="Arial" w:hAnsi="Arial" w:cs="Arial"/>
                <w:sz w:val="20"/>
                <w:szCs w:val="20"/>
                <w:lang w:val="es-ES_tradnl"/>
              </w:rPr>
            </w:pPr>
            <w:r w:rsidRPr="006279E6">
              <w:rPr>
                <w:rFonts w:ascii="Arial" w:eastAsia="Calibri" w:hAnsi="Arial" w:cs="Times New Roman"/>
                <w:sz w:val="20"/>
                <w:lang w:val="es-ES_tradnl"/>
              </w:rPr>
              <w:t>Todos tenemos sexualidad: sexualidad en niños, en adolescentes, en los adultos, en la vejez.</w:t>
            </w:r>
          </w:p>
          <w:p w14:paraId="015350FB" w14:textId="77777777" w:rsidR="006279E6" w:rsidRPr="006279E6" w:rsidRDefault="006279E6" w:rsidP="006279E6">
            <w:pPr>
              <w:ind w:left="103"/>
              <w:jc w:val="both"/>
              <w:rPr>
                <w:rFonts w:ascii="Arial" w:eastAsia="Arial" w:hAnsi="Arial" w:cs="Arial"/>
                <w:sz w:val="20"/>
                <w:szCs w:val="20"/>
                <w:lang w:val="es-ES_tradnl"/>
              </w:rPr>
            </w:pPr>
            <w:r w:rsidRPr="006279E6">
              <w:rPr>
                <w:rFonts w:ascii="Arial" w:eastAsia="Calibri" w:hAnsi="Calibri" w:cs="Times New Roman"/>
                <w:sz w:val="20"/>
                <w:lang w:val="es-ES_tradnl"/>
              </w:rPr>
              <w:t>Conflicto y ajuste</w:t>
            </w:r>
            <w:r w:rsidRPr="006279E6">
              <w:rPr>
                <w:rFonts w:ascii="Arial" w:eastAsia="Calibri" w:hAnsi="Calibri" w:cs="Times New Roman"/>
                <w:spacing w:val="-6"/>
                <w:sz w:val="20"/>
                <w:lang w:val="es-ES_tradnl"/>
              </w:rPr>
              <w:t xml:space="preserve"> </w:t>
            </w:r>
            <w:r w:rsidRPr="006279E6">
              <w:rPr>
                <w:rFonts w:ascii="Arial" w:eastAsia="Calibri" w:hAnsi="Calibri" w:cs="Times New Roman"/>
                <w:sz w:val="20"/>
                <w:lang w:val="es-ES_tradnl"/>
              </w:rPr>
              <w:t>familiar.</w:t>
            </w:r>
          </w:p>
          <w:p w14:paraId="74564CCD" w14:textId="77777777" w:rsidR="006279E6" w:rsidRPr="006279E6" w:rsidRDefault="006279E6" w:rsidP="006279E6">
            <w:pPr>
              <w:ind w:left="103" w:right="106"/>
              <w:jc w:val="both"/>
              <w:rPr>
                <w:rFonts w:ascii="Arial" w:eastAsia="Arial" w:hAnsi="Arial" w:cs="Arial"/>
                <w:sz w:val="20"/>
                <w:szCs w:val="20"/>
                <w:lang w:val="es-ES_tradnl"/>
              </w:rPr>
            </w:pPr>
            <w:r w:rsidRPr="006279E6">
              <w:rPr>
                <w:rFonts w:ascii="Arial" w:eastAsia="Calibri" w:hAnsi="Arial" w:cs="Times New Roman"/>
                <w:sz w:val="20"/>
                <w:lang w:val="es-ES_tradnl"/>
              </w:rPr>
              <w:t>Pérdidas afectivas y adaptación de los miembros de la</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familia.</w:t>
            </w:r>
          </w:p>
        </w:tc>
        <w:tc>
          <w:tcPr>
            <w:tcW w:w="3601" w:type="dxa"/>
            <w:tcBorders>
              <w:top w:val="single" w:sz="4" w:space="0" w:color="000000"/>
              <w:left w:val="single" w:sz="4" w:space="0" w:color="000000"/>
              <w:bottom w:val="single" w:sz="4" w:space="0" w:color="000000"/>
              <w:right w:val="single" w:sz="4" w:space="0" w:color="000000"/>
            </w:tcBorders>
          </w:tcPr>
          <w:p w14:paraId="2DCD4757" w14:textId="77777777" w:rsidR="006279E6" w:rsidRPr="006279E6" w:rsidRDefault="006279E6" w:rsidP="006279E6">
            <w:pPr>
              <w:ind w:left="103" w:right="776"/>
              <w:rPr>
                <w:rFonts w:ascii="Arial" w:eastAsia="Arial" w:hAnsi="Arial" w:cs="Arial"/>
                <w:sz w:val="20"/>
                <w:szCs w:val="20"/>
                <w:lang w:val="es-ES_tradnl"/>
              </w:rPr>
            </w:pPr>
            <w:r w:rsidRPr="006279E6">
              <w:rPr>
                <w:rFonts w:ascii="Arial" w:eastAsia="Calibri" w:hAnsi="Arial" w:cs="Times New Roman"/>
                <w:sz w:val="20"/>
                <w:lang w:val="es-ES_tradnl"/>
              </w:rPr>
              <w:t>Nuevos espacios en la familia. El diálogo</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lúdico.</w:t>
            </w:r>
          </w:p>
          <w:p w14:paraId="3736A527"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Hacia una nueva construcción de familia.</w:t>
            </w:r>
          </w:p>
          <w:p w14:paraId="466AAD1F"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Flexibilidad.</w:t>
            </w:r>
          </w:p>
        </w:tc>
      </w:tr>
      <w:tr w:rsidR="006279E6" w:rsidRPr="00430B32" w14:paraId="7E77F0FB" w14:textId="77777777" w:rsidTr="00430B32">
        <w:trPr>
          <w:trHeight w:hRule="exact" w:val="1850"/>
        </w:trPr>
        <w:tc>
          <w:tcPr>
            <w:tcW w:w="1368" w:type="dxa"/>
            <w:tcBorders>
              <w:top w:val="single" w:sz="4" w:space="0" w:color="000000"/>
              <w:left w:val="single" w:sz="4" w:space="0" w:color="000000"/>
              <w:bottom w:val="single" w:sz="4" w:space="0" w:color="000000"/>
              <w:right w:val="single" w:sz="4" w:space="0" w:color="000000"/>
            </w:tcBorders>
          </w:tcPr>
          <w:p w14:paraId="2986DAAF"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S O C I E D A D</w:t>
            </w:r>
          </w:p>
        </w:tc>
        <w:tc>
          <w:tcPr>
            <w:tcW w:w="3421" w:type="dxa"/>
            <w:tcBorders>
              <w:top w:val="single" w:sz="4" w:space="0" w:color="000000"/>
              <w:left w:val="single" w:sz="4" w:space="0" w:color="000000"/>
              <w:bottom w:val="single" w:sz="4" w:space="0" w:color="000000"/>
              <w:right w:val="single" w:sz="4" w:space="0" w:color="000000"/>
            </w:tcBorders>
          </w:tcPr>
          <w:p w14:paraId="35804603" w14:textId="77777777" w:rsidR="006279E6" w:rsidRPr="006279E6" w:rsidRDefault="006279E6" w:rsidP="006279E6">
            <w:pPr>
              <w:tabs>
                <w:tab w:val="left" w:pos="1053"/>
                <w:tab w:val="left" w:pos="1547"/>
                <w:tab w:val="left" w:pos="1976"/>
                <w:tab w:val="left" w:pos="3206"/>
              </w:tabs>
              <w:ind w:left="103" w:right="102"/>
              <w:rPr>
                <w:rFonts w:ascii="Arial" w:eastAsia="Arial" w:hAnsi="Arial" w:cs="Arial"/>
                <w:sz w:val="20"/>
                <w:szCs w:val="20"/>
                <w:lang w:val="es-ES_tradnl"/>
              </w:rPr>
            </w:pPr>
            <w:r w:rsidRPr="006279E6">
              <w:rPr>
                <w:rFonts w:ascii="Arial" w:eastAsia="Calibri" w:hAnsi="Calibri" w:cs="Times New Roman"/>
                <w:sz w:val="20"/>
                <w:lang w:val="es-ES_tradnl"/>
              </w:rPr>
              <w:t>Historia</w:t>
            </w:r>
            <w:r w:rsidRPr="006279E6">
              <w:rPr>
                <w:rFonts w:ascii="Arial" w:eastAsia="Calibri" w:hAnsi="Calibri" w:cs="Times New Roman"/>
                <w:sz w:val="20"/>
                <w:lang w:val="es-ES_tradnl"/>
              </w:rPr>
              <w:tab/>
              <w:t>de</w:t>
            </w:r>
            <w:r w:rsidRPr="006279E6">
              <w:rPr>
                <w:rFonts w:ascii="Arial" w:eastAsia="Calibri" w:hAnsi="Calibri" w:cs="Times New Roman"/>
                <w:sz w:val="20"/>
                <w:lang w:val="es-ES_tradnl"/>
              </w:rPr>
              <w:tab/>
              <w:t>la</w:t>
            </w:r>
            <w:r w:rsidRPr="006279E6">
              <w:rPr>
                <w:rFonts w:ascii="Arial" w:eastAsia="Calibri" w:hAnsi="Calibri" w:cs="Times New Roman"/>
                <w:sz w:val="20"/>
                <w:lang w:val="es-ES_tradnl"/>
              </w:rPr>
              <w:tab/>
              <w:t>sexualidad</w:t>
            </w:r>
            <w:r w:rsidRPr="006279E6">
              <w:rPr>
                <w:rFonts w:ascii="Arial" w:eastAsia="Calibri" w:hAnsi="Calibri" w:cs="Times New Roman"/>
                <w:sz w:val="20"/>
                <w:lang w:val="es-ES_tradnl"/>
              </w:rPr>
              <w:tab/>
              <w:t>y sexualidad en la</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historia.</w:t>
            </w:r>
          </w:p>
          <w:p w14:paraId="150AC426" w14:textId="77777777" w:rsidR="006279E6" w:rsidRPr="006279E6" w:rsidRDefault="006279E6" w:rsidP="006279E6">
            <w:pPr>
              <w:ind w:left="103" w:right="508"/>
              <w:rPr>
                <w:rFonts w:ascii="Arial" w:eastAsia="Arial" w:hAnsi="Arial" w:cs="Arial"/>
                <w:sz w:val="20"/>
                <w:szCs w:val="20"/>
                <w:lang w:val="es-ES_tradnl"/>
              </w:rPr>
            </w:pPr>
            <w:r w:rsidRPr="006279E6">
              <w:rPr>
                <w:rFonts w:ascii="Arial" w:eastAsia="Calibri" w:hAnsi="Arial" w:cs="Times New Roman"/>
                <w:sz w:val="20"/>
                <w:lang w:val="es-ES_tradnl"/>
              </w:rPr>
              <w:t>Aborto como problema social y ético.</w:t>
            </w:r>
          </w:p>
          <w:p w14:paraId="59139E39" w14:textId="77777777" w:rsidR="006279E6" w:rsidRPr="006279E6" w:rsidRDefault="006279E6" w:rsidP="006279E6">
            <w:pPr>
              <w:ind w:left="103" w:right="263"/>
              <w:rPr>
                <w:rFonts w:ascii="Arial" w:eastAsia="Arial" w:hAnsi="Arial" w:cs="Arial"/>
                <w:sz w:val="20"/>
                <w:szCs w:val="20"/>
                <w:lang w:val="es-ES_tradnl"/>
              </w:rPr>
            </w:pPr>
            <w:r w:rsidRPr="006279E6">
              <w:rPr>
                <w:rFonts w:ascii="Arial" w:eastAsia="Calibri" w:hAnsi="Arial" w:cs="Times New Roman"/>
                <w:sz w:val="20"/>
                <w:lang w:val="es-ES_tradnl"/>
              </w:rPr>
              <w:t>La sexualidad como consumo en los medios de</w:t>
            </w:r>
            <w:r w:rsidRPr="006279E6">
              <w:rPr>
                <w:rFonts w:ascii="Arial" w:eastAsia="Calibri" w:hAnsi="Arial" w:cs="Times New Roman"/>
                <w:spacing w:val="-5"/>
                <w:sz w:val="20"/>
                <w:lang w:val="es-ES_tradnl"/>
              </w:rPr>
              <w:t xml:space="preserve"> </w:t>
            </w:r>
            <w:r w:rsidRPr="006279E6">
              <w:rPr>
                <w:rFonts w:ascii="Arial" w:eastAsia="Calibri" w:hAnsi="Arial" w:cs="Times New Roman"/>
                <w:sz w:val="20"/>
                <w:lang w:val="es-ES_tradnl"/>
              </w:rPr>
              <w:t>comunicación.</w:t>
            </w:r>
          </w:p>
        </w:tc>
        <w:tc>
          <w:tcPr>
            <w:tcW w:w="3601" w:type="dxa"/>
            <w:tcBorders>
              <w:top w:val="single" w:sz="4" w:space="0" w:color="000000"/>
              <w:left w:val="single" w:sz="4" w:space="0" w:color="000000"/>
              <w:bottom w:val="single" w:sz="4" w:space="0" w:color="000000"/>
              <w:right w:val="single" w:sz="4" w:space="0" w:color="000000"/>
            </w:tcBorders>
          </w:tcPr>
          <w:p w14:paraId="60A9E84A"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Arte y sexualidad: literatura, música, plástica, danza,</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cine.</w:t>
            </w:r>
          </w:p>
          <w:p w14:paraId="71415B30"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El lenguaje del</w:t>
            </w:r>
            <w:r w:rsidRPr="006279E6">
              <w:rPr>
                <w:rFonts w:ascii="Arial" w:eastAsia="Calibri" w:hAnsi="Calibri" w:cs="Times New Roman"/>
                <w:spacing w:val="-11"/>
                <w:sz w:val="20"/>
                <w:lang w:val="es-ES_tradnl"/>
              </w:rPr>
              <w:t xml:space="preserve"> </w:t>
            </w:r>
            <w:r w:rsidRPr="006279E6">
              <w:rPr>
                <w:rFonts w:ascii="Arial" w:eastAsia="Calibri" w:hAnsi="Calibri" w:cs="Times New Roman"/>
                <w:sz w:val="20"/>
                <w:lang w:val="es-ES_tradnl"/>
              </w:rPr>
              <w:t>sexo.</w:t>
            </w:r>
          </w:p>
          <w:p w14:paraId="73542763"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Arial" w:hAnsi="Arial" w:cs="Arial"/>
                <w:sz w:val="20"/>
                <w:szCs w:val="20"/>
                <w:lang w:val="es-ES_tradnl"/>
              </w:rPr>
              <w:t>La re – creación de la sexualidad en los medios de</w:t>
            </w:r>
            <w:r w:rsidRPr="006279E6">
              <w:rPr>
                <w:rFonts w:ascii="Arial" w:eastAsia="Arial" w:hAnsi="Arial" w:cs="Arial"/>
                <w:spacing w:val="-6"/>
                <w:sz w:val="20"/>
                <w:szCs w:val="20"/>
                <w:lang w:val="es-ES_tradnl"/>
              </w:rPr>
              <w:t xml:space="preserve"> </w:t>
            </w:r>
            <w:r w:rsidRPr="006279E6">
              <w:rPr>
                <w:rFonts w:ascii="Arial" w:eastAsia="Arial" w:hAnsi="Arial" w:cs="Arial"/>
                <w:sz w:val="20"/>
                <w:szCs w:val="20"/>
                <w:lang w:val="es-ES_tradnl"/>
              </w:rPr>
              <w:t>comunicación.</w:t>
            </w:r>
          </w:p>
        </w:tc>
      </w:tr>
    </w:tbl>
    <w:p w14:paraId="5A64BC4D" w14:textId="77777777" w:rsidR="006279E6" w:rsidRPr="006279E6" w:rsidRDefault="006279E6" w:rsidP="006279E6">
      <w:pPr>
        <w:rPr>
          <w:rFonts w:ascii="Times New Roman" w:eastAsia="Times New Roman" w:hAnsi="Times New Roman" w:cs="Times New Roman"/>
          <w:sz w:val="20"/>
          <w:szCs w:val="20"/>
          <w:lang w:val="es-ES_tradnl"/>
        </w:rPr>
      </w:pPr>
    </w:p>
    <w:p w14:paraId="6598BE32" w14:textId="77777777" w:rsidR="0085340C" w:rsidRPr="001E6D77" w:rsidRDefault="0085340C" w:rsidP="0085340C">
      <w:pPr>
        <w:rPr>
          <w:rFonts w:ascii="Times New Roman" w:eastAsia="Times New Roman" w:hAnsi="Times New Roman" w:cs="Times New Roman"/>
          <w:sz w:val="20"/>
          <w:szCs w:val="20"/>
          <w:lang w:val="es-ES_tradnl"/>
        </w:rPr>
      </w:pPr>
    </w:p>
    <w:p w14:paraId="2FC57768" w14:textId="77777777" w:rsidR="0085340C" w:rsidRPr="0085340C" w:rsidRDefault="0085340C" w:rsidP="0085340C">
      <w:pPr>
        <w:spacing w:line="360" w:lineRule="auto"/>
        <w:rPr>
          <w:rFonts w:ascii="Times New Roman" w:eastAsia="Times New Roman" w:hAnsi="Times New Roman" w:cs="Times New Roman"/>
          <w:sz w:val="24"/>
          <w:szCs w:val="24"/>
          <w:lang w:val="es-ES_tradnl"/>
        </w:rPr>
      </w:pPr>
    </w:p>
    <w:p w14:paraId="45829232" w14:textId="678AAA7F" w:rsidR="0085340C" w:rsidRPr="0085340C" w:rsidRDefault="0085340C" w:rsidP="00FB0C4C">
      <w:pPr>
        <w:pStyle w:val="Ttulo11"/>
        <w:numPr>
          <w:ilvl w:val="0"/>
          <w:numId w:val="12"/>
        </w:numPr>
        <w:tabs>
          <w:tab w:val="left" w:pos="4269"/>
        </w:tabs>
        <w:spacing w:before="194" w:line="360" w:lineRule="auto"/>
        <w:ind w:left="426"/>
        <w:jc w:val="both"/>
        <w:rPr>
          <w:rFonts w:ascii="Times New Roman" w:hAnsi="Times New Roman" w:cs="Times New Roman"/>
          <w:b w:val="0"/>
          <w:bCs w:val="0"/>
          <w:lang w:val="es-ES_tradnl"/>
        </w:rPr>
      </w:pPr>
      <w:bookmarkStart w:id="34" w:name="_Toc345832726"/>
      <w:bookmarkStart w:id="35" w:name="_Toc345832800"/>
      <w:bookmarkStart w:id="36" w:name="_Toc345832844"/>
      <w:r w:rsidRPr="0085340C">
        <w:rPr>
          <w:rFonts w:ascii="Times New Roman" w:hAnsi="Times New Roman" w:cs="Times New Roman"/>
          <w:lang w:val="es-ES_tradnl"/>
        </w:rPr>
        <w:t>METODOLOGIA</w:t>
      </w:r>
      <w:bookmarkEnd w:id="34"/>
      <w:bookmarkEnd w:id="35"/>
      <w:bookmarkEnd w:id="36"/>
    </w:p>
    <w:p w14:paraId="3D2F5198" w14:textId="77777777" w:rsidR="0085340C" w:rsidRPr="0085340C" w:rsidRDefault="0085340C" w:rsidP="0085340C">
      <w:pPr>
        <w:spacing w:before="3" w:line="360" w:lineRule="auto"/>
        <w:rPr>
          <w:rFonts w:ascii="Times New Roman" w:eastAsia="Arial" w:hAnsi="Times New Roman" w:cs="Times New Roman"/>
          <w:b/>
          <w:bCs/>
          <w:sz w:val="24"/>
          <w:szCs w:val="24"/>
          <w:lang w:val="es-ES_tradnl"/>
        </w:rPr>
      </w:pPr>
    </w:p>
    <w:p w14:paraId="5B5A0E5B" w14:textId="77777777" w:rsidR="0085340C" w:rsidRPr="0085340C" w:rsidRDefault="0085340C" w:rsidP="0085340C">
      <w:pPr>
        <w:pStyle w:val="Textoindependiente"/>
        <w:spacing w:line="360" w:lineRule="auto"/>
        <w:ind w:left="222" w:right="107"/>
        <w:jc w:val="both"/>
        <w:rPr>
          <w:rFonts w:ascii="Times New Roman" w:hAnsi="Times New Roman" w:cs="Times New Roman"/>
          <w:lang w:val="es-ES_tradnl"/>
        </w:rPr>
      </w:pPr>
      <w:r w:rsidRPr="0085340C">
        <w:rPr>
          <w:rFonts w:ascii="Times New Roman" w:hAnsi="Times New Roman" w:cs="Times New Roman"/>
          <w:lang w:val="es-ES_tradnl"/>
        </w:rPr>
        <w:t>Para el desarrollo del proyecto de sexualidad se utilizará la metodología de talleres reflexivos y prácticos desarrollados en cada período en orientación de grupo. Los talleres responden a uno de los componentes de la estructura curricular articulado con cada eje institucional así:</w:t>
      </w:r>
    </w:p>
    <w:p w14:paraId="28E5A69B" w14:textId="77777777" w:rsidR="0085340C" w:rsidRPr="0085340C" w:rsidRDefault="0085340C" w:rsidP="0085340C">
      <w:pPr>
        <w:pStyle w:val="Textoindependiente"/>
        <w:spacing w:line="360" w:lineRule="auto"/>
        <w:ind w:left="222" w:right="107"/>
        <w:jc w:val="both"/>
        <w:rPr>
          <w:rFonts w:ascii="Times New Roman" w:hAnsi="Times New Roman" w:cs="Times New Roman"/>
          <w:lang w:val="es-ES_tradnl"/>
        </w:rPr>
      </w:pPr>
      <w:r w:rsidRPr="0085340C">
        <w:rPr>
          <w:rFonts w:ascii="Times New Roman" w:hAnsi="Times New Roman" w:cs="Times New Roman"/>
          <w:lang w:val="es-ES_tradnl"/>
        </w:rPr>
        <w:t xml:space="preserve"> </w:t>
      </w:r>
    </w:p>
    <w:tbl>
      <w:tblPr>
        <w:tblStyle w:val="Tablaconcuadrcula"/>
        <w:tblW w:w="0" w:type="auto"/>
        <w:tblInd w:w="222" w:type="dxa"/>
        <w:tblLook w:val="04A0" w:firstRow="1" w:lastRow="0" w:firstColumn="1" w:lastColumn="0" w:noHBand="0" w:noVBand="1"/>
      </w:tblPr>
      <w:tblGrid>
        <w:gridCol w:w="1528"/>
        <w:gridCol w:w="2311"/>
        <w:gridCol w:w="5276"/>
      </w:tblGrid>
      <w:tr w:rsidR="0085340C" w:rsidRPr="0085340C" w14:paraId="10D90885" w14:textId="77777777" w:rsidTr="0085340C">
        <w:tc>
          <w:tcPr>
            <w:tcW w:w="1587" w:type="dxa"/>
          </w:tcPr>
          <w:p w14:paraId="0D355138"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Período</w:t>
            </w:r>
          </w:p>
        </w:tc>
        <w:tc>
          <w:tcPr>
            <w:tcW w:w="2410" w:type="dxa"/>
          </w:tcPr>
          <w:p w14:paraId="51797AB4"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Componente</w:t>
            </w:r>
          </w:p>
        </w:tc>
        <w:tc>
          <w:tcPr>
            <w:tcW w:w="5737" w:type="dxa"/>
          </w:tcPr>
          <w:p w14:paraId="3C652F6C"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Eje</w:t>
            </w:r>
          </w:p>
        </w:tc>
      </w:tr>
      <w:tr w:rsidR="0085340C" w:rsidRPr="00430B32" w14:paraId="4DC44BE7" w14:textId="77777777" w:rsidTr="0085340C">
        <w:tc>
          <w:tcPr>
            <w:tcW w:w="1587" w:type="dxa"/>
          </w:tcPr>
          <w:p w14:paraId="71289853"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1º</w:t>
            </w:r>
          </w:p>
        </w:tc>
        <w:tc>
          <w:tcPr>
            <w:tcW w:w="2410" w:type="dxa"/>
          </w:tcPr>
          <w:p w14:paraId="3D68A954"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SOCIEDAD</w:t>
            </w:r>
          </w:p>
        </w:tc>
        <w:tc>
          <w:tcPr>
            <w:tcW w:w="5737" w:type="dxa"/>
          </w:tcPr>
          <w:p w14:paraId="7334DB0C"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Identidad y memoria colectiva, democracia y participación.</w:t>
            </w:r>
          </w:p>
        </w:tc>
      </w:tr>
      <w:tr w:rsidR="0085340C" w:rsidRPr="0085340C" w14:paraId="75C88B5C" w14:textId="77777777" w:rsidTr="0085340C">
        <w:tc>
          <w:tcPr>
            <w:tcW w:w="1587" w:type="dxa"/>
          </w:tcPr>
          <w:p w14:paraId="7EA0B029"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2º</w:t>
            </w:r>
          </w:p>
        </w:tc>
        <w:tc>
          <w:tcPr>
            <w:tcW w:w="2410" w:type="dxa"/>
          </w:tcPr>
          <w:p w14:paraId="75930D87"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PERSONA</w:t>
            </w:r>
          </w:p>
        </w:tc>
        <w:tc>
          <w:tcPr>
            <w:tcW w:w="5737" w:type="dxa"/>
          </w:tcPr>
          <w:p w14:paraId="257ADEF8"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Conciencia corpórea y ambiental.</w:t>
            </w:r>
          </w:p>
        </w:tc>
      </w:tr>
      <w:tr w:rsidR="0085340C" w:rsidRPr="00430B32" w14:paraId="6F1BC90C" w14:textId="77777777" w:rsidTr="0085340C">
        <w:tc>
          <w:tcPr>
            <w:tcW w:w="1587" w:type="dxa"/>
          </w:tcPr>
          <w:p w14:paraId="29973C43"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3º</w:t>
            </w:r>
          </w:p>
        </w:tc>
        <w:tc>
          <w:tcPr>
            <w:tcW w:w="2410" w:type="dxa"/>
          </w:tcPr>
          <w:p w14:paraId="29EFA94A"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PAREJA</w:t>
            </w:r>
          </w:p>
        </w:tc>
        <w:tc>
          <w:tcPr>
            <w:tcW w:w="5737" w:type="dxa"/>
          </w:tcPr>
          <w:p w14:paraId="6A3E3247"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Investigación e innovación tecnológica y científica.</w:t>
            </w:r>
          </w:p>
        </w:tc>
      </w:tr>
      <w:tr w:rsidR="0085340C" w:rsidRPr="0085340C" w14:paraId="77D18E86" w14:textId="77777777" w:rsidTr="0085340C">
        <w:tc>
          <w:tcPr>
            <w:tcW w:w="1587" w:type="dxa"/>
          </w:tcPr>
          <w:p w14:paraId="17FCC9D9"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4º</w:t>
            </w:r>
          </w:p>
        </w:tc>
        <w:tc>
          <w:tcPr>
            <w:tcW w:w="2410" w:type="dxa"/>
          </w:tcPr>
          <w:p w14:paraId="57D8404E"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FAMILIA</w:t>
            </w:r>
          </w:p>
        </w:tc>
        <w:tc>
          <w:tcPr>
            <w:tcW w:w="5737" w:type="dxa"/>
          </w:tcPr>
          <w:p w14:paraId="1E27CC33"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Arte, cultura y comunicación.</w:t>
            </w:r>
          </w:p>
        </w:tc>
      </w:tr>
    </w:tbl>
    <w:p w14:paraId="3D55AE41" w14:textId="77777777" w:rsidR="0085340C" w:rsidRPr="0085340C" w:rsidRDefault="0085340C" w:rsidP="0085340C">
      <w:pPr>
        <w:pStyle w:val="Textoindependiente"/>
        <w:spacing w:line="360" w:lineRule="auto"/>
        <w:ind w:left="222" w:right="107"/>
        <w:jc w:val="both"/>
        <w:rPr>
          <w:rFonts w:ascii="Times New Roman" w:hAnsi="Times New Roman" w:cs="Times New Roman"/>
          <w:lang w:val="es-ES_tradnl"/>
        </w:rPr>
      </w:pPr>
    </w:p>
    <w:p w14:paraId="083F2F67" w14:textId="6FBD4FCB" w:rsidR="0085340C" w:rsidRPr="0085340C" w:rsidRDefault="0085340C" w:rsidP="005276E2">
      <w:pPr>
        <w:pStyle w:val="Textoindependiente"/>
        <w:spacing w:line="360" w:lineRule="auto"/>
        <w:ind w:left="221" w:right="107" w:firstLine="709"/>
        <w:jc w:val="both"/>
        <w:rPr>
          <w:rFonts w:ascii="Times New Roman" w:hAnsi="Times New Roman" w:cs="Times New Roman"/>
          <w:lang w:val="es-ES_tradnl"/>
        </w:rPr>
      </w:pPr>
      <w:r w:rsidRPr="0085340C">
        <w:rPr>
          <w:rFonts w:ascii="Times New Roman" w:hAnsi="Times New Roman" w:cs="Times New Roman"/>
          <w:lang w:val="es-ES_tradnl"/>
        </w:rPr>
        <w:t>Acompañamiento a los estudiante en el proceso por parte de todos los docente de la Institución y autoformación tanto de los maestros como de los estudiantes; con el propósito que los niños y jóvenes comprendan la importancia de desarrollar una sexualidad sana acorde con su edad y evolución</w:t>
      </w:r>
      <w:r w:rsidRPr="0085340C">
        <w:rPr>
          <w:rFonts w:ascii="Times New Roman" w:hAnsi="Times New Roman" w:cs="Times New Roman"/>
          <w:spacing w:val="-31"/>
          <w:lang w:val="es-ES_tradnl"/>
        </w:rPr>
        <w:t xml:space="preserve"> </w:t>
      </w:r>
      <w:r w:rsidRPr="0085340C">
        <w:rPr>
          <w:rFonts w:ascii="Times New Roman" w:hAnsi="Times New Roman" w:cs="Times New Roman"/>
          <w:lang w:val="es-ES_tradnl"/>
        </w:rPr>
        <w:t>mental.</w:t>
      </w:r>
    </w:p>
    <w:p w14:paraId="528B9ACF" w14:textId="4CAB1D13" w:rsidR="0085340C" w:rsidRPr="0085340C" w:rsidRDefault="0085340C" w:rsidP="005276E2">
      <w:pPr>
        <w:pStyle w:val="Textoindependiente"/>
        <w:spacing w:line="360" w:lineRule="auto"/>
        <w:ind w:left="221" w:right="116" w:firstLine="709"/>
        <w:jc w:val="both"/>
        <w:rPr>
          <w:rFonts w:ascii="Times New Roman" w:hAnsi="Times New Roman" w:cs="Times New Roman"/>
          <w:lang w:val="es-ES_tradnl"/>
        </w:rPr>
      </w:pPr>
      <w:r w:rsidRPr="0085340C">
        <w:rPr>
          <w:rFonts w:ascii="Times New Roman" w:hAnsi="Times New Roman" w:cs="Times New Roman"/>
          <w:lang w:val="es-ES_tradnl"/>
        </w:rPr>
        <w:t xml:space="preserve">En la ejecución de las actividades se utilizarán varios módulos elaborados por el Ministerio de Educación Nacional y otras fuentes bibliográficas que de igual forma </w:t>
      </w:r>
      <w:r w:rsidRPr="0085340C">
        <w:rPr>
          <w:rFonts w:ascii="Times New Roman" w:hAnsi="Times New Roman" w:cs="Times New Roman"/>
          <w:lang w:val="es-ES_tradnl"/>
        </w:rPr>
        <w:lastRenderedPageBreak/>
        <w:t>fortalecerán el trabajo con la población infantil y juvenil de la</w:t>
      </w:r>
      <w:r w:rsidRPr="0085340C">
        <w:rPr>
          <w:rFonts w:ascii="Times New Roman" w:hAnsi="Times New Roman" w:cs="Times New Roman"/>
          <w:spacing w:val="-29"/>
          <w:lang w:val="es-ES_tradnl"/>
        </w:rPr>
        <w:t xml:space="preserve"> </w:t>
      </w:r>
      <w:r w:rsidRPr="0085340C">
        <w:rPr>
          <w:rFonts w:ascii="Times New Roman" w:hAnsi="Times New Roman" w:cs="Times New Roman"/>
          <w:lang w:val="es-ES_tradnl"/>
        </w:rPr>
        <w:t>Institución.</w:t>
      </w:r>
    </w:p>
    <w:p w14:paraId="50BEE305" w14:textId="77777777" w:rsidR="0085340C" w:rsidRDefault="0085340C" w:rsidP="005276E2">
      <w:pPr>
        <w:pStyle w:val="Textoindependiente"/>
        <w:spacing w:line="360" w:lineRule="auto"/>
        <w:ind w:left="221" w:right="116" w:firstLine="709"/>
        <w:jc w:val="both"/>
        <w:rPr>
          <w:rFonts w:ascii="Times New Roman" w:hAnsi="Times New Roman" w:cs="Times New Roman"/>
          <w:lang w:val="es-ES_tradnl"/>
        </w:rPr>
      </w:pPr>
      <w:r w:rsidRPr="0085340C">
        <w:rPr>
          <w:rFonts w:ascii="Times New Roman" w:hAnsi="Times New Roman" w:cs="Times New Roman"/>
          <w:lang w:val="es-ES_tradnl"/>
        </w:rPr>
        <w:t>Para el segundo período, articulado con el eje “Conciencia corpórea y ambiental” se realizará el carrusel de la sexualidad.</w:t>
      </w:r>
    </w:p>
    <w:p w14:paraId="46181F44" w14:textId="77777777" w:rsidR="0085340C" w:rsidRPr="0085340C" w:rsidRDefault="0085340C" w:rsidP="0085340C">
      <w:pPr>
        <w:pStyle w:val="Textoindependiente"/>
        <w:spacing w:line="360" w:lineRule="auto"/>
        <w:ind w:left="222" w:right="116"/>
        <w:jc w:val="both"/>
        <w:rPr>
          <w:rFonts w:ascii="Times New Roman" w:hAnsi="Times New Roman" w:cs="Times New Roman"/>
          <w:lang w:val="es-ES_tradnl"/>
        </w:rPr>
        <w:sectPr w:rsidR="0085340C" w:rsidRPr="0085340C" w:rsidSect="006279E6">
          <w:footerReference w:type="default" r:id="rId23"/>
          <w:pgSz w:w="12240" w:h="15840"/>
          <w:pgMar w:top="1418" w:right="1418" w:bottom="1418" w:left="1701" w:header="0" w:footer="983" w:gutter="0"/>
          <w:cols w:space="720"/>
        </w:sectPr>
      </w:pPr>
    </w:p>
    <w:p w14:paraId="4676A4F0" w14:textId="107DFCA8" w:rsidR="000135F3" w:rsidRPr="000135F3" w:rsidRDefault="000135F3" w:rsidP="00FB0C4C">
      <w:pPr>
        <w:pStyle w:val="Prrafodelista"/>
        <w:numPr>
          <w:ilvl w:val="0"/>
          <w:numId w:val="12"/>
        </w:numPr>
        <w:ind w:left="426"/>
        <w:jc w:val="left"/>
        <w:rPr>
          <w:b/>
        </w:rPr>
      </w:pPr>
      <w:bookmarkStart w:id="37" w:name="_bookmark11"/>
      <w:bookmarkEnd w:id="37"/>
      <w:r w:rsidRPr="000135F3">
        <w:rPr>
          <w:b/>
        </w:rPr>
        <w:lastRenderedPageBreak/>
        <w:t xml:space="preserve">CRONOGRAMA DE ACTIVIDADES </w:t>
      </w:r>
      <w:r w:rsidR="00475302">
        <w:rPr>
          <w:b/>
        </w:rPr>
        <w:t>ANNUAL Y PRESUPUESTO</w:t>
      </w:r>
      <w:r w:rsidRPr="000135F3">
        <w:rPr>
          <w:b/>
        </w:rPr>
        <w:t xml:space="preserve"> 2017</w:t>
      </w:r>
    </w:p>
    <w:tbl>
      <w:tblPr>
        <w:tblStyle w:val="Tablaconcuadrcula"/>
        <w:tblW w:w="5000" w:type="pct"/>
        <w:tblLook w:val="04A0" w:firstRow="1" w:lastRow="0" w:firstColumn="1" w:lastColumn="0" w:noHBand="0" w:noVBand="1"/>
      </w:tblPr>
      <w:tblGrid>
        <w:gridCol w:w="1599"/>
        <w:gridCol w:w="1613"/>
        <w:gridCol w:w="1601"/>
        <w:gridCol w:w="1800"/>
        <w:gridCol w:w="1587"/>
        <w:gridCol w:w="1602"/>
        <w:gridCol w:w="1602"/>
        <w:gridCol w:w="1816"/>
      </w:tblGrid>
      <w:tr w:rsidR="000135F3" w14:paraId="171BE7DF" w14:textId="77777777" w:rsidTr="008746A6">
        <w:tc>
          <w:tcPr>
            <w:tcW w:w="619" w:type="pct"/>
          </w:tcPr>
          <w:p w14:paraId="50A27848" w14:textId="77777777" w:rsidR="000135F3" w:rsidRPr="00071A57" w:rsidRDefault="000135F3" w:rsidP="008746A6">
            <w:pPr>
              <w:rPr>
                <w:b/>
              </w:rPr>
            </w:pPr>
            <w:r w:rsidRPr="00071A57">
              <w:rPr>
                <w:b/>
              </w:rPr>
              <w:t>FECHA</w:t>
            </w:r>
          </w:p>
        </w:tc>
        <w:tc>
          <w:tcPr>
            <w:tcW w:w="619" w:type="pct"/>
          </w:tcPr>
          <w:p w14:paraId="03ED4DFB" w14:textId="77777777" w:rsidR="000135F3" w:rsidRPr="00071A57" w:rsidRDefault="000135F3" w:rsidP="008746A6">
            <w:pPr>
              <w:rPr>
                <w:b/>
              </w:rPr>
            </w:pPr>
            <w:r w:rsidRPr="00071A57">
              <w:rPr>
                <w:b/>
              </w:rPr>
              <w:t>ACTIVIDADES</w:t>
            </w:r>
          </w:p>
        </w:tc>
        <w:tc>
          <w:tcPr>
            <w:tcW w:w="620" w:type="pct"/>
          </w:tcPr>
          <w:p w14:paraId="41D55845" w14:textId="77777777" w:rsidR="000135F3" w:rsidRPr="00071A57" w:rsidRDefault="000135F3" w:rsidP="008746A6">
            <w:pPr>
              <w:rPr>
                <w:b/>
              </w:rPr>
            </w:pPr>
            <w:r w:rsidRPr="00071A57">
              <w:rPr>
                <w:b/>
              </w:rPr>
              <w:t>DESCRIPCIÓN</w:t>
            </w:r>
          </w:p>
        </w:tc>
        <w:tc>
          <w:tcPr>
            <w:tcW w:w="620" w:type="pct"/>
          </w:tcPr>
          <w:p w14:paraId="30A830D9" w14:textId="77777777" w:rsidR="000135F3" w:rsidRPr="00071A57" w:rsidRDefault="000135F3" w:rsidP="008746A6">
            <w:pPr>
              <w:rPr>
                <w:b/>
              </w:rPr>
            </w:pPr>
            <w:r w:rsidRPr="00071A57">
              <w:rPr>
                <w:b/>
              </w:rPr>
              <w:t>RESPONSABLES</w:t>
            </w:r>
          </w:p>
        </w:tc>
        <w:tc>
          <w:tcPr>
            <w:tcW w:w="620" w:type="pct"/>
          </w:tcPr>
          <w:p w14:paraId="3F66D03F" w14:textId="77777777" w:rsidR="000135F3" w:rsidRPr="00071A57" w:rsidRDefault="000135F3" w:rsidP="008746A6">
            <w:pPr>
              <w:rPr>
                <w:b/>
              </w:rPr>
            </w:pPr>
            <w:r w:rsidRPr="00071A57">
              <w:rPr>
                <w:b/>
              </w:rPr>
              <w:t>RECURSO</w:t>
            </w:r>
          </w:p>
        </w:tc>
        <w:tc>
          <w:tcPr>
            <w:tcW w:w="620" w:type="pct"/>
          </w:tcPr>
          <w:p w14:paraId="664FCB70" w14:textId="77777777" w:rsidR="000135F3" w:rsidRPr="00071A57" w:rsidRDefault="000135F3" w:rsidP="008746A6">
            <w:pPr>
              <w:rPr>
                <w:b/>
              </w:rPr>
            </w:pPr>
            <w:r w:rsidRPr="00071A57">
              <w:rPr>
                <w:b/>
              </w:rPr>
              <w:t>COSTO</w:t>
            </w:r>
          </w:p>
        </w:tc>
        <w:tc>
          <w:tcPr>
            <w:tcW w:w="620" w:type="pct"/>
          </w:tcPr>
          <w:p w14:paraId="1E3C7DA1" w14:textId="77777777" w:rsidR="000135F3" w:rsidRPr="00071A57" w:rsidRDefault="000135F3" w:rsidP="008746A6">
            <w:pPr>
              <w:rPr>
                <w:b/>
              </w:rPr>
            </w:pPr>
            <w:r w:rsidRPr="00071A57">
              <w:rPr>
                <w:b/>
              </w:rPr>
              <w:t xml:space="preserve">ÁREAS </w:t>
            </w:r>
          </w:p>
        </w:tc>
        <w:tc>
          <w:tcPr>
            <w:tcW w:w="662" w:type="pct"/>
          </w:tcPr>
          <w:p w14:paraId="11AC3939" w14:textId="77777777" w:rsidR="000135F3" w:rsidRPr="00071A57" w:rsidRDefault="000135F3" w:rsidP="008746A6">
            <w:pPr>
              <w:rPr>
                <w:b/>
              </w:rPr>
            </w:pPr>
            <w:r w:rsidRPr="00071A57">
              <w:rPr>
                <w:b/>
              </w:rPr>
              <w:t>INDICADORES</w:t>
            </w:r>
          </w:p>
        </w:tc>
      </w:tr>
      <w:tr w:rsidR="000135F3" w:rsidRPr="000135F3" w14:paraId="7E2DA1BE" w14:textId="77777777" w:rsidTr="008746A6">
        <w:tc>
          <w:tcPr>
            <w:tcW w:w="619" w:type="pct"/>
          </w:tcPr>
          <w:p w14:paraId="249B1747" w14:textId="77777777" w:rsidR="000135F3" w:rsidRPr="00071A57" w:rsidRDefault="000135F3" w:rsidP="008746A6">
            <w:pPr>
              <w:rPr>
                <w:b/>
              </w:rPr>
            </w:pPr>
            <w:proofErr w:type="spellStart"/>
            <w:r w:rsidRPr="00071A57">
              <w:rPr>
                <w:b/>
              </w:rPr>
              <w:t>Enero</w:t>
            </w:r>
            <w:proofErr w:type="spellEnd"/>
            <w:r w:rsidRPr="00071A57">
              <w:rPr>
                <w:b/>
              </w:rPr>
              <w:t xml:space="preserve"> 2017</w:t>
            </w:r>
          </w:p>
        </w:tc>
        <w:tc>
          <w:tcPr>
            <w:tcW w:w="619" w:type="pct"/>
          </w:tcPr>
          <w:p w14:paraId="6CD8BA49" w14:textId="77777777" w:rsidR="000135F3" w:rsidRPr="000135F3" w:rsidRDefault="000135F3" w:rsidP="008746A6">
            <w:pPr>
              <w:rPr>
                <w:lang w:val="es-CO"/>
              </w:rPr>
            </w:pPr>
            <w:r w:rsidRPr="000135F3">
              <w:rPr>
                <w:lang w:val="es-CO"/>
              </w:rPr>
              <w:t>Actualización del proyecto y planeación anual</w:t>
            </w:r>
          </w:p>
        </w:tc>
        <w:tc>
          <w:tcPr>
            <w:tcW w:w="620" w:type="pct"/>
          </w:tcPr>
          <w:p w14:paraId="516F64E6" w14:textId="77777777" w:rsidR="000135F3" w:rsidRPr="000135F3" w:rsidRDefault="000135F3" w:rsidP="008746A6">
            <w:pPr>
              <w:rPr>
                <w:lang w:val="es-CO"/>
              </w:rPr>
            </w:pPr>
            <w:r w:rsidRPr="000135F3">
              <w:rPr>
                <w:lang w:val="es-CO"/>
              </w:rPr>
              <w:t>Determinar las actividades a realizar durante el año 2017</w:t>
            </w:r>
          </w:p>
        </w:tc>
        <w:tc>
          <w:tcPr>
            <w:tcW w:w="620" w:type="pct"/>
          </w:tcPr>
          <w:p w14:paraId="397EB86D" w14:textId="77777777" w:rsidR="000135F3" w:rsidRDefault="000135F3" w:rsidP="008746A6">
            <w:proofErr w:type="spellStart"/>
            <w:r>
              <w:t>Integrantes</w:t>
            </w:r>
            <w:proofErr w:type="spellEnd"/>
            <w:r>
              <w:t xml:space="preserve"> del </w:t>
            </w:r>
            <w:proofErr w:type="spellStart"/>
            <w:r>
              <w:t>proyecto</w:t>
            </w:r>
            <w:proofErr w:type="spellEnd"/>
          </w:p>
        </w:tc>
        <w:tc>
          <w:tcPr>
            <w:tcW w:w="620" w:type="pct"/>
          </w:tcPr>
          <w:p w14:paraId="4D760484" w14:textId="77777777" w:rsidR="000135F3" w:rsidRDefault="000135F3" w:rsidP="008746A6">
            <w:r>
              <w:t>Proyecto</w:t>
            </w:r>
          </w:p>
        </w:tc>
        <w:tc>
          <w:tcPr>
            <w:tcW w:w="620" w:type="pct"/>
          </w:tcPr>
          <w:p w14:paraId="43980A67" w14:textId="77777777" w:rsidR="000135F3" w:rsidRDefault="000135F3" w:rsidP="008746A6"/>
        </w:tc>
        <w:tc>
          <w:tcPr>
            <w:tcW w:w="620" w:type="pct"/>
          </w:tcPr>
          <w:p w14:paraId="3AD3F213" w14:textId="77777777" w:rsidR="000135F3" w:rsidRDefault="000135F3" w:rsidP="008746A6"/>
        </w:tc>
        <w:tc>
          <w:tcPr>
            <w:tcW w:w="662" w:type="pct"/>
          </w:tcPr>
          <w:p w14:paraId="6FFAA8E1" w14:textId="77777777" w:rsidR="000135F3" w:rsidRPr="000135F3" w:rsidRDefault="000135F3" w:rsidP="008746A6">
            <w:pPr>
              <w:rPr>
                <w:lang w:val="es-CO"/>
              </w:rPr>
            </w:pPr>
            <w:r w:rsidRPr="000135F3">
              <w:rPr>
                <w:lang w:val="es-CO"/>
              </w:rPr>
              <w:t>A 30 de enero el proyecto se encuentra totalmente actualizado y las actividades para el año definidas</w:t>
            </w:r>
          </w:p>
        </w:tc>
      </w:tr>
      <w:tr w:rsidR="000135F3" w:rsidRPr="000135F3" w14:paraId="24AE6098" w14:textId="77777777" w:rsidTr="008746A6">
        <w:tc>
          <w:tcPr>
            <w:tcW w:w="619" w:type="pct"/>
          </w:tcPr>
          <w:p w14:paraId="37A2E657" w14:textId="77777777" w:rsidR="000135F3" w:rsidRPr="00071A57" w:rsidRDefault="000135F3" w:rsidP="008746A6">
            <w:pPr>
              <w:rPr>
                <w:b/>
              </w:rPr>
            </w:pPr>
            <w:proofErr w:type="spellStart"/>
            <w:r w:rsidRPr="00071A57">
              <w:rPr>
                <w:b/>
              </w:rPr>
              <w:t>Enero</w:t>
            </w:r>
            <w:proofErr w:type="spellEnd"/>
            <w:r w:rsidRPr="00071A57">
              <w:rPr>
                <w:b/>
              </w:rPr>
              <w:t xml:space="preserve"> 2017</w:t>
            </w:r>
          </w:p>
        </w:tc>
        <w:tc>
          <w:tcPr>
            <w:tcW w:w="619" w:type="pct"/>
          </w:tcPr>
          <w:p w14:paraId="7F6B7C3B" w14:textId="77777777" w:rsidR="000135F3" w:rsidRPr="000135F3" w:rsidRDefault="000135F3" w:rsidP="008746A6">
            <w:pPr>
              <w:rPr>
                <w:lang w:val="es-CO"/>
              </w:rPr>
            </w:pPr>
            <w:r w:rsidRPr="000135F3">
              <w:rPr>
                <w:lang w:val="es-CO"/>
              </w:rPr>
              <w:t>Entrega de temáticas a los docentes de ética</w:t>
            </w:r>
          </w:p>
        </w:tc>
        <w:tc>
          <w:tcPr>
            <w:tcW w:w="620" w:type="pct"/>
          </w:tcPr>
          <w:p w14:paraId="5989E176" w14:textId="77777777" w:rsidR="000135F3" w:rsidRPr="000135F3" w:rsidRDefault="000135F3" w:rsidP="008746A6">
            <w:pPr>
              <w:rPr>
                <w:lang w:val="es-CO"/>
              </w:rPr>
            </w:pPr>
            <w:r w:rsidRPr="000135F3">
              <w:rPr>
                <w:lang w:val="es-CO"/>
              </w:rPr>
              <w:t>Se le hace entrega y socialización de las temáticas sugeridas por el proyecto de sexualidad a los docentes de ética para su inclusión en los planes de área</w:t>
            </w:r>
          </w:p>
        </w:tc>
        <w:tc>
          <w:tcPr>
            <w:tcW w:w="620" w:type="pct"/>
          </w:tcPr>
          <w:p w14:paraId="199B59CA" w14:textId="77777777" w:rsidR="000135F3" w:rsidRDefault="000135F3" w:rsidP="008746A6">
            <w:proofErr w:type="spellStart"/>
            <w:r>
              <w:t>Integrantes</w:t>
            </w:r>
            <w:proofErr w:type="spellEnd"/>
            <w:r>
              <w:t xml:space="preserve"> del </w:t>
            </w:r>
            <w:proofErr w:type="spellStart"/>
            <w:r>
              <w:t>proyecto</w:t>
            </w:r>
            <w:proofErr w:type="spellEnd"/>
          </w:p>
        </w:tc>
        <w:tc>
          <w:tcPr>
            <w:tcW w:w="620" w:type="pct"/>
          </w:tcPr>
          <w:p w14:paraId="77D05FC3" w14:textId="77777777" w:rsidR="000135F3" w:rsidRPr="000135F3" w:rsidRDefault="000135F3" w:rsidP="008746A6">
            <w:pPr>
              <w:rPr>
                <w:lang w:val="es-CO"/>
              </w:rPr>
            </w:pPr>
            <w:r w:rsidRPr="000135F3">
              <w:rPr>
                <w:lang w:val="es-CO"/>
              </w:rPr>
              <w:t>Fotocopias</w:t>
            </w:r>
          </w:p>
          <w:p w14:paraId="0FF6C3B0" w14:textId="77777777" w:rsidR="000135F3" w:rsidRPr="000135F3" w:rsidRDefault="000135F3" w:rsidP="008746A6">
            <w:pPr>
              <w:rPr>
                <w:lang w:val="es-CO"/>
              </w:rPr>
            </w:pPr>
            <w:r w:rsidRPr="000135F3">
              <w:rPr>
                <w:lang w:val="es-CO"/>
              </w:rPr>
              <w:t>Espacio con vídeo beam</w:t>
            </w:r>
          </w:p>
        </w:tc>
        <w:tc>
          <w:tcPr>
            <w:tcW w:w="620" w:type="pct"/>
          </w:tcPr>
          <w:p w14:paraId="08BDF68E" w14:textId="77777777" w:rsidR="000135F3" w:rsidRPr="000135F3" w:rsidRDefault="000135F3" w:rsidP="008746A6">
            <w:pPr>
              <w:rPr>
                <w:lang w:val="es-CO"/>
              </w:rPr>
            </w:pPr>
          </w:p>
        </w:tc>
        <w:tc>
          <w:tcPr>
            <w:tcW w:w="620" w:type="pct"/>
          </w:tcPr>
          <w:p w14:paraId="7AA8613A" w14:textId="77777777" w:rsidR="000135F3" w:rsidRDefault="000135F3" w:rsidP="008746A6">
            <w:proofErr w:type="spellStart"/>
            <w:r>
              <w:t>Ética</w:t>
            </w:r>
            <w:proofErr w:type="spellEnd"/>
          </w:p>
        </w:tc>
        <w:tc>
          <w:tcPr>
            <w:tcW w:w="662" w:type="pct"/>
          </w:tcPr>
          <w:p w14:paraId="28A6DE64" w14:textId="77777777" w:rsidR="000135F3" w:rsidRPr="000135F3" w:rsidRDefault="000135F3" w:rsidP="008746A6">
            <w:pPr>
              <w:rPr>
                <w:lang w:val="es-CO"/>
              </w:rPr>
            </w:pPr>
            <w:r w:rsidRPr="000135F3">
              <w:rPr>
                <w:lang w:val="es-CO"/>
              </w:rPr>
              <w:t>A 30 de enero de 2017 el 100% de los docentes de ética conocen las propuestas temáticas desde el proyecto de sexualidad para incluirlo en sus planes de área</w:t>
            </w:r>
          </w:p>
        </w:tc>
      </w:tr>
      <w:tr w:rsidR="000135F3" w:rsidRPr="000135F3" w14:paraId="6D2F5A1E" w14:textId="77777777" w:rsidTr="008746A6">
        <w:tc>
          <w:tcPr>
            <w:tcW w:w="619" w:type="pct"/>
          </w:tcPr>
          <w:p w14:paraId="50BC7EE2" w14:textId="77777777" w:rsidR="000135F3" w:rsidRPr="00071A57" w:rsidRDefault="000135F3" w:rsidP="008746A6">
            <w:pPr>
              <w:rPr>
                <w:b/>
              </w:rPr>
            </w:pPr>
            <w:proofErr w:type="spellStart"/>
            <w:r w:rsidRPr="00071A57">
              <w:rPr>
                <w:b/>
              </w:rPr>
              <w:t>Enero</w:t>
            </w:r>
            <w:proofErr w:type="spellEnd"/>
            <w:r w:rsidRPr="00071A57">
              <w:rPr>
                <w:b/>
              </w:rPr>
              <w:t xml:space="preserve"> de 2017</w:t>
            </w:r>
          </w:p>
        </w:tc>
        <w:tc>
          <w:tcPr>
            <w:tcW w:w="619" w:type="pct"/>
          </w:tcPr>
          <w:p w14:paraId="6A5C91DF" w14:textId="77777777" w:rsidR="000135F3" w:rsidRDefault="000135F3" w:rsidP="008746A6">
            <w:proofErr w:type="spellStart"/>
            <w:r>
              <w:t>Construcción</w:t>
            </w:r>
            <w:proofErr w:type="spellEnd"/>
            <w:r>
              <w:t xml:space="preserve"> de los </w:t>
            </w:r>
            <w:proofErr w:type="spellStart"/>
            <w:r>
              <w:t>talleres</w:t>
            </w:r>
            <w:proofErr w:type="spellEnd"/>
          </w:p>
        </w:tc>
        <w:tc>
          <w:tcPr>
            <w:tcW w:w="620" w:type="pct"/>
          </w:tcPr>
          <w:p w14:paraId="7C54F5D2" w14:textId="77777777" w:rsidR="000135F3" w:rsidRPr="000135F3" w:rsidRDefault="000135F3" w:rsidP="008746A6">
            <w:pPr>
              <w:rPr>
                <w:lang w:val="es-CO"/>
              </w:rPr>
            </w:pPr>
            <w:r w:rsidRPr="000135F3">
              <w:rPr>
                <w:lang w:val="es-CO"/>
              </w:rPr>
              <w:t>Se realizará la planeación y diseño de los talleres a aplicar con todos los estudiantes durante el primer semestre.</w:t>
            </w:r>
          </w:p>
        </w:tc>
        <w:tc>
          <w:tcPr>
            <w:tcW w:w="620" w:type="pct"/>
          </w:tcPr>
          <w:p w14:paraId="62676303" w14:textId="77777777" w:rsidR="000135F3" w:rsidRDefault="000135F3" w:rsidP="008746A6">
            <w:proofErr w:type="spellStart"/>
            <w:r>
              <w:t>Integrantes</w:t>
            </w:r>
            <w:proofErr w:type="spellEnd"/>
            <w:r>
              <w:t xml:space="preserve"> del </w:t>
            </w:r>
            <w:proofErr w:type="spellStart"/>
            <w:r>
              <w:t>proyecto</w:t>
            </w:r>
            <w:proofErr w:type="spellEnd"/>
          </w:p>
        </w:tc>
        <w:tc>
          <w:tcPr>
            <w:tcW w:w="620" w:type="pct"/>
          </w:tcPr>
          <w:p w14:paraId="334E4F52" w14:textId="77777777" w:rsidR="000135F3" w:rsidRDefault="000135F3" w:rsidP="008746A6">
            <w:proofErr w:type="spellStart"/>
            <w:r>
              <w:t>Equipos</w:t>
            </w:r>
            <w:proofErr w:type="spellEnd"/>
          </w:p>
          <w:p w14:paraId="5E45BF79" w14:textId="77777777" w:rsidR="000135F3" w:rsidRDefault="000135F3" w:rsidP="008746A6">
            <w:r>
              <w:t xml:space="preserve">Material </w:t>
            </w:r>
            <w:proofErr w:type="spellStart"/>
            <w:r>
              <w:t>didáctico</w:t>
            </w:r>
            <w:proofErr w:type="spellEnd"/>
          </w:p>
        </w:tc>
        <w:tc>
          <w:tcPr>
            <w:tcW w:w="620" w:type="pct"/>
          </w:tcPr>
          <w:p w14:paraId="34CF781F" w14:textId="77777777" w:rsidR="000135F3" w:rsidRDefault="000135F3" w:rsidP="008746A6"/>
        </w:tc>
        <w:tc>
          <w:tcPr>
            <w:tcW w:w="620" w:type="pct"/>
          </w:tcPr>
          <w:p w14:paraId="16401E12" w14:textId="77777777" w:rsidR="000135F3" w:rsidRDefault="000135F3" w:rsidP="008746A6">
            <w:proofErr w:type="spellStart"/>
            <w:r>
              <w:t>Psico-orientación</w:t>
            </w:r>
            <w:proofErr w:type="spellEnd"/>
          </w:p>
        </w:tc>
        <w:tc>
          <w:tcPr>
            <w:tcW w:w="662" w:type="pct"/>
          </w:tcPr>
          <w:p w14:paraId="34CE6617" w14:textId="77777777" w:rsidR="000135F3" w:rsidRPr="000135F3" w:rsidRDefault="000135F3" w:rsidP="008746A6">
            <w:pPr>
              <w:rPr>
                <w:lang w:val="es-CO"/>
              </w:rPr>
            </w:pPr>
            <w:r w:rsidRPr="000135F3">
              <w:rPr>
                <w:lang w:val="es-CO"/>
              </w:rPr>
              <w:t>A enero 30 de 2017 se contará con el 100% de los talleres diseñados para su aplicación en el primer semestre.</w:t>
            </w:r>
          </w:p>
        </w:tc>
      </w:tr>
      <w:tr w:rsidR="000135F3" w:rsidRPr="000135F3" w14:paraId="1F332BEF" w14:textId="77777777" w:rsidTr="008746A6">
        <w:tc>
          <w:tcPr>
            <w:tcW w:w="619" w:type="pct"/>
          </w:tcPr>
          <w:p w14:paraId="4CA121F7" w14:textId="77777777" w:rsidR="000135F3" w:rsidRPr="00071A57" w:rsidRDefault="000135F3" w:rsidP="008746A6">
            <w:pPr>
              <w:rPr>
                <w:b/>
              </w:rPr>
            </w:pPr>
            <w:proofErr w:type="spellStart"/>
            <w:r w:rsidRPr="00071A57">
              <w:rPr>
                <w:b/>
              </w:rPr>
              <w:t>Febrero</w:t>
            </w:r>
            <w:proofErr w:type="spellEnd"/>
            <w:r w:rsidRPr="00071A57">
              <w:rPr>
                <w:b/>
              </w:rPr>
              <w:t xml:space="preserve"> – </w:t>
            </w:r>
            <w:proofErr w:type="spellStart"/>
            <w:r w:rsidRPr="00071A57">
              <w:rPr>
                <w:b/>
              </w:rPr>
              <w:t>Junio</w:t>
            </w:r>
            <w:proofErr w:type="spellEnd"/>
            <w:r w:rsidRPr="00071A57">
              <w:rPr>
                <w:b/>
              </w:rPr>
              <w:t xml:space="preserve"> de 2017</w:t>
            </w:r>
          </w:p>
        </w:tc>
        <w:tc>
          <w:tcPr>
            <w:tcW w:w="619" w:type="pct"/>
          </w:tcPr>
          <w:p w14:paraId="5CA0DE51" w14:textId="77777777" w:rsidR="000135F3" w:rsidRDefault="000135F3" w:rsidP="008746A6">
            <w:proofErr w:type="spellStart"/>
            <w:r>
              <w:t>Aplicación</w:t>
            </w:r>
            <w:proofErr w:type="spellEnd"/>
            <w:r>
              <w:t xml:space="preserve"> de los </w:t>
            </w:r>
            <w:proofErr w:type="spellStart"/>
            <w:r>
              <w:t>talleres</w:t>
            </w:r>
            <w:proofErr w:type="spellEnd"/>
          </w:p>
        </w:tc>
        <w:tc>
          <w:tcPr>
            <w:tcW w:w="620" w:type="pct"/>
          </w:tcPr>
          <w:p w14:paraId="227D9E3F" w14:textId="77777777" w:rsidR="000135F3" w:rsidRPr="000135F3" w:rsidRDefault="000135F3" w:rsidP="008746A6">
            <w:pPr>
              <w:rPr>
                <w:lang w:val="es-CO"/>
              </w:rPr>
            </w:pPr>
            <w:r w:rsidRPr="000135F3">
              <w:rPr>
                <w:lang w:val="es-CO"/>
              </w:rPr>
              <w:t xml:space="preserve">Durante el primer semestre se </w:t>
            </w:r>
            <w:r w:rsidRPr="000135F3">
              <w:rPr>
                <w:lang w:val="es-CO"/>
              </w:rPr>
              <w:lastRenderedPageBreak/>
              <w:t>realizarán los talleres por grupo de acuerdo a las temáticas definidas.</w:t>
            </w:r>
          </w:p>
        </w:tc>
        <w:tc>
          <w:tcPr>
            <w:tcW w:w="620" w:type="pct"/>
          </w:tcPr>
          <w:p w14:paraId="482CA20A" w14:textId="77777777" w:rsidR="000135F3" w:rsidRDefault="000135F3" w:rsidP="008746A6">
            <w:proofErr w:type="spellStart"/>
            <w:r>
              <w:lastRenderedPageBreak/>
              <w:t>Integrantes</w:t>
            </w:r>
            <w:proofErr w:type="spellEnd"/>
            <w:r>
              <w:t xml:space="preserve"> del </w:t>
            </w:r>
            <w:proofErr w:type="spellStart"/>
            <w:r>
              <w:t>proyecto</w:t>
            </w:r>
            <w:proofErr w:type="spellEnd"/>
            <w:r>
              <w:t xml:space="preserve"> – </w:t>
            </w:r>
            <w:proofErr w:type="spellStart"/>
            <w:r>
              <w:t>Docentes</w:t>
            </w:r>
            <w:proofErr w:type="spellEnd"/>
          </w:p>
        </w:tc>
        <w:tc>
          <w:tcPr>
            <w:tcW w:w="620" w:type="pct"/>
          </w:tcPr>
          <w:p w14:paraId="73513A96" w14:textId="77777777" w:rsidR="000135F3" w:rsidRPr="000135F3" w:rsidRDefault="000135F3" w:rsidP="008746A6">
            <w:pPr>
              <w:rPr>
                <w:lang w:val="es-CO"/>
              </w:rPr>
            </w:pPr>
            <w:r w:rsidRPr="000135F3">
              <w:rPr>
                <w:lang w:val="es-CO"/>
              </w:rPr>
              <w:t>Espacio físico.</w:t>
            </w:r>
          </w:p>
          <w:p w14:paraId="0E418E59" w14:textId="77777777" w:rsidR="000135F3" w:rsidRPr="000135F3" w:rsidRDefault="000135F3" w:rsidP="008746A6">
            <w:pPr>
              <w:rPr>
                <w:lang w:val="es-CO"/>
              </w:rPr>
            </w:pPr>
            <w:r w:rsidRPr="000135F3">
              <w:rPr>
                <w:lang w:val="es-CO"/>
              </w:rPr>
              <w:t>Recursos tecnológicos.</w:t>
            </w:r>
          </w:p>
          <w:p w14:paraId="03FE9792" w14:textId="77777777" w:rsidR="000135F3" w:rsidRPr="000135F3" w:rsidRDefault="000135F3" w:rsidP="008746A6">
            <w:pPr>
              <w:rPr>
                <w:lang w:val="es-CO"/>
              </w:rPr>
            </w:pPr>
            <w:r w:rsidRPr="000135F3">
              <w:rPr>
                <w:lang w:val="es-CO"/>
              </w:rPr>
              <w:lastRenderedPageBreak/>
              <w:t>Material didáctico.</w:t>
            </w:r>
          </w:p>
          <w:p w14:paraId="59096818" w14:textId="77777777" w:rsidR="000135F3" w:rsidRDefault="000135F3" w:rsidP="008746A6">
            <w:proofErr w:type="spellStart"/>
            <w:r>
              <w:t>Fotocopias</w:t>
            </w:r>
            <w:proofErr w:type="spellEnd"/>
            <w:r>
              <w:t xml:space="preserve"> y </w:t>
            </w:r>
            <w:proofErr w:type="spellStart"/>
            <w:r>
              <w:t>papelería</w:t>
            </w:r>
            <w:proofErr w:type="spellEnd"/>
            <w:r>
              <w:t>.</w:t>
            </w:r>
          </w:p>
        </w:tc>
        <w:tc>
          <w:tcPr>
            <w:tcW w:w="620" w:type="pct"/>
          </w:tcPr>
          <w:p w14:paraId="58EB596D" w14:textId="77777777" w:rsidR="000135F3" w:rsidRDefault="000135F3" w:rsidP="008746A6">
            <w:r>
              <w:lastRenderedPageBreak/>
              <w:t xml:space="preserve">$230.000 ($10.000 </w:t>
            </w:r>
            <w:proofErr w:type="spellStart"/>
            <w:r>
              <w:t>por</w:t>
            </w:r>
            <w:proofErr w:type="spellEnd"/>
            <w:r>
              <w:t xml:space="preserve"> taller)</w:t>
            </w:r>
          </w:p>
        </w:tc>
        <w:tc>
          <w:tcPr>
            <w:tcW w:w="620" w:type="pct"/>
          </w:tcPr>
          <w:p w14:paraId="57D29C56" w14:textId="77777777" w:rsidR="000135F3" w:rsidRDefault="000135F3" w:rsidP="008746A6">
            <w:proofErr w:type="spellStart"/>
            <w:r>
              <w:t>Todas</w:t>
            </w:r>
            <w:proofErr w:type="spellEnd"/>
            <w:r>
              <w:t xml:space="preserve"> las </w:t>
            </w:r>
            <w:proofErr w:type="spellStart"/>
            <w:r>
              <w:t>áreas</w:t>
            </w:r>
            <w:proofErr w:type="spellEnd"/>
            <w:r>
              <w:t xml:space="preserve"> </w:t>
            </w:r>
          </w:p>
        </w:tc>
        <w:tc>
          <w:tcPr>
            <w:tcW w:w="662" w:type="pct"/>
          </w:tcPr>
          <w:p w14:paraId="45C4851B" w14:textId="77777777" w:rsidR="000135F3" w:rsidRPr="000135F3" w:rsidRDefault="000135F3" w:rsidP="008746A6">
            <w:pPr>
              <w:rPr>
                <w:lang w:val="es-CO"/>
              </w:rPr>
            </w:pPr>
            <w:r w:rsidRPr="000135F3">
              <w:rPr>
                <w:lang w:val="es-CO"/>
              </w:rPr>
              <w:t xml:space="preserve">Finalizado el primer semestre cada grupo </w:t>
            </w:r>
            <w:r w:rsidRPr="000135F3">
              <w:rPr>
                <w:lang w:val="es-CO"/>
              </w:rPr>
              <w:lastRenderedPageBreak/>
              <w:t>habrá recibido el taller correspondiente.</w:t>
            </w:r>
          </w:p>
        </w:tc>
      </w:tr>
      <w:tr w:rsidR="000135F3" w:rsidRPr="000135F3" w14:paraId="66BAD484" w14:textId="77777777" w:rsidTr="008746A6">
        <w:tc>
          <w:tcPr>
            <w:tcW w:w="619" w:type="pct"/>
          </w:tcPr>
          <w:p w14:paraId="09294279" w14:textId="77777777" w:rsidR="000135F3" w:rsidRPr="00071A57" w:rsidRDefault="000135F3" w:rsidP="008746A6">
            <w:pPr>
              <w:rPr>
                <w:b/>
              </w:rPr>
            </w:pPr>
            <w:proofErr w:type="spellStart"/>
            <w:r w:rsidRPr="00071A57">
              <w:rPr>
                <w:b/>
              </w:rPr>
              <w:lastRenderedPageBreak/>
              <w:t>Septiembre</w:t>
            </w:r>
            <w:proofErr w:type="spellEnd"/>
            <w:r w:rsidRPr="00071A57">
              <w:rPr>
                <w:b/>
              </w:rPr>
              <w:t xml:space="preserve"> de 2017</w:t>
            </w:r>
          </w:p>
        </w:tc>
        <w:tc>
          <w:tcPr>
            <w:tcW w:w="619" w:type="pct"/>
          </w:tcPr>
          <w:p w14:paraId="0EE7DCD9" w14:textId="77777777" w:rsidR="000135F3" w:rsidRDefault="000135F3" w:rsidP="008746A6">
            <w:proofErr w:type="spellStart"/>
            <w:r>
              <w:t>Carrusel</w:t>
            </w:r>
            <w:proofErr w:type="spellEnd"/>
            <w:r>
              <w:t xml:space="preserve"> de la </w:t>
            </w:r>
            <w:proofErr w:type="spellStart"/>
            <w:r>
              <w:t>sexualidad</w:t>
            </w:r>
            <w:proofErr w:type="spellEnd"/>
          </w:p>
        </w:tc>
        <w:tc>
          <w:tcPr>
            <w:tcW w:w="620" w:type="pct"/>
          </w:tcPr>
          <w:p w14:paraId="70102FD8" w14:textId="77777777" w:rsidR="000135F3" w:rsidRPr="000135F3" w:rsidRDefault="000135F3" w:rsidP="008746A6">
            <w:pPr>
              <w:rPr>
                <w:lang w:val="es-CO"/>
              </w:rPr>
            </w:pPr>
            <w:r w:rsidRPr="000135F3">
              <w:rPr>
                <w:lang w:val="es-CO"/>
              </w:rPr>
              <w:t>Se realizará una jornada de rotación por distintas actividades, las cuales están enfocadas a la promoción de la sexualidad y la sana convivencia.</w:t>
            </w:r>
          </w:p>
        </w:tc>
        <w:tc>
          <w:tcPr>
            <w:tcW w:w="620" w:type="pct"/>
          </w:tcPr>
          <w:p w14:paraId="38086875" w14:textId="77777777" w:rsidR="000135F3" w:rsidRPr="000135F3" w:rsidRDefault="000135F3" w:rsidP="008746A6">
            <w:pPr>
              <w:rPr>
                <w:lang w:val="es-CO"/>
              </w:rPr>
            </w:pPr>
            <w:r w:rsidRPr="000135F3">
              <w:rPr>
                <w:lang w:val="es-CO"/>
              </w:rPr>
              <w:t>Integrantes del proyecto-Directivos docentes y docentes en general.</w:t>
            </w:r>
          </w:p>
        </w:tc>
        <w:tc>
          <w:tcPr>
            <w:tcW w:w="620" w:type="pct"/>
          </w:tcPr>
          <w:p w14:paraId="359C1510" w14:textId="77777777" w:rsidR="000135F3" w:rsidRPr="000135F3" w:rsidRDefault="000135F3" w:rsidP="008746A6">
            <w:pPr>
              <w:rPr>
                <w:lang w:val="es-CO"/>
              </w:rPr>
            </w:pPr>
            <w:r w:rsidRPr="000135F3">
              <w:rPr>
                <w:lang w:val="es-CO"/>
              </w:rPr>
              <w:t>Espacio físico</w:t>
            </w:r>
          </w:p>
          <w:p w14:paraId="3FE0E85F" w14:textId="77777777" w:rsidR="000135F3" w:rsidRPr="000135F3" w:rsidRDefault="000135F3" w:rsidP="008746A6">
            <w:pPr>
              <w:rPr>
                <w:lang w:val="es-CO"/>
              </w:rPr>
            </w:pPr>
            <w:r w:rsidRPr="000135F3">
              <w:rPr>
                <w:lang w:val="es-CO"/>
              </w:rPr>
              <w:t>Recursos tecnológicos.</w:t>
            </w:r>
          </w:p>
          <w:p w14:paraId="323F4B05" w14:textId="77777777" w:rsidR="000135F3" w:rsidRPr="000135F3" w:rsidRDefault="000135F3" w:rsidP="008746A6">
            <w:pPr>
              <w:rPr>
                <w:lang w:val="es-CO"/>
              </w:rPr>
            </w:pPr>
            <w:r w:rsidRPr="000135F3">
              <w:rPr>
                <w:lang w:val="es-CO"/>
              </w:rPr>
              <w:t>Material didáctico.</w:t>
            </w:r>
          </w:p>
          <w:p w14:paraId="412DD5BC" w14:textId="77777777" w:rsidR="000135F3" w:rsidRPr="000135F3" w:rsidRDefault="000135F3" w:rsidP="008746A6">
            <w:pPr>
              <w:rPr>
                <w:lang w:val="es-CO"/>
              </w:rPr>
            </w:pPr>
            <w:r w:rsidRPr="000135F3">
              <w:rPr>
                <w:lang w:val="es-CO"/>
              </w:rPr>
              <w:t>Fotocopias y papelería.</w:t>
            </w:r>
          </w:p>
          <w:p w14:paraId="166D5BC0" w14:textId="77777777" w:rsidR="000135F3" w:rsidRPr="000135F3" w:rsidRDefault="000135F3" w:rsidP="008746A6">
            <w:pPr>
              <w:rPr>
                <w:lang w:val="es-CO"/>
              </w:rPr>
            </w:pPr>
            <w:r w:rsidRPr="000135F3">
              <w:rPr>
                <w:lang w:val="es-CO"/>
              </w:rPr>
              <w:t>Recurso humano especializado.</w:t>
            </w:r>
          </w:p>
        </w:tc>
        <w:tc>
          <w:tcPr>
            <w:tcW w:w="620" w:type="pct"/>
          </w:tcPr>
          <w:p w14:paraId="7C658F0A" w14:textId="77777777" w:rsidR="000135F3" w:rsidRDefault="000135F3" w:rsidP="008746A6">
            <w:proofErr w:type="spellStart"/>
            <w:r>
              <w:t>Recursos</w:t>
            </w:r>
            <w:proofErr w:type="spellEnd"/>
            <w:r>
              <w:t xml:space="preserve"> </w:t>
            </w:r>
            <w:proofErr w:type="spellStart"/>
            <w:r>
              <w:t>materiales</w:t>
            </w:r>
            <w:proofErr w:type="spellEnd"/>
            <w:r>
              <w:t xml:space="preserve"> y </w:t>
            </w:r>
            <w:proofErr w:type="spellStart"/>
            <w:r>
              <w:t>humanos</w:t>
            </w:r>
            <w:proofErr w:type="spellEnd"/>
            <w:r>
              <w:t>:</w:t>
            </w:r>
          </w:p>
          <w:p w14:paraId="5F2D7EF9" w14:textId="77777777" w:rsidR="000135F3" w:rsidRDefault="000135F3" w:rsidP="008746A6">
            <w:r>
              <w:t>$500.000</w:t>
            </w:r>
          </w:p>
        </w:tc>
        <w:tc>
          <w:tcPr>
            <w:tcW w:w="620" w:type="pct"/>
          </w:tcPr>
          <w:p w14:paraId="6F6CF889" w14:textId="77777777" w:rsidR="000135F3" w:rsidRDefault="000135F3" w:rsidP="008746A6">
            <w:proofErr w:type="spellStart"/>
            <w:r>
              <w:t>Todas</w:t>
            </w:r>
            <w:proofErr w:type="spellEnd"/>
            <w:r>
              <w:t xml:space="preserve"> las </w:t>
            </w:r>
            <w:proofErr w:type="spellStart"/>
            <w:r>
              <w:t>áreas</w:t>
            </w:r>
            <w:proofErr w:type="spellEnd"/>
          </w:p>
        </w:tc>
        <w:tc>
          <w:tcPr>
            <w:tcW w:w="662" w:type="pct"/>
          </w:tcPr>
          <w:p w14:paraId="4287970E" w14:textId="77777777" w:rsidR="000135F3" w:rsidRPr="000135F3" w:rsidRDefault="000135F3" w:rsidP="008746A6">
            <w:pPr>
              <w:rPr>
                <w:lang w:val="es-CO"/>
              </w:rPr>
            </w:pPr>
            <w:r w:rsidRPr="000135F3">
              <w:rPr>
                <w:lang w:val="es-CO"/>
              </w:rPr>
              <w:t>A septiembre de 2017 se habrá realizado el carrusel de la sexualidad y ejecutado todas las actividades planteadas.</w:t>
            </w:r>
          </w:p>
        </w:tc>
      </w:tr>
      <w:tr w:rsidR="000135F3" w14:paraId="4146FB13" w14:textId="77777777" w:rsidTr="008746A6">
        <w:tc>
          <w:tcPr>
            <w:tcW w:w="3097" w:type="pct"/>
            <w:gridSpan w:val="5"/>
          </w:tcPr>
          <w:p w14:paraId="2877C364" w14:textId="77777777" w:rsidR="000135F3" w:rsidRDefault="000135F3" w:rsidP="008746A6">
            <w:r>
              <w:rPr>
                <w:b/>
              </w:rPr>
              <w:t>TOTAL COSTO</w:t>
            </w:r>
          </w:p>
        </w:tc>
        <w:tc>
          <w:tcPr>
            <w:tcW w:w="1903" w:type="pct"/>
            <w:gridSpan w:val="3"/>
          </w:tcPr>
          <w:p w14:paraId="158F9B56" w14:textId="77777777" w:rsidR="000135F3" w:rsidRPr="00071A57" w:rsidRDefault="000135F3" w:rsidP="008746A6">
            <w:pPr>
              <w:rPr>
                <w:b/>
              </w:rPr>
            </w:pPr>
            <w:r w:rsidRPr="00071A57">
              <w:rPr>
                <w:b/>
              </w:rPr>
              <w:t>$730.000</w:t>
            </w:r>
          </w:p>
        </w:tc>
      </w:tr>
    </w:tbl>
    <w:p w14:paraId="5B1AD0A8" w14:textId="77777777" w:rsidR="000135F3" w:rsidRDefault="000135F3" w:rsidP="000135F3"/>
    <w:p w14:paraId="45D73EEC" w14:textId="77777777" w:rsidR="000135F3" w:rsidRDefault="000135F3" w:rsidP="000135F3">
      <w:pPr>
        <w:pStyle w:val="Ttulo11"/>
        <w:tabs>
          <w:tab w:val="left" w:pos="709"/>
        </w:tabs>
        <w:spacing w:before="48" w:line="360" w:lineRule="auto"/>
        <w:ind w:left="426"/>
        <w:jc w:val="right"/>
        <w:rPr>
          <w:rFonts w:ascii="Times New Roman" w:hAnsi="Times New Roman" w:cs="Times New Roman"/>
          <w:b w:val="0"/>
          <w:bCs w:val="0"/>
          <w:lang w:val="es-ES_tradnl"/>
        </w:rPr>
      </w:pPr>
    </w:p>
    <w:p w14:paraId="449DAE59" w14:textId="77777777" w:rsidR="005276E2" w:rsidRDefault="005276E2" w:rsidP="000135F3">
      <w:pPr>
        <w:pStyle w:val="Ttulo11"/>
        <w:tabs>
          <w:tab w:val="left" w:pos="709"/>
        </w:tabs>
        <w:spacing w:before="48" w:line="360" w:lineRule="auto"/>
        <w:ind w:left="426"/>
        <w:jc w:val="right"/>
        <w:rPr>
          <w:rFonts w:ascii="Times New Roman" w:hAnsi="Times New Roman" w:cs="Times New Roman"/>
          <w:b w:val="0"/>
          <w:bCs w:val="0"/>
          <w:lang w:val="es-ES_tradnl"/>
        </w:rPr>
      </w:pPr>
    </w:p>
    <w:p w14:paraId="703675FA" w14:textId="77777777" w:rsidR="005276E2" w:rsidRDefault="005276E2" w:rsidP="000135F3">
      <w:pPr>
        <w:pStyle w:val="Ttulo11"/>
        <w:tabs>
          <w:tab w:val="left" w:pos="709"/>
        </w:tabs>
        <w:spacing w:before="48" w:line="360" w:lineRule="auto"/>
        <w:ind w:left="426"/>
        <w:jc w:val="right"/>
        <w:rPr>
          <w:rFonts w:ascii="Times New Roman" w:hAnsi="Times New Roman" w:cs="Times New Roman"/>
          <w:b w:val="0"/>
          <w:bCs w:val="0"/>
          <w:lang w:val="es-ES_tradnl"/>
        </w:rPr>
      </w:pPr>
    </w:p>
    <w:p w14:paraId="7458FC5E" w14:textId="77777777" w:rsidR="005276E2" w:rsidRDefault="005276E2" w:rsidP="000135F3">
      <w:pPr>
        <w:pStyle w:val="Ttulo11"/>
        <w:tabs>
          <w:tab w:val="left" w:pos="709"/>
        </w:tabs>
        <w:spacing w:before="48" w:line="360" w:lineRule="auto"/>
        <w:ind w:left="426"/>
        <w:jc w:val="right"/>
        <w:rPr>
          <w:rFonts w:ascii="Times New Roman" w:hAnsi="Times New Roman" w:cs="Times New Roman"/>
          <w:b w:val="0"/>
          <w:bCs w:val="0"/>
          <w:lang w:val="es-ES_tradnl"/>
        </w:rPr>
      </w:pPr>
    </w:p>
    <w:p w14:paraId="14D6886E" w14:textId="77777777" w:rsidR="005276E2" w:rsidRDefault="005276E2" w:rsidP="000135F3">
      <w:pPr>
        <w:pStyle w:val="Ttulo11"/>
        <w:tabs>
          <w:tab w:val="left" w:pos="709"/>
        </w:tabs>
        <w:spacing w:before="48" w:line="360" w:lineRule="auto"/>
        <w:ind w:left="426"/>
        <w:jc w:val="right"/>
        <w:rPr>
          <w:rFonts w:ascii="Times New Roman" w:hAnsi="Times New Roman" w:cs="Times New Roman"/>
          <w:b w:val="0"/>
          <w:bCs w:val="0"/>
          <w:lang w:val="es-ES_tradnl"/>
        </w:rPr>
      </w:pPr>
    </w:p>
    <w:p w14:paraId="053C9531" w14:textId="77777777" w:rsidR="005276E2" w:rsidRDefault="005276E2" w:rsidP="000135F3">
      <w:pPr>
        <w:pStyle w:val="Ttulo11"/>
        <w:tabs>
          <w:tab w:val="left" w:pos="709"/>
        </w:tabs>
        <w:spacing w:before="48" w:line="360" w:lineRule="auto"/>
        <w:ind w:left="426"/>
        <w:jc w:val="right"/>
        <w:rPr>
          <w:rFonts w:ascii="Times New Roman" w:hAnsi="Times New Roman" w:cs="Times New Roman"/>
          <w:b w:val="0"/>
          <w:bCs w:val="0"/>
          <w:lang w:val="es-ES_tradnl"/>
        </w:rPr>
      </w:pPr>
    </w:p>
    <w:p w14:paraId="3E5076B9" w14:textId="77777777" w:rsidR="005276E2" w:rsidRDefault="005276E2" w:rsidP="005276E2">
      <w:pPr>
        <w:pStyle w:val="Ttulo11"/>
        <w:tabs>
          <w:tab w:val="left" w:pos="709"/>
        </w:tabs>
        <w:spacing w:before="48" w:line="360" w:lineRule="auto"/>
        <w:ind w:left="0"/>
        <w:rPr>
          <w:rFonts w:ascii="Times New Roman" w:hAnsi="Times New Roman" w:cs="Times New Roman"/>
          <w:b w:val="0"/>
          <w:bCs w:val="0"/>
          <w:lang w:val="es-ES_tradnl"/>
        </w:rPr>
      </w:pPr>
    </w:p>
    <w:p w14:paraId="2FE5CC30" w14:textId="77777777" w:rsidR="005276E2" w:rsidRPr="000135F3" w:rsidRDefault="005276E2" w:rsidP="005276E2">
      <w:pPr>
        <w:pStyle w:val="Ttulo11"/>
        <w:tabs>
          <w:tab w:val="left" w:pos="709"/>
        </w:tabs>
        <w:spacing w:before="48" w:line="360" w:lineRule="auto"/>
        <w:ind w:left="0"/>
        <w:rPr>
          <w:rFonts w:ascii="Times New Roman" w:hAnsi="Times New Roman" w:cs="Times New Roman"/>
          <w:b w:val="0"/>
          <w:bCs w:val="0"/>
          <w:lang w:val="es-ES_tradnl"/>
        </w:rPr>
      </w:pPr>
    </w:p>
    <w:p w14:paraId="5F44A068" w14:textId="77777777" w:rsidR="005276E2" w:rsidRDefault="005276E2" w:rsidP="00FB0C4C">
      <w:pPr>
        <w:pStyle w:val="Ttulo11"/>
        <w:numPr>
          <w:ilvl w:val="0"/>
          <w:numId w:val="12"/>
        </w:numPr>
        <w:tabs>
          <w:tab w:val="left" w:pos="709"/>
        </w:tabs>
        <w:spacing w:before="48" w:line="360" w:lineRule="auto"/>
        <w:ind w:left="426" w:hanging="426"/>
        <w:rPr>
          <w:rFonts w:ascii="Times New Roman" w:hAnsi="Times New Roman" w:cs="Times New Roman"/>
          <w:lang w:val="es-ES_tradnl"/>
        </w:rPr>
        <w:sectPr w:rsidR="005276E2" w:rsidSect="005276E2">
          <w:footerReference w:type="default" r:id="rId24"/>
          <w:pgSz w:w="15840" w:h="12240" w:orient="landscape"/>
          <w:pgMar w:top="1701" w:right="1418" w:bottom="1418" w:left="1418" w:header="0" w:footer="0" w:gutter="0"/>
          <w:cols w:space="720"/>
        </w:sectPr>
      </w:pPr>
    </w:p>
    <w:p w14:paraId="512D360D" w14:textId="1DD714C6" w:rsidR="0085340C" w:rsidRPr="0085340C" w:rsidRDefault="0085340C" w:rsidP="00FB0C4C">
      <w:pPr>
        <w:pStyle w:val="Ttulo11"/>
        <w:numPr>
          <w:ilvl w:val="0"/>
          <w:numId w:val="12"/>
        </w:numPr>
        <w:tabs>
          <w:tab w:val="left" w:pos="709"/>
        </w:tabs>
        <w:spacing w:before="48" w:line="360" w:lineRule="auto"/>
        <w:ind w:left="426" w:hanging="426"/>
        <w:jc w:val="left"/>
        <w:rPr>
          <w:rFonts w:ascii="Times New Roman" w:hAnsi="Times New Roman" w:cs="Times New Roman"/>
          <w:b w:val="0"/>
          <w:bCs w:val="0"/>
          <w:lang w:val="es-ES_tradnl"/>
        </w:rPr>
      </w:pPr>
      <w:bookmarkStart w:id="38" w:name="_Toc345832727"/>
      <w:bookmarkStart w:id="39" w:name="_Toc345832801"/>
      <w:bookmarkStart w:id="40" w:name="_Toc345832845"/>
      <w:r w:rsidRPr="0085340C">
        <w:rPr>
          <w:rFonts w:ascii="Times New Roman" w:hAnsi="Times New Roman" w:cs="Times New Roman"/>
          <w:lang w:val="es-ES_tradnl"/>
        </w:rPr>
        <w:lastRenderedPageBreak/>
        <w:t>POBLACIÓN</w:t>
      </w:r>
      <w:r w:rsidRPr="0085340C">
        <w:rPr>
          <w:rFonts w:ascii="Times New Roman" w:hAnsi="Times New Roman" w:cs="Times New Roman"/>
          <w:spacing w:val="-10"/>
          <w:lang w:val="es-ES_tradnl"/>
        </w:rPr>
        <w:t xml:space="preserve"> </w:t>
      </w:r>
      <w:r w:rsidRPr="0085340C">
        <w:rPr>
          <w:rFonts w:ascii="Times New Roman" w:hAnsi="Times New Roman" w:cs="Times New Roman"/>
          <w:lang w:val="es-ES_tradnl"/>
        </w:rPr>
        <w:t>BENEFICIARIA:</w:t>
      </w:r>
      <w:bookmarkEnd w:id="38"/>
      <w:bookmarkEnd w:id="39"/>
      <w:bookmarkEnd w:id="40"/>
    </w:p>
    <w:p w14:paraId="4E7F7D4B" w14:textId="77777777" w:rsidR="0085340C" w:rsidRPr="0085340C" w:rsidRDefault="0085340C" w:rsidP="0085340C">
      <w:pPr>
        <w:spacing w:before="3" w:line="360" w:lineRule="auto"/>
        <w:rPr>
          <w:rFonts w:ascii="Times New Roman" w:eastAsia="Arial" w:hAnsi="Times New Roman" w:cs="Times New Roman"/>
          <w:b/>
          <w:bCs/>
          <w:sz w:val="24"/>
          <w:szCs w:val="24"/>
          <w:lang w:val="es-ES_tradnl"/>
        </w:rPr>
      </w:pPr>
    </w:p>
    <w:p w14:paraId="0BF687A8" w14:textId="63FC89B0" w:rsidR="0085340C" w:rsidRPr="0085340C" w:rsidRDefault="0085340C" w:rsidP="005276E2">
      <w:pPr>
        <w:pStyle w:val="Textoindependiente"/>
        <w:spacing w:line="360" w:lineRule="auto"/>
        <w:ind w:right="108" w:firstLine="709"/>
        <w:jc w:val="both"/>
        <w:rPr>
          <w:rFonts w:ascii="Times New Roman" w:hAnsi="Times New Roman" w:cs="Times New Roman"/>
          <w:lang w:val="es-ES_tradnl"/>
        </w:rPr>
      </w:pPr>
      <w:r w:rsidRPr="0085340C">
        <w:rPr>
          <w:rFonts w:ascii="Times New Roman" w:hAnsi="Times New Roman" w:cs="Times New Roman"/>
          <w:lang w:val="es-ES_tradnl"/>
        </w:rPr>
        <w:t>La población que se verá beneficiada con la ejecución del proyecto</w:t>
      </w:r>
      <w:r w:rsidR="005276E2">
        <w:rPr>
          <w:rFonts w:ascii="Times New Roman" w:hAnsi="Times New Roman" w:cs="Times New Roman"/>
          <w:lang w:val="es-ES_tradnl"/>
        </w:rPr>
        <w:t xml:space="preserve"> </w:t>
      </w:r>
      <w:r w:rsidRPr="0085340C">
        <w:rPr>
          <w:rFonts w:ascii="Times New Roman" w:hAnsi="Times New Roman" w:cs="Times New Roman"/>
          <w:lang w:val="es-ES_tradnl"/>
        </w:rPr>
        <w:t>será la comunidad de la Institución Educativa Baltazar Salazar, sector Sur Pontezuela (Rionegro) del Departamento de Antioquia, Se hace referencia a estudiantes de grado Preescolar hasta el grado undécimo (11º), los padres de familia, acudiente y personal administrativo y docente, para integrar, así, toda la comunidad</w:t>
      </w:r>
      <w:r w:rsidRPr="0085340C">
        <w:rPr>
          <w:rFonts w:ascii="Times New Roman" w:hAnsi="Times New Roman" w:cs="Times New Roman"/>
          <w:spacing w:val="-6"/>
          <w:lang w:val="es-ES_tradnl"/>
        </w:rPr>
        <w:t xml:space="preserve"> </w:t>
      </w:r>
      <w:r w:rsidRPr="0085340C">
        <w:rPr>
          <w:rFonts w:ascii="Times New Roman" w:hAnsi="Times New Roman" w:cs="Times New Roman"/>
          <w:lang w:val="es-ES_tradnl"/>
        </w:rPr>
        <w:t>estudiantil.</w:t>
      </w:r>
    </w:p>
    <w:p w14:paraId="0BBEF09B" w14:textId="77777777" w:rsidR="0085340C" w:rsidRPr="0085340C" w:rsidRDefault="0085340C" w:rsidP="0085340C">
      <w:pPr>
        <w:spacing w:line="360" w:lineRule="auto"/>
        <w:rPr>
          <w:rFonts w:ascii="Times New Roman" w:eastAsia="Arial" w:hAnsi="Times New Roman" w:cs="Times New Roman"/>
          <w:sz w:val="24"/>
          <w:szCs w:val="24"/>
          <w:lang w:val="es-ES_tradnl"/>
        </w:rPr>
      </w:pPr>
    </w:p>
    <w:p w14:paraId="3721231B" w14:textId="77777777" w:rsidR="0085340C" w:rsidRPr="0085340C" w:rsidRDefault="0085340C" w:rsidP="0085340C">
      <w:pPr>
        <w:spacing w:before="10" w:line="360" w:lineRule="auto"/>
        <w:rPr>
          <w:rFonts w:ascii="Times New Roman" w:eastAsia="Arial" w:hAnsi="Times New Roman" w:cs="Times New Roman"/>
          <w:sz w:val="24"/>
          <w:szCs w:val="24"/>
          <w:lang w:val="es-ES_tradnl"/>
        </w:rPr>
      </w:pPr>
    </w:p>
    <w:p w14:paraId="0D4C9083" w14:textId="77777777" w:rsidR="0085340C" w:rsidRPr="0085340C" w:rsidRDefault="0085340C" w:rsidP="00FB0C4C">
      <w:pPr>
        <w:pStyle w:val="Ttulo11"/>
        <w:numPr>
          <w:ilvl w:val="0"/>
          <w:numId w:val="12"/>
        </w:numPr>
        <w:tabs>
          <w:tab w:val="left" w:pos="567"/>
        </w:tabs>
        <w:spacing w:line="360" w:lineRule="auto"/>
        <w:ind w:left="567" w:hanging="567"/>
        <w:jc w:val="left"/>
        <w:rPr>
          <w:rFonts w:ascii="Times New Roman" w:hAnsi="Times New Roman" w:cs="Times New Roman"/>
          <w:b w:val="0"/>
          <w:bCs w:val="0"/>
          <w:lang w:val="es-ES_tradnl"/>
        </w:rPr>
      </w:pPr>
      <w:bookmarkStart w:id="41" w:name="_bookmark12"/>
      <w:bookmarkStart w:id="42" w:name="_Toc345832728"/>
      <w:bookmarkStart w:id="43" w:name="_Toc345832802"/>
      <w:bookmarkStart w:id="44" w:name="_Toc345832846"/>
      <w:bookmarkEnd w:id="41"/>
      <w:r w:rsidRPr="0085340C">
        <w:rPr>
          <w:rFonts w:ascii="Times New Roman" w:hAnsi="Times New Roman" w:cs="Times New Roman"/>
          <w:lang w:val="es-ES_tradnl"/>
        </w:rPr>
        <w:t>RESPONSABLES:</w:t>
      </w:r>
      <w:bookmarkEnd w:id="42"/>
      <w:bookmarkEnd w:id="43"/>
      <w:bookmarkEnd w:id="44"/>
    </w:p>
    <w:p w14:paraId="4D50B2ED" w14:textId="77777777" w:rsidR="0085340C" w:rsidRPr="0085340C" w:rsidRDefault="0085340C" w:rsidP="0085340C">
      <w:pPr>
        <w:spacing w:before="3" w:line="360" w:lineRule="auto"/>
        <w:rPr>
          <w:rFonts w:ascii="Times New Roman" w:eastAsia="Arial" w:hAnsi="Times New Roman" w:cs="Times New Roman"/>
          <w:b/>
          <w:bCs/>
          <w:sz w:val="24"/>
          <w:szCs w:val="24"/>
          <w:lang w:val="es-ES_tradnl"/>
        </w:rPr>
      </w:pPr>
    </w:p>
    <w:p w14:paraId="2BED16ED" w14:textId="77777777" w:rsidR="0085340C" w:rsidRPr="0085340C" w:rsidRDefault="0085340C" w:rsidP="005276E2">
      <w:pPr>
        <w:pStyle w:val="Textoindependiente"/>
        <w:spacing w:line="360" w:lineRule="auto"/>
        <w:ind w:right="113" w:firstLine="709"/>
        <w:jc w:val="both"/>
        <w:rPr>
          <w:rFonts w:ascii="Times New Roman" w:hAnsi="Times New Roman" w:cs="Times New Roman"/>
          <w:lang w:val="es-ES_tradnl"/>
        </w:rPr>
      </w:pPr>
      <w:r w:rsidRPr="0085340C">
        <w:rPr>
          <w:rFonts w:ascii="Times New Roman" w:hAnsi="Times New Roman" w:cs="Times New Roman"/>
          <w:lang w:val="es-ES_tradnl"/>
        </w:rPr>
        <w:t>Será coordinado por los encargados del proyecto los cuales velarán por su ejecución apoyando y dirigiendo la parte logística y humana que sea necesario para llevar a su feliz realización, comprometiendo a todo el personal docente, administrativo,  apoyo  y de</w:t>
      </w:r>
      <w:r w:rsidRPr="0085340C">
        <w:rPr>
          <w:rFonts w:ascii="Times New Roman" w:hAnsi="Times New Roman" w:cs="Times New Roman"/>
          <w:spacing w:val="-5"/>
          <w:lang w:val="es-ES_tradnl"/>
        </w:rPr>
        <w:t xml:space="preserve"> </w:t>
      </w:r>
      <w:r w:rsidRPr="0085340C">
        <w:rPr>
          <w:rFonts w:ascii="Times New Roman" w:hAnsi="Times New Roman" w:cs="Times New Roman"/>
          <w:lang w:val="es-ES_tradnl"/>
        </w:rPr>
        <w:t>servicios.</w:t>
      </w:r>
    </w:p>
    <w:p w14:paraId="419539FF" w14:textId="77777777" w:rsidR="0085340C" w:rsidRPr="0085340C" w:rsidRDefault="0085340C" w:rsidP="0085340C">
      <w:pPr>
        <w:spacing w:line="360" w:lineRule="auto"/>
        <w:rPr>
          <w:rFonts w:ascii="Times New Roman" w:eastAsia="Arial" w:hAnsi="Times New Roman" w:cs="Times New Roman"/>
          <w:sz w:val="24"/>
          <w:szCs w:val="24"/>
          <w:lang w:val="es-ES_tradnl"/>
        </w:rPr>
      </w:pPr>
    </w:p>
    <w:p w14:paraId="14DEB272" w14:textId="77777777" w:rsidR="0085340C" w:rsidRPr="0085340C" w:rsidRDefault="0085340C" w:rsidP="0085340C">
      <w:pPr>
        <w:spacing w:before="10" w:line="360" w:lineRule="auto"/>
        <w:rPr>
          <w:rFonts w:ascii="Times New Roman" w:eastAsia="Arial" w:hAnsi="Times New Roman" w:cs="Times New Roman"/>
          <w:sz w:val="24"/>
          <w:szCs w:val="24"/>
          <w:lang w:val="es-ES_tradnl"/>
        </w:rPr>
      </w:pPr>
    </w:p>
    <w:p w14:paraId="3E708BD7" w14:textId="77777777" w:rsidR="0085340C" w:rsidRPr="0085340C" w:rsidRDefault="0085340C" w:rsidP="0085340C">
      <w:pPr>
        <w:pStyle w:val="Ttulo11"/>
        <w:spacing w:line="360" w:lineRule="auto"/>
        <w:ind w:left="0" w:right="116"/>
        <w:rPr>
          <w:rFonts w:ascii="Times New Roman" w:hAnsi="Times New Roman" w:cs="Times New Roman"/>
          <w:b w:val="0"/>
          <w:bCs w:val="0"/>
          <w:lang w:val="es-ES_tradnl"/>
        </w:rPr>
      </w:pPr>
      <w:bookmarkStart w:id="45" w:name="_bookmark13"/>
      <w:bookmarkStart w:id="46" w:name="_Toc345832729"/>
      <w:bookmarkStart w:id="47" w:name="_Toc345832803"/>
      <w:bookmarkStart w:id="48" w:name="_Toc345832847"/>
      <w:bookmarkEnd w:id="45"/>
      <w:r w:rsidRPr="0085340C">
        <w:rPr>
          <w:rFonts w:ascii="Times New Roman" w:hAnsi="Times New Roman" w:cs="Times New Roman"/>
          <w:lang w:val="es-ES_tradnl"/>
        </w:rPr>
        <w:t>10.</w:t>
      </w:r>
      <w:r w:rsidRPr="0085340C">
        <w:rPr>
          <w:rFonts w:ascii="Times New Roman" w:hAnsi="Times New Roman" w:cs="Times New Roman"/>
          <w:spacing w:val="-45"/>
          <w:lang w:val="es-ES_tradnl"/>
        </w:rPr>
        <w:t xml:space="preserve">  </w:t>
      </w:r>
      <w:r w:rsidRPr="0085340C">
        <w:rPr>
          <w:rFonts w:ascii="Times New Roman" w:hAnsi="Times New Roman" w:cs="Times New Roman"/>
          <w:lang w:val="es-ES_tradnl"/>
        </w:rPr>
        <w:t>RECURSOS:</w:t>
      </w:r>
      <w:bookmarkEnd w:id="46"/>
      <w:bookmarkEnd w:id="47"/>
      <w:bookmarkEnd w:id="48"/>
    </w:p>
    <w:p w14:paraId="7EB19B6E" w14:textId="77777777" w:rsidR="0085340C" w:rsidRPr="0085340C" w:rsidRDefault="0085340C" w:rsidP="0085340C">
      <w:pPr>
        <w:spacing w:before="3" w:line="360" w:lineRule="auto"/>
        <w:rPr>
          <w:rFonts w:ascii="Times New Roman" w:eastAsia="Arial" w:hAnsi="Times New Roman" w:cs="Times New Roman"/>
          <w:b/>
          <w:bCs/>
          <w:sz w:val="24"/>
          <w:szCs w:val="24"/>
          <w:lang w:val="es-ES_tradnl"/>
        </w:rPr>
      </w:pPr>
    </w:p>
    <w:p w14:paraId="7EA4D37A" w14:textId="77777777" w:rsidR="0085340C" w:rsidRPr="0085340C" w:rsidRDefault="0085340C" w:rsidP="0085340C">
      <w:pPr>
        <w:pStyle w:val="Textoindependiente"/>
        <w:spacing w:line="360" w:lineRule="auto"/>
        <w:ind w:right="114"/>
        <w:jc w:val="both"/>
        <w:rPr>
          <w:rFonts w:ascii="Times New Roman" w:hAnsi="Times New Roman" w:cs="Times New Roman"/>
          <w:lang w:val="es-ES_tradnl"/>
        </w:rPr>
      </w:pPr>
      <w:r w:rsidRPr="0085340C">
        <w:rPr>
          <w:rFonts w:ascii="Times New Roman" w:hAnsi="Times New Roman" w:cs="Times New Roman"/>
          <w:b/>
          <w:lang w:val="es-ES_tradnl"/>
        </w:rPr>
        <w:t xml:space="preserve">HUMANOS: </w:t>
      </w:r>
      <w:r w:rsidRPr="0085340C">
        <w:rPr>
          <w:rFonts w:ascii="Times New Roman" w:hAnsi="Times New Roman" w:cs="Times New Roman"/>
          <w:lang w:val="es-ES_tradnl"/>
        </w:rPr>
        <w:t>Líderes del proyecto, directivas, personal docente, de apoyo y  administrativo, profesionales que puedan hacer parte de la ruta de apoyo, estudiantes y padres de</w:t>
      </w:r>
      <w:r w:rsidRPr="0085340C">
        <w:rPr>
          <w:rFonts w:ascii="Times New Roman" w:hAnsi="Times New Roman" w:cs="Times New Roman"/>
          <w:spacing w:val="-6"/>
          <w:lang w:val="es-ES_tradnl"/>
        </w:rPr>
        <w:t xml:space="preserve"> </w:t>
      </w:r>
      <w:r w:rsidRPr="0085340C">
        <w:rPr>
          <w:rFonts w:ascii="Times New Roman" w:hAnsi="Times New Roman" w:cs="Times New Roman"/>
          <w:lang w:val="es-ES_tradnl"/>
        </w:rPr>
        <w:t>familia.</w:t>
      </w:r>
    </w:p>
    <w:p w14:paraId="1451EDBA" w14:textId="77777777" w:rsidR="0085340C" w:rsidRPr="0085340C" w:rsidRDefault="0085340C" w:rsidP="0085340C">
      <w:pPr>
        <w:pStyle w:val="Textoindependiente"/>
        <w:spacing w:line="360" w:lineRule="auto"/>
        <w:ind w:right="113"/>
        <w:jc w:val="both"/>
        <w:rPr>
          <w:rFonts w:ascii="Times New Roman" w:hAnsi="Times New Roman" w:cs="Times New Roman"/>
          <w:b/>
          <w:lang w:val="es-ES_tradnl"/>
        </w:rPr>
      </w:pPr>
      <w:r w:rsidRPr="0085340C">
        <w:rPr>
          <w:rFonts w:ascii="Times New Roman" w:hAnsi="Times New Roman" w:cs="Times New Roman"/>
          <w:b/>
          <w:lang w:val="es-ES_tradnl"/>
        </w:rPr>
        <w:t>LOGÍSTICOS</w:t>
      </w:r>
      <w:r w:rsidRPr="0085340C">
        <w:rPr>
          <w:rFonts w:ascii="Times New Roman" w:hAnsi="Times New Roman" w:cs="Times New Roman"/>
          <w:lang w:val="es-ES_tradnl"/>
        </w:rPr>
        <w:t>: aulas de clase, implementos tecnológicos audiovisuales y material didáctico.</w:t>
      </w:r>
    </w:p>
    <w:p w14:paraId="2619BC88" w14:textId="77777777" w:rsidR="0085340C" w:rsidRPr="0085340C" w:rsidRDefault="0085340C" w:rsidP="0085340C">
      <w:pPr>
        <w:pStyle w:val="Textoindependiente"/>
        <w:spacing w:line="360" w:lineRule="auto"/>
        <w:jc w:val="both"/>
        <w:rPr>
          <w:rFonts w:ascii="Times New Roman" w:hAnsi="Times New Roman" w:cs="Times New Roman"/>
          <w:lang w:val="es-ES_tradnl"/>
        </w:rPr>
      </w:pPr>
      <w:r w:rsidRPr="0085340C">
        <w:rPr>
          <w:rFonts w:ascii="Times New Roman" w:hAnsi="Times New Roman" w:cs="Times New Roman"/>
          <w:b/>
          <w:lang w:val="es-ES_tradnl"/>
        </w:rPr>
        <w:t xml:space="preserve">FÍSICOS: </w:t>
      </w:r>
      <w:r w:rsidRPr="0085340C">
        <w:rPr>
          <w:rFonts w:ascii="Times New Roman" w:hAnsi="Times New Roman" w:cs="Times New Roman"/>
          <w:lang w:val="es-ES_tradnl"/>
        </w:rPr>
        <w:t>instalaciones de la planta física Institución Educativa Baltazar</w:t>
      </w:r>
      <w:r w:rsidRPr="0085340C">
        <w:rPr>
          <w:rFonts w:ascii="Times New Roman" w:hAnsi="Times New Roman" w:cs="Times New Roman"/>
          <w:spacing w:val="-24"/>
          <w:lang w:val="es-ES_tradnl"/>
        </w:rPr>
        <w:t xml:space="preserve"> </w:t>
      </w:r>
      <w:r w:rsidRPr="0085340C">
        <w:rPr>
          <w:rFonts w:ascii="Times New Roman" w:hAnsi="Times New Roman" w:cs="Times New Roman"/>
          <w:lang w:val="es-ES_tradnl"/>
        </w:rPr>
        <w:t>Salazar.</w:t>
      </w:r>
    </w:p>
    <w:p w14:paraId="44627D94" w14:textId="77777777" w:rsidR="0085340C" w:rsidRPr="0085340C" w:rsidRDefault="0085340C" w:rsidP="0085340C">
      <w:pPr>
        <w:spacing w:line="360" w:lineRule="auto"/>
        <w:rPr>
          <w:rFonts w:ascii="Times New Roman" w:eastAsia="Arial" w:hAnsi="Times New Roman" w:cs="Times New Roman"/>
          <w:sz w:val="24"/>
          <w:szCs w:val="24"/>
          <w:lang w:val="es-ES_tradnl"/>
        </w:rPr>
      </w:pPr>
    </w:p>
    <w:p w14:paraId="11787E3F" w14:textId="77777777" w:rsidR="0085340C" w:rsidRPr="0085340C" w:rsidRDefault="0085340C" w:rsidP="0085340C">
      <w:pPr>
        <w:spacing w:before="10" w:line="360" w:lineRule="auto"/>
        <w:rPr>
          <w:rFonts w:ascii="Times New Roman" w:eastAsia="Arial" w:hAnsi="Times New Roman" w:cs="Times New Roman"/>
          <w:sz w:val="24"/>
          <w:szCs w:val="24"/>
          <w:lang w:val="es-ES_tradnl"/>
        </w:rPr>
      </w:pPr>
    </w:p>
    <w:p w14:paraId="568FE471" w14:textId="77777777" w:rsidR="0085340C" w:rsidRPr="0085340C" w:rsidRDefault="0085340C" w:rsidP="0085340C">
      <w:pPr>
        <w:pStyle w:val="Ttulo11"/>
        <w:spacing w:line="360" w:lineRule="auto"/>
        <w:ind w:right="116"/>
        <w:rPr>
          <w:rFonts w:ascii="Times New Roman" w:hAnsi="Times New Roman" w:cs="Times New Roman"/>
          <w:b w:val="0"/>
          <w:bCs w:val="0"/>
          <w:lang w:val="es-ES_tradnl"/>
        </w:rPr>
      </w:pPr>
      <w:bookmarkStart w:id="49" w:name="_bookmark14"/>
      <w:bookmarkStart w:id="50" w:name="_Toc345832730"/>
      <w:bookmarkStart w:id="51" w:name="_Toc345832804"/>
      <w:bookmarkStart w:id="52" w:name="_Toc345832848"/>
      <w:bookmarkEnd w:id="49"/>
      <w:r w:rsidRPr="0085340C">
        <w:rPr>
          <w:rFonts w:ascii="Times New Roman" w:hAnsi="Times New Roman" w:cs="Times New Roman"/>
          <w:lang w:val="es-ES_tradnl"/>
        </w:rPr>
        <w:t>11.</w:t>
      </w:r>
      <w:r w:rsidRPr="0085340C">
        <w:rPr>
          <w:rFonts w:ascii="Times New Roman" w:hAnsi="Times New Roman" w:cs="Times New Roman"/>
          <w:spacing w:val="-50"/>
          <w:lang w:val="es-ES_tradnl"/>
        </w:rPr>
        <w:t xml:space="preserve"> </w:t>
      </w:r>
      <w:r w:rsidRPr="0085340C">
        <w:rPr>
          <w:rFonts w:ascii="Times New Roman" w:hAnsi="Times New Roman" w:cs="Times New Roman"/>
          <w:lang w:val="es-ES_tradnl"/>
        </w:rPr>
        <w:t>CRITERIOS DE EVALUACION E IMPACTO DEL PROYECTO</w:t>
      </w:r>
      <w:bookmarkEnd w:id="50"/>
      <w:bookmarkEnd w:id="51"/>
      <w:bookmarkEnd w:id="52"/>
    </w:p>
    <w:p w14:paraId="693BADAC" w14:textId="77777777" w:rsidR="0085340C" w:rsidRPr="0085340C" w:rsidRDefault="0085340C" w:rsidP="0085340C">
      <w:pPr>
        <w:spacing w:before="3" w:line="360" w:lineRule="auto"/>
        <w:rPr>
          <w:rFonts w:ascii="Times New Roman" w:eastAsia="Arial" w:hAnsi="Times New Roman" w:cs="Times New Roman"/>
          <w:b/>
          <w:bCs/>
          <w:sz w:val="24"/>
          <w:szCs w:val="24"/>
          <w:lang w:val="es-ES_tradnl"/>
        </w:rPr>
      </w:pPr>
    </w:p>
    <w:p w14:paraId="31828B88" w14:textId="77777777" w:rsidR="0085340C" w:rsidRPr="0085340C" w:rsidRDefault="0085340C" w:rsidP="005276E2">
      <w:pPr>
        <w:pStyle w:val="Textoindependiente"/>
        <w:spacing w:line="360" w:lineRule="auto"/>
        <w:ind w:right="119" w:firstLine="709"/>
        <w:jc w:val="both"/>
        <w:rPr>
          <w:rFonts w:ascii="Times New Roman" w:hAnsi="Times New Roman" w:cs="Times New Roman"/>
          <w:lang w:val="es-ES_tradnl"/>
        </w:rPr>
      </w:pPr>
      <w:r w:rsidRPr="0085340C">
        <w:rPr>
          <w:rFonts w:ascii="Times New Roman" w:hAnsi="Times New Roman" w:cs="Times New Roman"/>
          <w:lang w:val="es-ES_tradnl"/>
        </w:rPr>
        <w:t>Cada profesional, líder del proyecto, personal docente, administrativo y de servicios se hará cargo de implementar las estrategias de seguimiento control y evaluación en las respectivas actividades</w:t>
      </w:r>
      <w:r w:rsidRPr="0085340C">
        <w:rPr>
          <w:rFonts w:ascii="Times New Roman" w:hAnsi="Times New Roman" w:cs="Times New Roman"/>
          <w:spacing w:val="-10"/>
          <w:lang w:val="es-ES_tradnl"/>
        </w:rPr>
        <w:t xml:space="preserve"> </w:t>
      </w:r>
      <w:r w:rsidRPr="0085340C">
        <w:rPr>
          <w:rFonts w:ascii="Times New Roman" w:hAnsi="Times New Roman" w:cs="Times New Roman"/>
          <w:lang w:val="es-ES_tradnl"/>
        </w:rPr>
        <w:t>programadas.</w:t>
      </w:r>
    </w:p>
    <w:p w14:paraId="782FB765" w14:textId="77777777" w:rsidR="0085340C" w:rsidRPr="0085340C" w:rsidRDefault="0085340C" w:rsidP="005276E2">
      <w:pPr>
        <w:pStyle w:val="Textoindependiente"/>
        <w:spacing w:line="360" w:lineRule="auto"/>
        <w:ind w:right="113" w:firstLine="709"/>
        <w:jc w:val="both"/>
        <w:rPr>
          <w:rFonts w:ascii="Times New Roman" w:hAnsi="Times New Roman" w:cs="Times New Roman"/>
          <w:lang w:val="es-ES_tradnl"/>
        </w:rPr>
      </w:pPr>
      <w:r w:rsidRPr="0085340C">
        <w:rPr>
          <w:rFonts w:ascii="Times New Roman" w:hAnsi="Times New Roman" w:cs="Times New Roman"/>
          <w:lang w:val="es-ES_tradnl"/>
        </w:rPr>
        <w:lastRenderedPageBreak/>
        <w:t>Se sugiere que se realice en forma periódica y en la medida en que se desarrollen cada una de las actividades, haciendo las correcciones que sean necesarias y proponiendo un plan de acción para el mejoramiento de las debilidades o dificultades encontradas, como también incentivar las fortalezas para hacer las revisiones y modificaciones en el tiempo ajustadas a las circunstancias y necesidades de la</w:t>
      </w:r>
      <w:r w:rsidRPr="0085340C">
        <w:rPr>
          <w:rFonts w:ascii="Times New Roman" w:hAnsi="Times New Roman" w:cs="Times New Roman"/>
          <w:spacing w:val="-24"/>
          <w:lang w:val="es-ES_tradnl"/>
        </w:rPr>
        <w:t xml:space="preserve"> </w:t>
      </w:r>
      <w:r w:rsidRPr="0085340C">
        <w:rPr>
          <w:rFonts w:ascii="Times New Roman" w:hAnsi="Times New Roman" w:cs="Times New Roman"/>
          <w:lang w:val="es-ES_tradnl"/>
        </w:rPr>
        <w:t>población.</w:t>
      </w:r>
    </w:p>
    <w:p w14:paraId="599B9979" w14:textId="77777777" w:rsidR="0085340C" w:rsidRPr="0085340C" w:rsidRDefault="0085340C" w:rsidP="0085340C">
      <w:pPr>
        <w:pStyle w:val="Textoindependiente"/>
        <w:spacing w:line="360" w:lineRule="auto"/>
        <w:ind w:left="0" w:right="113"/>
        <w:jc w:val="both"/>
        <w:rPr>
          <w:rFonts w:ascii="Times New Roman" w:hAnsi="Times New Roman" w:cs="Times New Roman"/>
          <w:lang w:val="es-ES_tradnl"/>
        </w:rPr>
        <w:sectPr w:rsidR="0085340C" w:rsidRPr="0085340C" w:rsidSect="005276E2">
          <w:pgSz w:w="12240" w:h="15840"/>
          <w:pgMar w:top="1418" w:right="1418" w:bottom="1418" w:left="1701" w:header="0" w:footer="0" w:gutter="0"/>
          <w:cols w:space="720"/>
        </w:sectPr>
      </w:pPr>
    </w:p>
    <w:p w14:paraId="415B937E" w14:textId="77777777" w:rsidR="0085340C" w:rsidRPr="0085340C" w:rsidRDefault="0085340C" w:rsidP="0085340C">
      <w:pPr>
        <w:spacing w:before="7" w:line="360" w:lineRule="auto"/>
        <w:rPr>
          <w:rFonts w:ascii="Times New Roman" w:eastAsia="Arial" w:hAnsi="Times New Roman" w:cs="Times New Roman"/>
          <w:sz w:val="24"/>
          <w:szCs w:val="24"/>
          <w:lang w:val="es-ES_tradnl"/>
        </w:rPr>
      </w:pPr>
    </w:p>
    <w:p w14:paraId="71362F1F" w14:textId="77777777" w:rsidR="0085340C" w:rsidRPr="0085340C" w:rsidRDefault="0085340C" w:rsidP="0085340C">
      <w:pPr>
        <w:pStyle w:val="Ttulo11"/>
        <w:spacing w:before="69" w:line="360" w:lineRule="auto"/>
        <w:ind w:left="0" w:right="116"/>
        <w:rPr>
          <w:rFonts w:ascii="Times New Roman" w:hAnsi="Times New Roman" w:cs="Times New Roman"/>
          <w:b w:val="0"/>
          <w:bCs w:val="0"/>
          <w:lang w:val="es-ES_tradnl"/>
        </w:rPr>
      </w:pPr>
      <w:bookmarkStart w:id="53" w:name="_bookmark15"/>
      <w:bookmarkStart w:id="54" w:name="_Toc345832731"/>
      <w:bookmarkStart w:id="55" w:name="_Toc345832805"/>
      <w:bookmarkStart w:id="56" w:name="_Toc345832849"/>
      <w:bookmarkEnd w:id="53"/>
      <w:r w:rsidRPr="0085340C">
        <w:rPr>
          <w:rFonts w:ascii="Times New Roman" w:hAnsi="Times New Roman" w:cs="Times New Roman"/>
          <w:lang w:val="es-ES_tradnl"/>
        </w:rPr>
        <w:t>12.</w:t>
      </w:r>
      <w:r w:rsidRPr="0085340C">
        <w:rPr>
          <w:rFonts w:ascii="Times New Roman" w:hAnsi="Times New Roman" w:cs="Times New Roman"/>
          <w:spacing w:val="-45"/>
          <w:lang w:val="es-ES_tradnl"/>
        </w:rPr>
        <w:t xml:space="preserve"> </w:t>
      </w:r>
      <w:r w:rsidRPr="0085340C">
        <w:rPr>
          <w:rFonts w:ascii="Times New Roman" w:hAnsi="Times New Roman" w:cs="Times New Roman"/>
          <w:lang w:val="es-ES_tradnl"/>
        </w:rPr>
        <w:t>BIBLIOGRAFIA</w:t>
      </w:r>
      <w:bookmarkEnd w:id="54"/>
      <w:bookmarkEnd w:id="55"/>
      <w:bookmarkEnd w:id="56"/>
    </w:p>
    <w:p w14:paraId="46BABD1C" w14:textId="77777777" w:rsidR="0085340C" w:rsidRPr="0085340C" w:rsidRDefault="0085340C" w:rsidP="0085340C">
      <w:pPr>
        <w:spacing w:line="360" w:lineRule="auto"/>
        <w:rPr>
          <w:rFonts w:ascii="Times New Roman" w:eastAsia="Arial" w:hAnsi="Times New Roman" w:cs="Times New Roman"/>
          <w:b/>
          <w:bCs/>
          <w:sz w:val="24"/>
          <w:szCs w:val="24"/>
          <w:lang w:val="es-ES_tradnl"/>
        </w:rPr>
      </w:pPr>
    </w:p>
    <w:p w14:paraId="04F5B6F7" w14:textId="77777777" w:rsidR="0085340C" w:rsidRPr="0085340C" w:rsidRDefault="0085340C" w:rsidP="0085340C">
      <w:pPr>
        <w:spacing w:before="3"/>
        <w:rPr>
          <w:rFonts w:ascii="Times New Roman" w:eastAsia="Arial" w:hAnsi="Times New Roman" w:cs="Times New Roman"/>
          <w:b/>
          <w:bCs/>
          <w:sz w:val="24"/>
          <w:szCs w:val="24"/>
          <w:lang w:val="es-ES_tradnl"/>
        </w:rPr>
      </w:pPr>
    </w:p>
    <w:p w14:paraId="775C0B36" w14:textId="0851DA4C" w:rsidR="005276E2" w:rsidRDefault="0085340C" w:rsidP="005276E2">
      <w:pPr>
        <w:pStyle w:val="Textoindependiente"/>
        <w:tabs>
          <w:tab w:val="left" w:pos="1025"/>
          <w:tab w:val="left" w:pos="2334"/>
          <w:tab w:val="left" w:pos="3073"/>
          <w:tab w:val="left" w:pos="3636"/>
          <w:tab w:val="left" w:pos="4932"/>
          <w:tab w:val="left" w:pos="6550"/>
          <w:tab w:val="left" w:pos="8097"/>
          <w:tab w:val="left" w:pos="9072"/>
        </w:tabs>
        <w:ind w:right="116"/>
        <w:rPr>
          <w:rFonts w:ascii="Times New Roman" w:hAnsi="Times New Roman" w:cs="Times New Roman"/>
          <w:lang w:val="es-ES_tradnl"/>
        </w:rPr>
      </w:pPr>
      <w:r w:rsidRPr="0085340C">
        <w:rPr>
          <w:rFonts w:ascii="Times New Roman" w:hAnsi="Times New Roman" w:cs="Times New Roman"/>
          <w:lang w:val="es-ES_tradnl"/>
        </w:rPr>
        <w:t>Marco</w:t>
      </w:r>
      <w:r w:rsidRPr="0085340C">
        <w:rPr>
          <w:rFonts w:ascii="Times New Roman" w:hAnsi="Times New Roman" w:cs="Times New Roman"/>
          <w:lang w:val="es-ES_tradnl"/>
        </w:rPr>
        <w:tab/>
        <w:t>normativo</w:t>
      </w:r>
      <w:r w:rsidRPr="0085340C">
        <w:rPr>
          <w:rFonts w:ascii="Times New Roman" w:hAnsi="Times New Roman" w:cs="Times New Roman"/>
          <w:lang w:val="es-ES_tradnl"/>
        </w:rPr>
        <w:tab/>
        <w:t>para</w:t>
      </w:r>
      <w:r w:rsidRPr="0085340C">
        <w:rPr>
          <w:rFonts w:ascii="Times New Roman" w:hAnsi="Times New Roman" w:cs="Times New Roman"/>
          <w:lang w:val="es-ES_tradnl"/>
        </w:rPr>
        <w:tab/>
        <w:t>los</w:t>
      </w:r>
      <w:r w:rsidRPr="0085340C">
        <w:rPr>
          <w:rFonts w:ascii="Times New Roman" w:hAnsi="Times New Roman" w:cs="Times New Roman"/>
          <w:lang w:val="es-ES_tradnl"/>
        </w:rPr>
        <w:tab/>
        <w:t>proyectos</w:t>
      </w:r>
      <w:r w:rsidRPr="0085340C">
        <w:rPr>
          <w:rFonts w:ascii="Times New Roman" w:hAnsi="Times New Roman" w:cs="Times New Roman"/>
          <w:lang w:val="es-ES_tradnl"/>
        </w:rPr>
        <w:tab/>
        <w:t>pedagógicos</w:t>
      </w:r>
      <w:r w:rsidRPr="0085340C">
        <w:rPr>
          <w:rFonts w:ascii="Times New Roman" w:hAnsi="Times New Roman" w:cs="Times New Roman"/>
          <w:lang w:val="es-ES_tradnl"/>
        </w:rPr>
        <w:tab/>
        <w:t>obligatorio</w:t>
      </w:r>
      <w:r w:rsidR="005276E2">
        <w:rPr>
          <w:rFonts w:ascii="Times New Roman" w:hAnsi="Times New Roman" w:cs="Times New Roman"/>
          <w:lang w:val="es-ES_tradnl"/>
        </w:rPr>
        <w:t xml:space="preserve">s. </w:t>
      </w:r>
    </w:p>
    <w:p w14:paraId="6EB2F599" w14:textId="77777777" w:rsidR="005276E2" w:rsidRDefault="005276E2" w:rsidP="005276E2">
      <w:pPr>
        <w:pStyle w:val="Textoindependiente"/>
        <w:tabs>
          <w:tab w:val="left" w:pos="1025"/>
          <w:tab w:val="left" w:pos="2334"/>
          <w:tab w:val="left" w:pos="3073"/>
          <w:tab w:val="left" w:pos="3636"/>
          <w:tab w:val="left" w:pos="4932"/>
          <w:tab w:val="left" w:pos="6550"/>
          <w:tab w:val="left" w:pos="8097"/>
          <w:tab w:val="left" w:pos="9072"/>
        </w:tabs>
        <w:ind w:right="116"/>
        <w:rPr>
          <w:rFonts w:ascii="Times New Roman" w:hAnsi="Times New Roman" w:cs="Times New Roman"/>
          <w:u w:val="single" w:color="000000"/>
          <w:lang w:val="es-ES_tradnl"/>
        </w:rPr>
      </w:pPr>
      <w:r w:rsidRPr="0085340C">
        <w:rPr>
          <w:rFonts w:ascii="Times New Roman" w:hAnsi="Times New Roman" w:cs="Times New Roman"/>
          <w:lang w:val="es-ES_tradnl"/>
        </w:rPr>
        <w:t>Tomado</w:t>
      </w:r>
      <w:r w:rsidRPr="0085340C">
        <w:rPr>
          <w:rFonts w:ascii="Times New Roman" w:hAnsi="Times New Roman" w:cs="Times New Roman"/>
          <w:lang w:val="es-ES_tradnl"/>
        </w:rPr>
        <w:tab/>
        <w:t xml:space="preserve">de </w:t>
      </w:r>
      <w:hyperlink r:id="rId25">
        <w:r w:rsidRPr="0085340C">
          <w:rPr>
            <w:rFonts w:ascii="Times New Roman" w:hAnsi="Times New Roman" w:cs="Times New Roman"/>
            <w:u w:val="single" w:color="000000"/>
            <w:lang w:val="es-ES_tradnl"/>
          </w:rPr>
          <w:t>http://www.mineducacion.gov.co/1621/article-172061.html</w:t>
        </w:r>
      </w:hyperlink>
    </w:p>
    <w:p w14:paraId="749762B7" w14:textId="77777777" w:rsidR="005276E2" w:rsidRPr="0085340C" w:rsidRDefault="005276E2" w:rsidP="005276E2">
      <w:pPr>
        <w:pStyle w:val="Textoindependiente"/>
        <w:tabs>
          <w:tab w:val="left" w:pos="1025"/>
          <w:tab w:val="left" w:pos="2334"/>
          <w:tab w:val="left" w:pos="3073"/>
          <w:tab w:val="left" w:pos="3636"/>
          <w:tab w:val="left" w:pos="4932"/>
          <w:tab w:val="left" w:pos="6550"/>
          <w:tab w:val="left" w:pos="8097"/>
          <w:tab w:val="left" w:pos="9072"/>
        </w:tabs>
        <w:ind w:left="0" w:right="116"/>
        <w:rPr>
          <w:rFonts w:ascii="Times New Roman" w:hAnsi="Times New Roman" w:cs="Times New Roman"/>
          <w:lang w:val="es-ES_tradnl"/>
        </w:rPr>
      </w:pPr>
    </w:p>
    <w:p w14:paraId="0F9D41EF" w14:textId="77777777" w:rsidR="0085340C" w:rsidRPr="0085340C" w:rsidRDefault="0085340C" w:rsidP="0085340C">
      <w:pPr>
        <w:pStyle w:val="Textoindependiente"/>
        <w:tabs>
          <w:tab w:val="left" w:pos="2388"/>
        </w:tabs>
        <w:spacing w:before="69"/>
        <w:ind w:right="116"/>
        <w:jc w:val="both"/>
        <w:rPr>
          <w:rFonts w:ascii="Times New Roman" w:hAnsi="Times New Roman" w:cs="Times New Roman"/>
          <w:lang w:val="es-ES_tradnl"/>
        </w:rPr>
      </w:pPr>
      <w:r w:rsidRPr="0085340C">
        <w:rPr>
          <w:rFonts w:ascii="Times New Roman" w:hAnsi="Times New Roman" w:cs="Times New Roman"/>
          <w:lang w:val="es-ES_tradnl"/>
        </w:rPr>
        <w:t>Módulos</w:t>
      </w:r>
      <w:r w:rsidRPr="0085340C">
        <w:rPr>
          <w:rFonts w:ascii="Times New Roman" w:hAnsi="Times New Roman" w:cs="Times New Roman"/>
          <w:lang w:val="es-ES_tradnl"/>
        </w:rPr>
        <w:tab/>
        <w:t xml:space="preserve">para          la          educación          sexual.          </w:t>
      </w:r>
      <w:r w:rsidRPr="0085340C">
        <w:rPr>
          <w:rFonts w:ascii="Times New Roman" w:hAnsi="Times New Roman" w:cs="Times New Roman"/>
          <w:spacing w:val="9"/>
          <w:lang w:val="es-ES_tradnl"/>
        </w:rPr>
        <w:t xml:space="preserve"> </w:t>
      </w:r>
      <w:r w:rsidRPr="0085340C">
        <w:rPr>
          <w:rFonts w:ascii="Times New Roman" w:hAnsi="Times New Roman" w:cs="Times New Roman"/>
          <w:lang w:val="es-ES_tradnl"/>
        </w:rPr>
        <w:t xml:space="preserve">Tomado         </w:t>
      </w:r>
      <w:r w:rsidRPr="0085340C">
        <w:rPr>
          <w:rFonts w:ascii="Times New Roman" w:hAnsi="Times New Roman" w:cs="Times New Roman"/>
          <w:spacing w:val="19"/>
          <w:lang w:val="es-ES_tradnl"/>
        </w:rPr>
        <w:t xml:space="preserve"> </w:t>
      </w:r>
      <w:r w:rsidRPr="0085340C">
        <w:rPr>
          <w:rFonts w:ascii="Times New Roman" w:hAnsi="Times New Roman" w:cs="Times New Roman"/>
          <w:lang w:val="es-ES_tradnl"/>
        </w:rPr>
        <w:t>de</w:t>
      </w:r>
      <w:r w:rsidRPr="0085340C">
        <w:rPr>
          <w:rFonts w:ascii="Times New Roman" w:hAnsi="Times New Roman" w:cs="Times New Roman"/>
          <w:w w:val="99"/>
          <w:lang w:val="es-ES_tradnl"/>
        </w:rPr>
        <w:t xml:space="preserve"> </w:t>
      </w:r>
      <w:hyperlink r:id="rId26">
        <w:r w:rsidRPr="0085340C">
          <w:rPr>
            <w:rFonts w:ascii="Times New Roman" w:hAnsi="Times New Roman" w:cs="Times New Roman"/>
            <w:lang w:val="es-ES_tradnl"/>
          </w:rPr>
          <w:t>www.colombiaaprende.edu.co/html/.../articles-172204_recurso_1.pd</w:t>
        </w:r>
      </w:hyperlink>
    </w:p>
    <w:p w14:paraId="1EF72AE5" w14:textId="77777777" w:rsidR="0085340C" w:rsidRPr="0085340C" w:rsidRDefault="0085340C" w:rsidP="0085340C">
      <w:pPr>
        <w:rPr>
          <w:rFonts w:ascii="Times New Roman" w:eastAsia="Arial" w:hAnsi="Times New Roman" w:cs="Times New Roman"/>
          <w:sz w:val="24"/>
          <w:szCs w:val="24"/>
          <w:lang w:val="es-ES_tradnl"/>
        </w:rPr>
      </w:pPr>
    </w:p>
    <w:p w14:paraId="0B354818" w14:textId="77777777" w:rsidR="0085340C" w:rsidRPr="0085340C" w:rsidRDefault="0085340C" w:rsidP="0085340C">
      <w:pPr>
        <w:pStyle w:val="Textoindependiente"/>
        <w:ind w:right="113"/>
        <w:jc w:val="both"/>
        <w:rPr>
          <w:rFonts w:ascii="Times New Roman" w:hAnsi="Times New Roman" w:cs="Times New Roman"/>
          <w:lang w:val="es-ES_tradnl"/>
        </w:rPr>
      </w:pPr>
      <w:r w:rsidRPr="0085340C">
        <w:rPr>
          <w:rFonts w:ascii="Times New Roman" w:hAnsi="Times New Roman" w:cs="Times New Roman"/>
          <w:lang w:val="es-ES_tradnl"/>
        </w:rPr>
        <w:t xml:space="preserve">MAGGIE, </w:t>
      </w:r>
      <w:proofErr w:type="spellStart"/>
      <w:r w:rsidRPr="0085340C">
        <w:rPr>
          <w:rFonts w:ascii="Times New Roman" w:hAnsi="Times New Roman" w:cs="Times New Roman"/>
          <w:lang w:val="es-ES_tradnl"/>
        </w:rPr>
        <w:t>Escartin</w:t>
      </w:r>
      <w:proofErr w:type="spellEnd"/>
      <w:r w:rsidRPr="0085340C">
        <w:rPr>
          <w:rFonts w:ascii="Times New Roman" w:hAnsi="Times New Roman" w:cs="Times New Roman"/>
          <w:lang w:val="es-ES_tradnl"/>
        </w:rPr>
        <w:t xml:space="preserve">. Módulo Programa de prevención del Abuso Sexual a los Niños y Niñas “¿Quién soy yo?” Manual de desarrollo de conductas de autoprotección. </w:t>
      </w:r>
      <w:proofErr w:type="spellStart"/>
      <w:r w:rsidRPr="0085340C">
        <w:rPr>
          <w:rFonts w:ascii="Times New Roman" w:hAnsi="Times New Roman" w:cs="Times New Roman"/>
          <w:lang w:val="es-ES_tradnl"/>
        </w:rPr>
        <w:t>Save</w:t>
      </w:r>
      <w:proofErr w:type="spellEnd"/>
      <w:r w:rsidRPr="0085340C">
        <w:rPr>
          <w:rFonts w:ascii="Times New Roman" w:hAnsi="Times New Roman" w:cs="Times New Roman"/>
          <w:lang w:val="es-ES_tradnl"/>
        </w:rPr>
        <w:t xml:space="preserve">  </w:t>
      </w:r>
      <w:proofErr w:type="spellStart"/>
      <w:r w:rsidRPr="0085340C">
        <w:rPr>
          <w:rFonts w:ascii="Times New Roman" w:hAnsi="Times New Roman" w:cs="Times New Roman"/>
          <w:lang w:val="es-ES_tradnl"/>
        </w:rPr>
        <w:t>the</w:t>
      </w:r>
      <w:proofErr w:type="spellEnd"/>
      <w:r w:rsidRPr="0085340C">
        <w:rPr>
          <w:rFonts w:ascii="Times New Roman" w:hAnsi="Times New Roman" w:cs="Times New Roman"/>
          <w:lang w:val="es-ES_tradnl"/>
        </w:rPr>
        <w:t xml:space="preserve"> </w:t>
      </w:r>
      <w:proofErr w:type="spellStart"/>
      <w:r w:rsidRPr="0085340C">
        <w:rPr>
          <w:rFonts w:ascii="Times New Roman" w:hAnsi="Times New Roman" w:cs="Times New Roman"/>
          <w:lang w:val="es-ES_tradnl"/>
        </w:rPr>
        <w:t>Children</w:t>
      </w:r>
      <w:proofErr w:type="spellEnd"/>
      <w:r w:rsidRPr="0085340C">
        <w:rPr>
          <w:rFonts w:ascii="Times New Roman" w:hAnsi="Times New Roman" w:cs="Times New Roman"/>
          <w:lang w:val="es-ES_tradnl"/>
        </w:rPr>
        <w:t>, Reino Unido,  Bogotá,</w:t>
      </w:r>
      <w:r w:rsidRPr="0085340C">
        <w:rPr>
          <w:rFonts w:ascii="Times New Roman" w:hAnsi="Times New Roman" w:cs="Times New Roman"/>
          <w:spacing w:val="-13"/>
          <w:lang w:val="es-ES_tradnl"/>
        </w:rPr>
        <w:t xml:space="preserve"> </w:t>
      </w:r>
      <w:r w:rsidRPr="0085340C">
        <w:rPr>
          <w:rFonts w:ascii="Times New Roman" w:hAnsi="Times New Roman" w:cs="Times New Roman"/>
          <w:lang w:val="es-ES_tradnl"/>
        </w:rPr>
        <w:t>2010.</w:t>
      </w:r>
    </w:p>
    <w:p w14:paraId="161B7D57" w14:textId="77777777" w:rsidR="0085340C" w:rsidRPr="0085340C" w:rsidRDefault="0085340C" w:rsidP="0085340C">
      <w:pPr>
        <w:rPr>
          <w:rFonts w:ascii="Times New Roman" w:eastAsia="Arial" w:hAnsi="Times New Roman" w:cs="Times New Roman"/>
          <w:sz w:val="24"/>
          <w:szCs w:val="24"/>
          <w:lang w:val="es-ES_tradnl"/>
        </w:rPr>
      </w:pPr>
    </w:p>
    <w:p w14:paraId="37A4240F" w14:textId="77777777" w:rsidR="0085340C" w:rsidRPr="0085340C" w:rsidRDefault="0085340C" w:rsidP="0085340C">
      <w:pPr>
        <w:pStyle w:val="Textoindependiente"/>
        <w:ind w:right="190"/>
        <w:jc w:val="both"/>
        <w:rPr>
          <w:rFonts w:ascii="Times New Roman" w:hAnsi="Times New Roman" w:cs="Times New Roman"/>
          <w:lang w:val="es-ES_tradnl"/>
        </w:rPr>
      </w:pPr>
      <w:r w:rsidRPr="0085340C">
        <w:rPr>
          <w:rFonts w:ascii="Times New Roman" w:hAnsi="Times New Roman" w:cs="Times New Roman"/>
          <w:lang w:val="es-ES_tradnl"/>
        </w:rPr>
        <w:t xml:space="preserve">Ley 1620 de 2013. Tomado de </w:t>
      </w:r>
      <w:hyperlink r:id="rId27">
        <w:r w:rsidRPr="0085340C">
          <w:rPr>
            <w:rFonts w:ascii="Times New Roman" w:hAnsi="Times New Roman" w:cs="Times New Roman"/>
            <w:spacing w:val="-1"/>
            <w:lang w:val="es-ES_tradnl"/>
          </w:rPr>
          <w:t>http://wsp.presidencia.gov.co/Normativa/Leyes/Documents/2013/LEY%201620%20DEL</w:t>
        </w:r>
      </w:hyperlink>
    </w:p>
    <w:p w14:paraId="2F0828CB" w14:textId="77777777" w:rsidR="0085340C" w:rsidRPr="0085340C" w:rsidRDefault="0085340C" w:rsidP="0085340C">
      <w:pPr>
        <w:pStyle w:val="Textoindependiente"/>
        <w:jc w:val="both"/>
        <w:rPr>
          <w:rFonts w:ascii="Times New Roman" w:hAnsi="Times New Roman" w:cs="Times New Roman"/>
          <w:lang w:val="es-ES_tradnl"/>
        </w:rPr>
      </w:pPr>
      <w:r w:rsidRPr="0085340C">
        <w:rPr>
          <w:rFonts w:ascii="Times New Roman" w:hAnsi="Times New Roman" w:cs="Times New Roman"/>
          <w:lang w:val="es-ES_tradnl"/>
        </w:rPr>
        <w:t>%2015%20DE%20MARZO%20DE%202013.pdf</w:t>
      </w:r>
    </w:p>
    <w:p w14:paraId="6711C950" w14:textId="77777777" w:rsidR="0085340C" w:rsidRPr="0085340C" w:rsidRDefault="0085340C" w:rsidP="0085340C">
      <w:pPr>
        <w:rPr>
          <w:rFonts w:ascii="Times New Roman" w:eastAsia="Arial" w:hAnsi="Times New Roman" w:cs="Times New Roman"/>
          <w:sz w:val="24"/>
          <w:szCs w:val="24"/>
          <w:lang w:val="es-ES_tradnl"/>
        </w:rPr>
      </w:pPr>
    </w:p>
    <w:p w14:paraId="3064EC89" w14:textId="77777777" w:rsidR="0085340C" w:rsidRPr="0085340C" w:rsidRDefault="0085340C" w:rsidP="0085340C">
      <w:pPr>
        <w:pStyle w:val="Textoindependiente"/>
        <w:ind w:right="2130"/>
        <w:rPr>
          <w:rFonts w:ascii="Times New Roman" w:hAnsi="Times New Roman" w:cs="Times New Roman"/>
          <w:lang w:val="es-ES_tradnl"/>
        </w:rPr>
      </w:pPr>
      <w:r w:rsidRPr="0085340C">
        <w:rPr>
          <w:rFonts w:ascii="Times New Roman" w:hAnsi="Times New Roman" w:cs="Times New Roman"/>
          <w:lang w:val="es-ES_tradnl"/>
        </w:rPr>
        <w:t xml:space="preserve">Ley 115 de Febrero 8 de 1994 tomado de </w:t>
      </w:r>
      <w:hyperlink r:id="rId28">
        <w:r w:rsidRPr="0085340C">
          <w:rPr>
            <w:rFonts w:ascii="Times New Roman" w:hAnsi="Times New Roman" w:cs="Times New Roman"/>
            <w:spacing w:val="-1"/>
            <w:lang w:val="es-ES_tradnl"/>
          </w:rPr>
          <w:t>http://www.mineducacion.gov.co/1621/articles-85906_archivo_pdf.pdf</w:t>
        </w:r>
      </w:hyperlink>
    </w:p>
    <w:p w14:paraId="2AD321E2" w14:textId="77777777" w:rsidR="0085340C" w:rsidRPr="0085340C" w:rsidRDefault="0085340C" w:rsidP="0085340C">
      <w:pPr>
        <w:rPr>
          <w:rFonts w:ascii="Times New Roman" w:eastAsia="Arial" w:hAnsi="Times New Roman" w:cs="Times New Roman"/>
          <w:sz w:val="24"/>
          <w:szCs w:val="24"/>
          <w:lang w:val="es-ES_tradnl"/>
        </w:rPr>
      </w:pPr>
    </w:p>
    <w:p w14:paraId="00C793FA" w14:textId="77777777" w:rsidR="0085340C" w:rsidRPr="0085340C" w:rsidRDefault="0085340C" w:rsidP="0085340C">
      <w:pPr>
        <w:pStyle w:val="Textoindependiente"/>
        <w:ind w:right="113"/>
        <w:jc w:val="both"/>
        <w:rPr>
          <w:rFonts w:ascii="Times New Roman" w:hAnsi="Times New Roman" w:cs="Times New Roman"/>
          <w:lang w:val="es-ES_tradnl"/>
        </w:rPr>
      </w:pPr>
      <w:r w:rsidRPr="0085340C">
        <w:rPr>
          <w:rFonts w:ascii="Times New Roman" w:hAnsi="Times New Roman" w:cs="Times New Roman"/>
          <w:lang w:val="es-ES_tradnl"/>
        </w:rPr>
        <w:t xml:space="preserve">Organización Mundial de la salud, Cuestiones de sexualidad humana: formación de profesionales de la salud, ginebra, 1975. Tomado de </w:t>
      </w:r>
      <w:hyperlink r:id="rId29">
        <w:r w:rsidRPr="0085340C">
          <w:rPr>
            <w:rFonts w:ascii="Times New Roman" w:hAnsi="Times New Roman" w:cs="Times New Roman"/>
            <w:u w:val="single" w:color="000000"/>
            <w:lang w:val="es-ES_tradnl"/>
          </w:rPr>
          <w:t>http://whqlibdoc.who.int/trs/WHO_TRS_572_spa.pdf</w:t>
        </w:r>
      </w:hyperlink>
    </w:p>
    <w:p w14:paraId="03848C21" w14:textId="77777777" w:rsidR="0085340C" w:rsidRPr="0085340C" w:rsidRDefault="0085340C" w:rsidP="0085340C">
      <w:pPr>
        <w:rPr>
          <w:rFonts w:ascii="Times New Roman" w:eastAsia="Arial" w:hAnsi="Times New Roman" w:cs="Times New Roman"/>
          <w:sz w:val="24"/>
          <w:szCs w:val="24"/>
          <w:lang w:val="es-ES_tradnl"/>
        </w:rPr>
      </w:pPr>
    </w:p>
    <w:p w14:paraId="0F008B36" w14:textId="5B6D0F84" w:rsidR="0085340C" w:rsidRPr="0085340C" w:rsidRDefault="0085340C" w:rsidP="0085340C">
      <w:pPr>
        <w:pStyle w:val="Textoindependiente"/>
        <w:tabs>
          <w:tab w:val="left" w:pos="2064"/>
          <w:tab w:val="left" w:pos="3409"/>
        </w:tabs>
        <w:spacing w:before="69"/>
        <w:ind w:right="105"/>
        <w:rPr>
          <w:rFonts w:ascii="Times New Roman" w:hAnsi="Times New Roman" w:cs="Times New Roman"/>
          <w:lang w:val="es-ES_tradnl"/>
        </w:rPr>
        <w:sectPr w:rsidR="0085340C" w:rsidRPr="0085340C" w:rsidSect="006279E6">
          <w:footerReference w:type="default" r:id="rId30"/>
          <w:pgSz w:w="12240" w:h="15840"/>
          <w:pgMar w:top="1418" w:right="1418" w:bottom="1418" w:left="1701" w:header="0" w:footer="0" w:gutter="0"/>
          <w:cols w:space="720"/>
        </w:sectPr>
      </w:pPr>
      <w:r w:rsidRPr="0085340C">
        <w:rPr>
          <w:rFonts w:ascii="Times New Roman" w:hAnsi="Times New Roman" w:cs="Times New Roman"/>
          <w:lang w:val="es-ES_tradnl"/>
        </w:rPr>
        <w:t>Orientaciones y estrategias para implementar los proyectos pedagógicos transversales. Tomado</w:t>
      </w:r>
      <w:r w:rsidRPr="0085340C">
        <w:rPr>
          <w:rFonts w:ascii="Times New Roman" w:hAnsi="Times New Roman" w:cs="Times New Roman"/>
          <w:lang w:val="es-ES_tradnl"/>
        </w:rPr>
        <w:tab/>
        <w:t>de</w:t>
      </w:r>
      <w:r w:rsidRPr="0085340C">
        <w:rPr>
          <w:rFonts w:ascii="Times New Roman" w:hAnsi="Times New Roman" w:cs="Times New Roman"/>
          <w:lang w:val="es-ES_tradnl"/>
        </w:rPr>
        <w:tab/>
      </w:r>
      <w:hyperlink r:id="rId31" w:anchor=".UmF_3nBFW-l">
        <w:r w:rsidRPr="0085340C">
          <w:rPr>
            <w:rFonts w:ascii="Times New Roman" w:hAnsi="Times New Roman" w:cs="Times New Roman"/>
            <w:u w:val="single" w:color="000000"/>
            <w:lang w:val="es-ES_tradnl"/>
          </w:rPr>
          <w:t xml:space="preserve">http://www.seduca.gov.co/index.php/dependencias-de-la- </w:t>
        </w:r>
      </w:hyperlink>
      <w:r w:rsidRPr="0085340C">
        <w:rPr>
          <w:rFonts w:ascii="Times New Roman" w:hAnsi="Times New Roman" w:cs="Times New Roman"/>
          <w:u w:val="single" w:color="000000"/>
          <w:lang w:val="es-ES_tradnl"/>
        </w:rPr>
        <w:t>secretaria/fomento-calidad/2381-orientacion-de-estrategias-para-implementar-los- proyectos-pedagogicos-transversales-.html#.UmF_3nBFW</w:t>
      </w:r>
    </w:p>
    <w:p w14:paraId="22E93E97" w14:textId="77777777" w:rsidR="00B85615" w:rsidRPr="0085340C" w:rsidRDefault="00B85615" w:rsidP="0085340C">
      <w:pPr>
        <w:spacing w:before="10" w:line="360" w:lineRule="auto"/>
        <w:rPr>
          <w:rFonts w:ascii="Times New Roman" w:eastAsia="Arial" w:hAnsi="Times New Roman" w:cs="Times New Roman"/>
          <w:sz w:val="24"/>
          <w:szCs w:val="24"/>
          <w:lang w:val="es-ES_tradnl"/>
        </w:rPr>
      </w:pPr>
      <w:bookmarkStart w:id="57" w:name="_bookmark9"/>
      <w:bookmarkEnd w:id="57"/>
    </w:p>
    <w:sectPr w:rsidR="00B85615" w:rsidRPr="0085340C" w:rsidSect="00106BB0">
      <w:footerReference w:type="default" r:id="rId32"/>
      <w:pgSz w:w="12240" w:h="15840"/>
      <w:pgMar w:top="1418" w:right="1418" w:bottom="1418" w:left="1701" w:header="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E4B82" w14:textId="77777777" w:rsidR="009839E6" w:rsidRDefault="009839E6">
      <w:r>
        <w:separator/>
      </w:r>
    </w:p>
  </w:endnote>
  <w:endnote w:type="continuationSeparator" w:id="0">
    <w:p w14:paraId="4FA9EBFE" w14:textId="77777777" w:rsidR="009839E6" w:rsidRDefault="0098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0200" w14:textId="77777777" w:rsidR="005276E2" w:rsidRDefault="009839E6">
    <w:pPr>
      <w:spacing w:line="14" w:lineRule="auto"/>
      <w:rPr>
        <w:sz w:val="20"/>
        <w:szCs w:val="20"/>
      </w:rPr>
    </w:pPr>
    <w:r>
      <w:pict w14:anchorId="134FD122">
        <v:shapetype id="_x0000_t202" coordsize="21600,21600" o:spt="202" path="m,l,21600r21600,l21600,xe">
          <v:stroke joinstyle="miter"/>
          <v:path gradientshapeok="t" o:connecttype="rect"/>
        </v:shapetype>
        <v:shape id="_x0000_s2049" type="#_x0000_t202" style="position:absolute;margin-left:312.2pt;margin-top:729.2pt;width:16pt;height:14pt;z-index:-251657216;mso-position-horizontal-relative:page;mso-position-vertical-relative:page" filled="f" stroked="f">
          <v:textbox style="mso-next-textbox:#_x0000_s2049" inset="0,0,0,0">
            <w:txbxContent>
              <w:p w14:paraId="3816D05F" w14:textId="77777777" w:rsidR="005276E2" w:rsidRDefault="005276E2">
                <w:pPr>
                  <w:pStyle w:val="Textoindependiente"/>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25E0F">
                  <w:rPr>
                    <w:rFonts w:ascii="Times New Roman"/>
                    <w:noProof/>
                  </w:rPr>
                  <w:t>13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1794" w14:textId="77777777" w:rsidR="005276E2" w:rsidRDefault="005276E2">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D9B7" w14:textId="77777777" w:rsidR="005276E2" w:rsidRDefault="009839E6">
    <w:pPr>
      <w:spacing w:line="14" w:lineRule="auto"/>
      <w:rPr>
        <w:sz w:val="19"/>
        <w:szCs w:val="19"/>
      </w:rPr>
    </w:pPr>
    <w:r>
      <w:pict w14:anchorId="7816AEEF">
        <v:shapetype id="_x0000_t202" coordsize="21600,21600" o:spt="202" path="m,l,21600r21600,l21600,xe">
          <v:stroke joinstyle="miter"/>
          <v:path gradientshapeok="t" o:connecttype="rect"/>
        </v:shapetype>
        <v:shape id="_x0000_s2058" type="#_x0000_t202" style="position:absolute;margin-left:312.2pt;margin-top:729.2pt;width:16pt;height:14pt;z-index:-251653120;mso-position-horizontal-relative:page;mso-position-vertical-relative:page" filled="f" stroked="f">
          <v:textbox style="mso-next-textbox:#_x0000_s2058" inset="0,0,0,0">
            <w:txbxContent>
              <w:p w14:paraId="5FD1DF94" w14:textId="77777777" w:rsidR="005276E2" w:rsidRDefault="005276E2">
                <w:pPr>
                  <w:pStyle w:val="Textoindependiente"/>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25E0F">
                  <w:rPr>
                    <w:rFonts w:ascii="Times New Roman"/>
                    <w:noProof/>
                  </w:rPr>
                  <w:t>16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4AF42" w14:textId="77777777" w:rsidR="005276E2" w:rsidRDefault="009839E6">
    <w:pPr>
      <w:spacing w:line="14" w:lineRule="auto"/>
      <w:rPr>
        <w:sz w:val="19"/>
        <w:szCs w:val="19"/>
      </w:rPr>
    </w:pPr>
    <w:r>
      <w:pict w14:anchorId="1941FFC3">
        <v:shapetype id="_x0000_t202" coordsize="21600,21600" o:spt="202" path="m,l,21600r21600,l21600,xe">
          <v:stroke joinstyle="miter"/>
          <v:path gradientshapeok="t" o:connecttype="rect"/>
        </v:shapetype>
        <v:shape id="_x0000_s2053" type="#_x0000_t202" style="position:absolute;margin-left:312.2pt;margin-top:729.2pt;width:16pt;height:14pt;z-index:-251655168;mso-position-horizontal-relative:page;mso-position-vertical-relative:page" filled="f" stroked="f">
          <v:textbox style="mso-next-textbox:#_x0000_s2053" inset="0,0,0,0">
            <w:txbxContent>
              <w:p w14:paraId="0924CE17" w14:textId="77777777" w:rsidR="005276E2" w:rsidRDefault="005276E2">
                <w:pPr>
                  <w:pStyle w:val="Textoindependiente"/>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25E0F">
                  <w:rPr>
                    <w:rFonts w:ascii="Times New Roman"/>
                    <w:noProof/>
                  </w:rPr>
                  <w:t>18</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D795" w14:textId="77777777" w:rsidR="005276E2" w:rsidRDefault="005276E2">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3569" w14:textId="77777777" w:rsidR="005276E2" w:rsidRDefault="005276E2">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0ED2" w14:textId="77777777" w:rsidR="005276E2" w:rsidRDefault="005276E2">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3CD2" w14:textId="77777777" w:rsidR="009839E6" w:rsidRDefault="009839E6">
      <w:r>
        <w:separator/>
      </w:r>
    </w:p>
  </w:footnote>
  <w:footnote w:type="continuationSeparator" w:id="0">
    <w:p w14:paraId="2B3B7C37" w14:textId="77777777" w:rsidR="009839E6" w:rsidRDefault="00983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3DD"/>
    <w:multiLevelType w:val="hybridMultilevel"/>
    <w:tmpl w:val="A9047B52"/>
    <w:lvl w:ilvl="0" w:tplc="0C0A0015">
      <w:start w:val="1"/>
      <w:numFmt w:val="upperLetter"/>
      <w:lvlText w:val="%1."/>
      <w:lvlJc w:val="left"/>
      <w:pPr>
        <w:ind w:left="1542" w:hanging="360"/>
      </w:pPr>
    </w:lvl>
    <w:lvl w:ilvl="1" w:tplc="0C0A0019" w:tentative="1">
      <w:start w:val="1"/>
      <w:numFmt w:val="lowerLetter"/>
      <w:lvlText w:val="%2."/>
      <w:lvlJc w:val="left"/>
      <w:pPr>
        <w:ind w:left="2262" w:hanging="360"/>
      </w:pPr>
    </w:lvl>
    <w:lvl w:ilvl="2" w:tplc="0C0A001B">
      <w:start w:val="1"/>
      <w:numFmt w:val="lowerRoman"/>
      <w:lvlText w:val="%3."/>
      <w:lvlJc w:val="right"/>
      <w:pPr>
        <w:ind w:left="2982" w:hanging="180"/>
      </w:pPr>
    </w:lvl>
    <w:lvl w:ilvl="3" w:tplc="0C0A000F" w:tentative="1">
      <w:start w:val="1"/>
      <w:numFmt w:val="decimal"/>
      <w:lvlText w:val="%4."/>
      <w:lvlJc w:val="left"/>
      <w:pPr>
        <w:ind w:left="3702" w:hanging="360"/>
      </w:pPr>
    </w:lvl>
    <w:lvl w:ilvl="4" w:tplc="0C0A0019" w:tentative="1">
      <w:start w:val="1"/>
      <w:numFmt w:val="lowerLetter"/>
      <w:lvlText w:val="%5."/>
      <w:lvlJc w:val="left"/>
      <w:pPr>
        <w:ind w:left="4422" w:hanging="360"/>
      </w:pPr>
    </w:lvl>
    <w:lvl w:ilvl="5" w:tplc="0C0A001B" w:tentative="1">
      <w:start w:val="1"/>
      <w:numFmt w:val="lowerRoman"/>
      <w:lvlText w:val="%6."/>
      <w:lvlJc w:val="right"/>
      <w:pPr>
        <w:ind w:left="5142" w:hanging="180"/>
      </w:pPr>
    </w:lvl>
    <w:lvl w:ilvl="6" w:tplc="0C0A000F" w:tentative="1">
      <w:start w:val="1"/>
      <w:numFmt w:val="decimal"/>
      <w:lvlText w:val="%7."/>
      <w:lvlJc w:val="left"/>
      <w:pPr>
        <w:ind w:left="5862" w:hanging="360"/>
      </w:pPr>
    </w:lvl>
    <w:lvl w:ilvl="7" w:tplc="0C0A0019" w:tentative="1">
      <w:start w:val="1"/>
      <w:numFmt w:val="lowerLetter"/>
      <w:lvlText w:val="%8."/>
      <w:lvlJc w:val="left"/>
      <w:pPr>
        <w:ind w:left="6582" w:hanging="360"/>
      </w:pPr>
    </w:lvl>
    <w:lvl w:ilvl="8" w:tplc="0C0A001B" w:tentative="1">
      <w:start w:val="1"/>
      <w:numFmt w:val="lowerRoman"/>
      <w:lvlText w:val="%9."/>
      <w:lvlJc w:val="right"/>
      <w:pPr>
        <w:ind w:left="7302" w:hanging="180"/>
      </w:pPr>
    </w:lvl>
  </w:abstractNum>
  <w:abstractNum w:abstractNumId="1">
    <w:nsid w:val="0A4655DB"/>
    <w:multiLevelType w:val="hybridMultilevel"/>
    <w:tmpl w:val="D1ECF286"/>
    <w:lvl w:ilvl="0" w:tplc="B24C7BBE">
      <w:start w:val="1"/>
      <w:numFmt w:val="lowerLetter"/>
      <w:lvlText w:val="%1)"/>
      <w:lvlJc w:val="left"/>
      <w:pPr>
        <w:ind w:left="382" w:hanging="281"/>
        <w:jc w:val="left"/>
      </w:pPr>
      <w:rPr>
        <w:rFonts w:ascii="Arial" w:eastAsia="Arial" w:hAnsi="Arial" w:hint="default"/>
        <w:w w:val="99"/>
        <w:sz w:val="24"/>
        <w:szCs w:val="24"/>
      </w:rPr>
    </w:lvl>
    <w:lvl w:ilvl="1" w:tplc="BEEE2786">
      <w:start w:val="1"/>
      <w:numFmt w:val="bullet"/>
      <w:lvlText w:val="•"/>
      <w:lvlJc w:val="left"/>
      <w:pPr>
        <w:ind w:left="1304" w:hanging="281"/>
      </w:pPr>
      <w:rPr>
        <w:rFonts w:hint="default"/>
      </w:rPr>
    </w:lvl>
    <w:lvl w:ilvl="2" w:tplc="868C0BD0">
      <w:start w:val="1"/>
      <w:numFmt w:val="bullet"/>
      <w:lvlText w:val="•"/>
      <w:lvlJc w:val="left"/>
      <w:pPr>
        <w:ind w:left="2228" w:hanging="281"/>
      </w:pPr>
      <w:rPr>
        <w:rFonts w:hint="default"/>
      </w:rPr>
    </w:lvl>
    <w:lvl w:ilvl="3" w:tplc="734CADC6">
      <w:start w:val="1"/>
      <w:numFmt w:val="bullet"/>
      <w:lvlText w:val="•"/>
      <w:lvlJc w:val="left"/>
      <w:pPr>
        <w:ind w:left="3152" w:hanging="281"/>
      </w:pPr>
      <w:rPr>
        <w:rFonts w:hint="default"/>
      </w:rPr>
    </w:lvl>
    <w:lvl w:ilvl="4" w:tplc="F4FACB02">
      <w:start w:val="1"/>
      <w:numFmt w:val="bullet"/>
      <w:lvlText w:val="•"/>
      <w:lvlJc w:val="left"/>
      <w:pPr>
        <w:ind w:left="4076" w:hanging="281"/>
      </w:pPr>
      <w:rPr>
        <w:rFonts w:hint="default"/>
      </w:rPr>
    </w:lvl>
    <w:lvl w:ilvl="5" w:tplc="A45621D2">
      <w:start w:val="1"/>
      <w:numFmt w:val="bullet"/>
      <w:lvlText w:val="•"/>
      <w:lvlJc w:val="left"/>
      <w:pPr>
        <w:ind w:left="5000" w:hanging="281"/>
      </w:pPr>
      <w:rPr>
        <w:rFonts w:hint="default"/>
      </w:rPr>
    </w:lvl>
    <w:lvl w:ilvl="6" w:tplc="DE9C874C">
      <w:start w:val="1"/>
      <w:numFmt w:val="bullet"/>
      <w:lvlText w:val="•"/>
      <w:lvlJc w:val="left"/>
      <w:pPr>
        <w:ind w:left="5924" w:hanging="281"/>
      </w:pPr>
      <w:rPr>
        <w:rFonts w:hint="default"/>
      </w:rPr>
    </w:lvl>
    <w:lvl w:ilvl="7" w:tplc="E2EE4C9A">
      <w:start w:val="1"/>
      <w:numFmt w:val="bullet"/>
      <w:lvlText w:val="•"/>
      <w:lvlJc w:val="left"/>
      <w:pPr>
        <w:ind w:left="6848" w:hanging="281"/>
      </w:pPr>
      <w:rPr>
        <w:rFonts w:hint="default"/>
      </w:rPr>
    </w:lvl>
    <w:lvl w:ilvl="8" w:tplc="2E34FEFA">
      <w:start w:val="1"/>
      <w:numFmt w:val="bullet"/>
      <w:lvlText w:val="•"/>
      <w:lvlJc w:val="left"/>
      <w:pPr>
        <w:ind w:left="7772" w:hanging="281"/>
      </w:pPr>
      <w:rPr>
        <w:rFonts w:hint="default"/>
      </w:rPr>
    </w:lvl>
  </w:abstractNum>
  <w:abstractNum w:abstractNumId="2">
    <w:nsid w:val="1538303A"/>
    <w:multiLevelType w:val="hybridMultilevel"/>
    <w:tmpl w:val="9F7A8FC2"/>
    <w:lvl w:ilvl="0" w:tplc="9D8CA1D2">
      <w:start w:val="7"/>
      <w:numFmt w:val="decimal"/>
      <w:lvlText w:val="%1."/>
      <w:lvlJc w:val="left"/>
      <w:pPr>
        <w:ind w:left="697" w:hanging="308"/>
        <w:jc w:val="left"/>
      </w:pPr>
      <w:rPr>
        <w:rFonts w:ascii="Arial" w:eastAsia="Arial" w:hAnsi="Arial" w:hint="default"/>
        <w:b/>
        <w:bCs/>
        <w:w w:val="100"/>
        <w:sz w:val="22"/>
        <w:szCs w:val="22"/>
      </w:rPr>
    </w:lvl>
    <w:lvl w:ilvl="1" w:tplc="9856A062">
      <w:start w:val="1"/>
      <w:numFmt w:val="bullet"/>
      <w:lvlText w:val="•"/>
      <w:lvlJc w:val="left"/>
      <w:pPr>
        <w:ind w:left="1564" w:hanging="308"/>
      </w:pPr>
      <w:rPr>
        <w:rFonts w:hint="default"/>
      </w:rPr>
    </w:lvl>
    <w:lvl w:ilvl="2" w:tplc="3BCC5DAC">
      <w:start w:val="1"/>
      <w:numFmt w:val="bullet"/>
      <w:lvlText w:val="•"/>
      <w:lvlJc w:val="left"/>
      <w:pPr>
        <w:ind w:left="2428" w:hanging="308"/>
      </w:pPr>
      <w:rPr>
        <w:rFonts w:hint="default"/>
      </w:rPr>
    </w:lvl>
    <w:lvl w:ilvl="3" w:tplc="F228813A">
      <w:start w:val="1"/>
      <w:numFmt w:val="bullet"/>
      <w:lvlText w:val="•"/>
      <w:lvlJc w:val="left"/>
      <w:pPr>
        <w:ind w:left="3292" w:hanging="308"/>
      </w:pPr>
      <w:rPr>
        <w:rFonts w:hint="default"/>
      </w:rPr>
    </w:lvl>
    <w:lvl w:ilvl="4" w:tplc="0E540014">
      <w:start w:val="1"/>
      <w:numFmt w:val="bullet"/>
      <w:lvlText w:val="•"/>
      <w:lvlJc w:val="left"/>
      <w:pPr>
        <w:ind w:left="4156" w:hanging="308"/>
      </w:pPr>
      <w:rPr>
        <w:rFonts w:hint="default"/>
      </w:rPr>
    </w:lvl>
    <w:lvl w:ilvl="5" w:tplc="72EEA0D4">
      <w:start w:val="1"/>
      <w:numFmt w:val="bullet"/>
      <w:lvlText w:val="•"/>
      <w:lvlJc w:val="left"/>
      <w:pPr>
        <w:ind w:left="5020" w:hanging="308"/>
      </w:pPr>
      <w:rPr>
        <w:rFonts w:hint="default"/>
      </w:rPr>
    </w:lvl>
    <w:lvl w:ilvl="6" w:tplc="94422142">
      <w:start w:val="1"/>
      <w:numFmt w:val="bullet"/>
      <w:lvlText w:val="•"/>
      <w:lvlJc w:val="left"/>
      <w:pPr>
        <w:ind w:left="5884" w:hanging="308"/>
      </w:pPr>
      <w:rPr>
        <w:rFonts w:hint="default"/>
      </w:rPr>
    </w:lvl>
    <w:lvl w:ilvl="7" w:tplc="42AA03E4">
      <w:start w:val="1"/>
      <w:numFmt w:val="bullet"/>
      <w:lvlText w:val="•"/>
      <w:lvlJc w:val="left"/>
      <w:pPr>
        <w:ind w:left="6748" w:hanging="308"/>
      </w:pPr>
      <w:rPr>
        <w:rFonts w:hint="default"/>
      </w:rPr>
    </w:lvl>
    <w:lvl w:ilvl="8" w:tplc="B234FC10">
      <w:start w:val="1"/>
      <w:numFmt w:val="bullet"/>
      <w:lvlText w:val="•"/>
      <w:lvlJc w:val="left"/>
      <w:pPr>
        <w:ind w:left="7612" w:hanging="308"/>
      </w:pPr>
      <w:rPr>
        <w:rFonts w:hint="default"/>
      </w:rPr>
    </w:lvl>
  </w:abstractNum>
  <w:abstractNum w:abstractNumId="3">
    <w:nsid w:val="1AF3194A"/>
    <w:multiLevelType w:val="hybridMultilevel"/>
    <w:tmpl w:val="AAECB818"/>
    <w:lvl w:ilvl="0" w:tplc="46A0F7D6">
      <w:start w:val="1"/>
      <w:numFmt w:val="upperLetter"/>
      <w:lvlText w:val="%1."/>
      <w:lvlJc w:val="left"/>
      <w:pPr>
        <w:ind w:left="822" w:hanging="348"/>
        <w:jc w:val="left"/>
      </w:pPr>
      <w:rPr>
        <w:rFonts w:ascii="Arial" w:eastAsia="Arial" w:hAnsi="Arial" w:hint="default"/>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4C6DB8"/>
    <w:multiLevelType w:val="hybridMultilevel"/>
    <w:tmpl w:val="1116F6E2"/>
    <w:lvl w:ilvl="0" w:tplc="DF344FEE">
      <w:start w:val="1"/>
      <w:numFmt w:val="lowerLetter"/>
      <w:lvlText w:val="%1)"/>
      <w:lvlJc w:val="left"/>
      <w:pPr>
        <w:ind w:left="382" w:hanging="281"/>
        <w:jc w:val="left"/>
      </w:pPr>
      <w:rPr>
        <w:rFonts w:ascii="Arial" w:eastAsia="Arial" w:hAnsi="Arial" w:hint="default"/>
        <w:w w:val="99"/>
        <w:sz w:val="24"/>
        <w:szCs w:val="24"/>
      </w:rPr>
    </w:lvl>
    <w:lvl w:ilvl="1" w:tplc="B594A53E">
      <w:start w:val="1"/>
      <w:numFmt w:val="bullet"/>
      <w:lvlText w:val="•"/>
      <w:lvlJc w:val="left"/>
      <w:pPr>
        <w:ind w:left="613" w:hanging="281"/>
      </w:pPr>
      <w:rPr>
        <w:rFonts w:hint="default"/>
      </w:rPr>
    </w:lvl>
    <w:lvl w:ilvl="2" w:tplc="AA7E458C">
      <w:start w:val="1"/>
      <w:numFmt w:val="bullet"/>
      <w:lvlText w:val="•"/>
      <w:lvlJc w:val="left"/>
      <w:pPr>
        <w:ind w:left="846" w:hanging="281"/>
      </w:pPr>
      <w:rPr>
        <w:rFonts w:hint="default"/>
      </w:rPr>
    </w:lvl>
    <w:lvl w:ilvl="3" w:tplc="623E4834">
      <w:start w:val="1"/>
      <w:numFmt w:val="bullet"/>
      <w:lvlText w:val="•"/>
      <w:lvlJc w:val="left"/>
      <w:pPr>
        <w:ind w:left="1079" w:hanging="281"/>
      </w:pPr>
      <w:rPr>
        <w:rFonts w:hint="default"/>
      </w:rPr>
    </w:lvl>
    <w:lvl w:ilvl="4" w:tplc="8ACAF06C">
      <w:start w:val="1"/>
      <w:numFmt w:val="bullet"/>
      <w:lvlText w:val="•"/>
      <w:lvlJc w:val="left"/>
      <w:pPr>
        <w:ind w:left="1312" w:hanging="281"/>
      </w:pPr>
      <w:rPr>
        <w:rFonts w:hint="default"/>
      </w:rPr>
    </w:lvl>
    <w:lvl w:ilvl="5" w:tplc="E11A549A">
      <w:start w:val="1"/>
      <w:numFmt w:val="bullet"/>
      <w:lvlText w:val="•"/>
      <w:lvlJc w:val="left"/>
      <w:pPr>
        <w:ind w:left="1545" w:hanging="281"/>
      </w:pPr>
      <w:rPr>
        <w:rFonts w:hint="default"/>
      </w:rPr>
    </w:lvl>
    <w:lvl w:ilvl="6" w:tplc="23F4D232">
      <w:start w:val="1"/>
      <w:numFmt w:val="bullet"/>
      <w:lvlText w:val="•"/>
      <w:lvlJc w:val="left"/>
      <w:pPr>
        <w:ind w:left="1778" w:hanging="281"/>
      </w:pPr>
      <w:rPr>
        <w:rFonts w:hint="default"/>
      </w:rPr>
    </w:lvl>
    <w:lvl w:ilvl="7" w:tplc="7E424794">
      <w:start w:val="1"/>
      <w:numFmt w:val="bullet"/>
      <w:lvlText w:val="•"/>
      <w:lvlJc w:val="left"/>
      <w:pPr>
        <w:ind w:left="2011" w:hanging="281"/>
      </w:pPr>
      <w:rPr>
        <w:rFonts w:hint="default"/>
      </w:rPr>
    </w:lvl>
    <w:lvl w:ilvl="8" w:tplc="7FAA2DB6">
      <w:start w:val="1"/>
      <w:numFmt w:val="bullet"/>
      <w:lvlText w:val="•"/>
      <w:lvlJc w:val="left"/>
      <w:pPr>
        <w:ind w:left="2244" w:hanging="281"/>
      </w:pPr>
      <w:rPr>
        <w:rFonts w:hint="default"/>
      </w:rPr>
    </w:lvl>
  </w:abstractNum>
  <w:abstractNum w:abstractNumId="5">
    <w:nsid w:val="27854197"/>
    <w:multiLevelType w:val="hybridMultilevel"/>
    <w:tmpl w:val="02F0EAA4"/>
    <w:lvl w:ilvl="0" w:tplc="25FA4E38">
      <w:start w:val="2"/>
      <w:numFmt w:val="decimal"/>
      <w:lvlText w:val="%1."/>
      <w:lvlJc w:val="left"/>
      <w:pPr>
        <w:ind w:left="102" w:hanging="267"/>
        <w:jc w:val="left"/>
      </w:pPr>
      <w:rPr>
        <w:rFonts w:ascii="Arial" w:eastAsia="Arial" w:hAnsi="Arial" w:hint="default"/>
        <w:w w:val="99"/>
        <w:sz w:val="24"/>
        <w:szCs w:val="24"/>
      </w:rPr>
    </w:lvl>
    <w:lvl w:ilvl="1" w:tplc="21BECADE">
      <w:start w:val="1"/>
      <w:numFmt w:val="lowerLetter"/>
      <w:lvlText w:val="%2."/>
      <w:lvlJc w:val="left"/>
      <w:pPr>
        <w:ind w:left="810" w:hanging="348"/>
        <w:jc w:val="left"/>
      </w:pPr>
      <w:rPr>
        <w:rFonts w:ascii="Arial" w:eastAsia="Arial" w:hAnsi="Arial" w:hint="default"/>
        <w:spacing w:val="-3"/>
        <w:w w:val="99"/>
        <w:sz w:val="24"/>
        <w:szCs w:val="24"/>
      </w:rPr>
    </w:lvl>
    <w:lvl w:ilvl="2" w:tplc="51081F4E">
      <w:start w:val="1"/>
      <w:numFmt w:val="bullet"/>
      <w:lvlText w:val="•"/>
      <w:lvlJc w:val="left"/>
      <w:pPr>
        <w:ind w:left="1797" w:hanging="348"/>
      </w:pPr>
      <w:rPr>
        <w:rFonts w:hint="default"/>
      </w:rPr>
    </w:lvl>
    <w:lvl w:ilvl="3" w:tplc="595C8DCE">
      <w:start w:val="1"/>
      <w:numFmt w:val="bullet"/>
      <w:lvlText w:val="•"/>
      <w:lvlJc w:val="left"/>
      <w:pPr>
        <w:ind w:left="2775" w:hanging="348"/>
      </w:pPr>
      <w:rPr>
        <w:rFonts w:hint="default"/>
      </w:rPr>
    </w:lvl>
    <w:lvl w:ilvl="4" w:tplc="A9883A3E">
      <w:start w:val="1"/>
      <w:numFmt w:val="bullet"/>
      <w:lvlText w:val="•"/>
      <w:lvlJc w:val="left"/>
      <w:pPr>
        <w:ind w:left="3753" w:hanging="348"/>
      </w:pPr>
      <w:rPr>
        <w:rFonts w:hint="default"/>
      </w:rPr>
    </w:lvl>
    <w:lvl w:ilvl="5" w:tplc="BB483304">
      <w:start w:val="1"/>
      <w:numFmt w:val="bullet"/>
      <w:lvlText w:val="•"/>
      <w:lvlJc w:val="left"/>
      <w:pPr>
        <w:ind w:left="4731" w:hanging="348"/>
      </w:pPr>
      <w:rPr>
        <w:rFonts w:hint="default"/>
      </w:rPr>
    </w:lvl>
    <w:lvl w:ilvl="6" w:tplc="8730A91C">
      <w:start w:val="1"/>
      <w:numFmt w:val="bullet"/>
      <w:lvlText w:val="•"/>
      <w:lvlJc w:val="left"/>
      <w:pPr>
        <w:ind w:left="5708" w:hanging="348"/>
      </w:pPr>
      <w:rPr>
        <w:rFonts w:hint="default"/>
      </w:rPr>
    </w:lvl>
    <w:lvl w:ilvl="7" w:tplc="3BB27C14">
      <w:start w:val="1"/>
      <w:numFmt w:val="bullet"/>
      <w:lvlText w:val="•"/>
      <w:lvlJc w:val="left"/>
      <w:pPr>
        <w:ind w:left="6686" w:hanging="348"/>
      </w:pPr>
      <w:rPr>
        <w:rFonts w:hint="default"/>
      </w:rPr>
    </w:lvl>
    <w:lvl w:ilvl="8" w:tplc="6CF44726">
      <w:start w:val="1"/>
      <w:numFmt w:val="bullet"/>
      <w:lvlText w:val="•"/>
      <w:lvlJc w:val="left"/>
      <w:pPr>
        <w:ind w:left="7664" w:hanging="348"/>
      </w:pPr>
      <w:rPr>
        <w:rFonts w:hint="default"/>
      </w:rPr>
    </w:lvl>
  </w:abstractNum>
  <w:abstractNum w:abstractNumId="6">
    <w:nsid w:val="31BE7B1D"/>
    <w:multiLevelType w:val="multilevel"/>
    <w:tmpl w:val="B4F46A42"/>
    <w:lvl w:ilvl="0">
      <w:start w:val="4"/>
      <w:numFmt w:val="decimal"/>
      <w:lvlText w:val="%1"/>
      <w:lvlJc w:val="left"/>
      <w:pPr>
        <w:ind w:left="572" w:hanging="471"/>
        <w:jc w:val="left"/>
      </w:pPr>
      <w:rPr>
        <w:rFonts w:hint="default"/>
      </w:rPr>
    </w:lvl>
    <w:lvl w:ilvl="1">
      <w:start w:val="2"/>
      <w:numFmt w:val="decimal"/>
      <w:lvlText w:val="%1.%2."/>
      <w:lvlJc w:val="left"/>
      <w:pPr>
        <w:ind w:left="572" w:hanging="471"/>
        <w:jc w:val="left"/>
      </w:pPr>
      <w:rPr>
        <w:rFonts w:ascii="Arial" w:eastAsia="Arial" w:hAnsi="Arial" w:hint="default"/>
        <w:b/>
        <w:bCs/>
        <w:i/>
        <w:w w:val="99"/>
        <w:sz w:val="24"/>
        <w:szCs w:val="24"/>
      </w:rPr>
    </w:lvl>
    <w:lvl w:ilvl="2">
      <w:start w:val="1"/>
      <w:numFmt w:val="upperLetter"/>
      <w:lvlText w:val="%3."/>
      <w:lvlJc w:val="left"/>
      <w:pPr>
        <w:ind w:left="822" w:hanging="348"/>
        <w:jc w:val="left"/>
      </w:pPr>
      <w:rPr>
        <w:rFonts w:ascii="Arial" w:eastAsia="Arial" w:hAnsi="Arial" w:hint="default"/>
        <w:w w:val="100"/>
        <w:sz w:val="24"/>
        <w:szCs w:val="24"/>
      </w:rPr>
    </w:lvl>
    <w:lvl w:ilvl="3">
      <w:start w:val="1"/>
      <w:numFmt w:val="bullet"/>
      <w:lvlText w:val="•"/>
      <w:lvlJc w:val="left"/>
      <w:pPr>
        <w:ind w:left="2775" w:hanging="348"/>
      </w:pPr>
      <w:rPr>
        <w:rFonts w:hint="default"/>
      </w:rPr>
    </w:lvl>
    <w:lvl w:ilvl="4">
      <w:start w:val="1"/>
      <w:numFmt w:val="bullet"/>
      <w:lvlText w:val="•"/>
      <w:lvlJc w:val="left"/>
      <w:pPr>
        <w:ind w:left="3753" w:hanging="348"/>
      </w:pPr>
      <w:rPr>
        <w:rFonts w:hint="default"/>
      </w:rPr>
    </w:lvl>
    <w:lvl w:ilvl="5">
      <w:start w:val="1"/>
      <w:numFmt w:val="bullet"/>
      <w:lvlText w:val="•"/>
      <w:lvlJc w:val="left"/>
      <w:pPr>
        <w:ind w:left="4731" w:hanging="348"/>
      </w:pPr>
      <w:rPr>
        <w:rFonts w:hint="default"/>
      </w:rPr>
    </w:lvl>
    <w:lvl w:ilvl="6">
      <w:start w:val="1"/>
      <w:numFmt w:val="bullet"/>
      <w:lvlText w:val="•"/>
      <w:lvlJc w:val="left"/>
      <w:pPr>
        <w:ind w:left="5708" w:hanging="348"/>
      </w:pPr>
      <w:rPr>
        <w:rFonts w:hint="default"/>
      </w:rPr>
    </w:lvl>
    <w:lvl w:ilvl="7">
      <w:start w:val="1"/>
      <w:numFmt w:val="bullet"/>
      <w:lvlText w:val="•"/>
      <w:lvlJc w:val="left"/>
      <w:pPr>
        <w:ind w:left="6686" w:hanging="348"/>
      </w:pPr>
      <w:rPr>
        <w:rFonts w:hint="default"/>
      </w:rPr>
    </w:lvl>
    <w:lvl w:ilvl="8">
      <w:start w:val="1"/>
      <w:numFmt w:val="bullet"/>
      <w:lvlText w:val="•"/>
      <w:lvlJc w:val="left"/>
      <w:pPr>
        <w:ind w:left="7664" w:hanging="348"/>
      </w:pPr>
      <w:rPr>
        <w:rFonts w:hint="default"/>
      </w:rPr>
    </w:lvl>
  </w:abstractNum>
  <w:abstractNum w:abstractNumId="7">
    <w:nsid w:val="31D57945"/>
    <w:multiLevelType w:val="hybridMultilevel"/>
    <w:tmpl w:val="47FE4D62"/>
    <w:lvl w:ilvl="0" w:tplc="FB8E3A20">
      <w:start w:val="5"/>
      <w:numFmt w:val="decimal"/>
      <w:lvlText w:val="%1."/>
      <w:lvlJc w:val="left"/>
      <w:pPr>
        <w:ind w:left="3748" w:hanging="360"/>
        <w:jc w:val="right"/>
      </w:pPr>
      <w:rPr>
        <w:rFonts w:ascii="Arial" w:eastAsia="Arial" w:hAnsi="Arial" w:hint="default"/>
        <w:b/>
        <w:bCs/>
        <w:w w:val="99"/>
        <w:sz w:val="24"/>
        <w:szCs w:val="24"/>
      </w:rPr>
    </w:lvl>
    <w:lvl w:ilvl="1" w:tplc="7032B9B4">
      <w:start w:val="1"/>
      <w:numFmt w:val="bullet"/>
      <w:lvlText w:val="•"/>
      <w:lvlJc w:val="left"/>
      <w:pPr>
        <w:ind w:left="4328" w:hanging="360"/>
      </w:pPr>
      <w:rPr>
        <w:rFonts w:hint="default"/>
      </w:rPr>
    </w:lvl>
    <w:lvl w:ilvl="2" w:tplc="C902D3EA">
      <w:start w:val="1"/>
      <w:numFmt w:val="bullet"/>
      <w:lvlText w:val="•"/>
      <w:lvlJc w:val="left"/>
      <w:pPr>
        <w:ind w:left="4916" w:hanging="360"/>
      </w:pPr>
      <w:rPr>
        <w:rFonts w:hint="default"/>
      </w:rPr>
    </w:lvl>
    <w:lvl w:ilvl="3" w:tplc="60D6497E">
      <w:start w:val="1"/>
      <w:numFmt w:val="bullet"/>
      <w:lvlText w:val="•"/>
      <w:lvlJc w:val="left"/>
      <w:pPr>
        <w:ind w:left="5504" w:hanging="360"/>
      </w:pPr>
      <w:rPr>
        <w:rFonts w:hint="default"/>
      </w:rPr>
    </w:lvl>
    <w:lvl w:ilvl="4" w:tplc="CC069D30">
      <w:start w:val="1"/>
      <w:numFmt w:val="bullet"/>
      <w:lvlText w:val="•"/>
      <w:lvlJc w:val="left"/>
      <w:pPr>
        <w:ind w:left="6092" w:hanging="360"/>
      </w:pPr>
      <w:rPr>
        <w:rFonts w:hint="default"/>
      </w:rPr>
    </w:lvl>
    <w:lvl w:ilvl="5" w:tplc="A718B794">
      <w:start w:val="1"/>
      <w:numFmt w:val="bullet"/>
      <w:lvlText w:val="•"/>
      <w:lvlJc w:val="left"/>
      <w:pPr>
        <w:ind w:left="6680" w:hanging="360"/>
      </w:pPr>
      <w:rPr>
        <w:rFonts w:hint="default"/>
      </w:rPr>
    </w:lvl>
    <w:lvl w:ilvl="6" w:tplc="331E7D2C">
      <w:start w:val="1"/>
      <w:numFmt w:val="bullet"/>
      <w:lvlText w:val="•"/>
      <w:lvlJc w:val="left"/>
      <w:pPr>
        <w:ind w:left="7268" w:hanging="360"/>
      </w:pPr>
      <w:rPr>
        <w:rFonts w:hint="default"/>
      </w:rPr>
    </w:lvl>
    <w:lvl w:ilvl="7" w:tplc="97FE724E">
      <w:start w:val="1"/>
      <w:numFmt w:val="bullet"/>
      <w:lvlText w:val="•"/>
      <w:lvlJc w:val="left"/>
      <w:pPr>
        <w:ind w:left="7856" w:hanging="360"/>
      </w:pPr>
      <w:rPr>
        <w:rFonts w:hint="default"/>
      </w:rPr>
    </w:lvl>
    <w:lvl w:ilvl="8" w:tplc="7A5A3B38">
      <w:start w:val="1"/>
      <w:numFmt w:val="bullet"/>
      <w:lvlText w:val="•"/>
      <w:lvlJc w:val="left"/>
      <w:pPr>
        <w:ind w:left="8444" w:hanging="360"/>
      </w:pPr>
      <w:rPr>
        <w:rFonts w:hint="default"/>
      </w:rPr>
    </w:lvl>
  </w:abstractNum>
  <w:abstractNum w:abstractNumId="8">
    <w:nsid w:val="3B625BE4"/>
    <w:multiLevelType w:val="hybridMultilevel"/>
    <w:tmpl w:val="6070FC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B54128"/>
    <w:multiLevelType w:val="hybridMultilevel"/>
    <w:tmpl w:val="C1FC85A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DD1940"/>
    <w:multiLevelType w:val="hybridMultilevel"/>
    <w:tmpl w:val="D584D1C8"/>
    <w:lvl w:ilvl="0" w:tplc="9C1076BC">
      <w:start w:val="1"/>
      <w:numFmt w:val="decimal"/>
      <w:lvlText w:val="%1."/>
      <w:lvlJc w:val="left"/>
      <w:pPr>
        <w:ind w:left="462" w:hanging="360"/>
        <w:jc w:val="right"/>
      </w:pPr>
      <w:rPr>
        <w:rFonts w:ascii="Arial" w:eastAsia="Arial" w:hAnsi="Arial" w:hint="default"/>
        <w:spacing w:val="-4"/>
        <w:w w:val="99"/>
        <w:sz w:val="24"/>
        <w:szCs w:val="24"/>
      </w:rPr>
    </w:lvl>
    <w:lvl w:ilvl="1" w:tplc="7CE27F1E">
      <w:start w:val="1"/>
      <w:numFmt w:val="bullet"/>
      <w:lvlText w:val="•"/>
      <w:lvlJc w:val="left"/>
      <w:pPr>
        <w:ind w:left="1620" w:hanging="360"/>
      </w:pPr>
      <w:rPr>
        <w:rFonts w:hint="default"/>
      </w:rPr>
    </w:lvl>
    <w:lvl w:ilvl="2" w:tplc="170EE00E">
      <w:start w:val="1"/>
      <w:numFmt w:val="bullet"/>
      <w:lvlText w:val="•"/>
      <w:lvlJc w:val="left"/>
      <w:pPr>
        <w:ind w:left="3980" w:hanging="360"/>
      </w:pPr>
      <w:rPr>
        <w:rFonts w:hint="default"/>
      </w:rPr>
    </w:lvl>
    <w:lvl w:ilvl="3" w:tplc="2D381348">
      <w:start w:val="1"/>
      <w:numFmt w:val="bullet"/>
      <w:lvlText w:val="•"/>
      <w:lvlJc w:val="left"/>
      <w:pPr>
        <w:ind w:left="4685" w:hanging="360"/>
      </w:pPr>
      <w:rPr>
        <w:rFonts w:hint="default"/>
      </w:rPr>
    </w:lvl>
    <w:lvl w:ilvl="4" w:tplc="18643D06">
      <w:start w:val="1"/>
      <w:numFmt w:val="bullet"/>
      <w:lvlText w:val="•"/>
      <w:lvlJc w:val="left"/>
      <w:pPr>
        <w:ind w:left="5390" w:hanging="360"/>
      </w:pPr>
      <w:rPr>
        <w:rFonts w:hint="default"/>
      </w:rPr>
    </w:lvl>
    <w:lvl w:ilvl="5" w:tplc="72F23968">
      <w:start w:val="1"/>
      <w:numFmt w:val="bullet"/>
      <w:lvlText w:val="•"/>
      <w:lvlJc w:val="left"/>
      <w:pPr>
        <w:ind w:left="6095" w:hanging="360"/>
      </w:pPr>
      <w:rPr>
        <w:rFonts w:hint="default"/>
      </w:rPr>
    </w:lvl>
    <w:lvl w:ilvl="6" w:tplc="B0C61796">
      <w:start w:val="1"/>
      <w:numFmt w:val="bullet"/>
      <w:lvlText w:val="•"/>
      <w:lvlJc w:val="left"/>
      <w:pPr>
        <w:ind w:left="6800" w:hanging="360"/>
      </w:pPr>
      <w:rPr>
        <w:rFonts w:hint="default"/>
      </w:rPr>
    </w:lvl>
    <w:lvl w:ilvl="7" w:tplc="4AA4F15A">
      <w:start w:val="1"/>
      <w:numFmt w:val="bullet"/>
      <w:lvlText w:val="•"/>
      <w:lvlJc w:val="left"/>
      <w:pPr>
        <w:ind w:left="7505" w:hanging="360"/>
      </w:pPr>
      <w:rPr>
        <w:rFonts w:hint="default"/>
      </w:rPr>
    </w:lvl>
    <w:lvl w:ilvl="8" w:tplc="971EEDC2">
      <w:start w:val="1"/>
      <w:numFmt w:val="bullet"/>
      <w:lvlText w:val="•"/>
      <w:lvlJc w:val="left"/>
      <w:pPr>
        <w:ind w:left="8210" w:hanging="360"/>
      </w:pPr>
      <w:rPr>
        <w:rFonts w:hint="default"/>
      </w:rPr>
    </w:lvl>
  </w:abstractNum>
  <w:abstractNum w:abstractNumId="11">
    <w:nsid w:val="4C0407B5"/>
    <w:multiLevelType w:val="hybridMultilevel"/>
    <w:tmpl w:val="B50636AE"/>
    <w:lvl w:ilvl="0" w:tplc="32287A9E">
      <w:start w:val="1"/>
      <w:numFmt w:val="decimal"/>
      <w:lvlText w:val="%1."/>
      <w:lvlJc w:val="left"/>
      <w:pPr>
        <w:ind w:left="438" w:hanging="336"/>
        <w:jc w:val="right"/>
      </w:pPr>
      <w:rPr>
        <w:rFonts w:ascii="Arial" w:eastAsia="Arial" w:hAnsi="Arial" w:hint="default"/>
        <w:w w:val="99"/>
        <w:sz w:val="24"/>
        <w:szCs w:val="24"/>
      </w:rPr>
    </w:lvl>
    <w:lvl w:ilvl="1" w:tplc="6178B08C">
      <w:start w:val="1"/>
      <w:numFmt w:val="bullet"/>
      <w:lvlText w:val="o"/>
      <w:lvlJc w:val="left"/>
      <w:pPr>
        <w:ind w:left="810" w:hanging="281"/>
      </w:pPr>
      <w:rPr>
        <w:rFonts w:ascii="Courier New" w:eastAsia="Courier New" w:hAnsi="Courier New" w:hint="default"/>
        <w:w w:val="100"/>
        <w:sz w:val="24"/>
        <w:szCs w:val="24"/>
      </w:rPr>
    </w:lvl>
    <w:lvl w:ilvl="2" w:tplc="9C12DBE6">
      <w:start w:val="1"/>
      <w:numFmt w:val="bullet"/>
      <w:lvlText w:val="•"/>
      <w:lvlJc w:val="left"/>
      <w:pPr>
        <w:ind w:left="880" w:hanging="281"/>
      </w:pPr>
      <w:rPr>
        <w:rFonts w:hint="default"/>
      </w:rPr>
    </w:lvl>
    <w:lvl w:ilvl="3" w:tplc="81BEFF9A">
      <w:start w:val="1"/>
      <w:numFmt w:val="bullet"/>
      <w:lvlText w:val="•"/>
      <w:lvlJc w:val="left"/>
      <w:pPr>
        <w:ind w:left="1972" w:hanging="281"/>
      </w:pPr>
      <w:rPr>
        <w:rFonts w:hint="default"/>
      </w:rPr>
    </w:lvl>
    <w:lvl w:ilvl="4" w:tplc="7FD6D43E">
      <w:start w:val="1"/>
      <w:numFmt w:val="bullet"/>
      <w:lvlText w:val="•"/>
      <w:lvlJc w:val="left"/>
      <w:pPr>
        <w:ind w:left="3065" w:hanging="281"/>
      </w:pPr>
      <w:rPr>
        <w:rFonts w:hint="default"/>
      </w:rPr>
    </w:lvl>
    <w:lvl w:ilvl="5" w:tplc="DC2E8C52">
      <w:start w:val="1"/>
      <w:numFmt w:val="bullet"/>
      <w:lvlText w:val="•"/>
      <w:lvlJc w:val="left"/>
      <w:pPr>
        <w:ind w:left="4157" w:hanging="281"/>
      </w:pPr>
      <w:rPr>
        <w:rFonts w:hint="default"/>
      </w:rPr>
    </w:lvl>
    <w:lvl w:ilvl="6" w:tplc="CF56D138">
      <w:start w:val="1"/>
      <w:numFmt w:val="bullet"/>
      <w:lvlText w:val="•"/>
      <w:lvlJc w:val="left"/>
      <w:pPr>
        <w:ind w:left="5250" w:hanging="281"/>
      </w:pPr>
      <w:rPr>
        <w:rFonts w:hint="default"/>
      </w:rPr>
    </w:lvl>
    <w:lvl w:ilvl="7" w:tplc="EE50F1B0">
      <w:start w:val="1"/>
      <w:numFmt w:val="bullet"/>
      <w:lvlText w:val="•"/>
      <w:lvlJc w:val="left"/>
      <w:pPr>
        <w:ind w:left="6342" w:hanging="281"/>
      </w:pPr>
      <w:rPr>
        <w:rFonts w:hint="default"/>
      </w:rPr>
    </w:lvl>
    <w:lvl w:ilvl="8" w:tplc="86D89552">
      <w:start w:val="1"/>
      <w:numFmt w:val="bullet"/>
      <w:lvlText w:val="•"/>
      <w:lvlJc w:val="left"/>
      <w:pPr>
        <w:ind w:left="7435" w:hanging="281"/>
      </w:pPr>
      <w:rPr>
        <w:rFonts w:hint="default"/>
      </w:rPr>
    </w:lvl>
  </w:abstractNum>
  <w:abstractNum w:abstractNumId="12">
    <w:nsid w:val="5A89718B"/>
    <w:multiLevelType w:val="multilevel"/>
    <w:tmpl w:val="F1109AC4"/>
    <w:lvl w:ilvl="0">
      <w:start w:val="1"/>
      <w:numFmt w:val="decimal"/>
      <w:lvlText w:val="%1."/>
      <w:lvlJc w:val="left"/>
      <w:pPr>
        <w:ind w:left="829" w:hanging="440"/>
        <w:jc w:val="left"/>
      </w:pPr>
      <w:rPr>
        <w:rFonts w:ascii="Arial" w:eastAsia="Arial" w:hAnsi="Arial" w:hint="default"/>
        <w:b/>
        <w:bCs/>
        <w:spacing w:val="-1"/>
        <w:w w:val="100"/>
        <w:sz w:val="22"/>
        <w:szCs w:val="22"/>
      </w:rPr>
    </w:lvl>
    <w:lvl w:ilvl="1">
      <w:start w:val="1"/>
      <w:numFmt w:val="decimal"/>
      <w:lvlText w:val="%1.%2."/>
      <w:lvlJc w:val="left"/>
      <w:pPr>
        <w:ind w:left="809" w:hanging="468"/>
        <w:jc w:val="left"/>
      </w:pPr>
      <w:rPr>
        <w:rFonts w:ascii="Arial" w:eastAsia="Arial" w:hAnsi="Arial" w:hint="default"/>
        <w:w w:val="99"/>
        <w:sz w:val="24"/>
        <w:szCs w:val="24"/>
      </w:rPr>
    </w:lvl>
    <w:lvl w:ilvl="2">
      <w:start w:val="1"/>
      <w:numFmt w:val="bullet"/>
      <w:lvlText w:val="•"/>
      <w:lvlJc w:val="left"/>
      <w:pPr>
        <w:ind w:left="1766" w:hanging="468"/>
      </w:pPr>
      <w:rPr>
        <w:rFonts w:hint="default"/>
      </w:rPr>
    </w:lvl>
    <w:lvl w:ilvl="3">
      <w:start w:val="1"/>
      <w:numFmt w:val="bullet"/>
      <w:lvlText w:val="•"/>
      <w:lvlJc w:val="left"/>
      <w:pPr>
        <w:ind w:left="2713" w:hanging="468"/>
      </w:pPr>
      <w:rPr>
        <w:rFonts w:hint="default"/>
      </w:rPr>
    </w:lvl>
    <w:lvl w:ilvl="4">
      <w:start w:val="1"/>
      <w:numFmt w:val="bullet"/>
      <w:lvlText w:val="•"/>
      <w:lvlJc w:val="left"/>
      <w:pPr>
        <w:ind w:left="3660" w:hanging="468"/>
      </w:pPr>
      <w:rPr>
        <w:rFonts w:hint="default"/>
      </w:rPr>
    </w:lvl>
    <w:lvl w:ilvl="5">
      <w:start w:val="1"/>
      <w:numFmt w:val="bullet"/>
      <w:lvlText w:val="•"/>
      <w:lvlJc w:val="left"/>
      <w:pPr>
        <w:ind w:left="4606" w:hanging="468"/>
      </w:pPr>
      <w:rPr>
        <w:rFonts w:hint="default"/>
      </w:rPr>
    </w:lvl>
    <w:lvl w:ilvl="6">
      <w:start w:val="1"/>
      <w:numFmt w:val="bullet"/>
      <w:lvlText w:val="•"/>
      <w:lvlJc w:val="left"/>
      <w:pPr>
        <w:ind w:left="5553" w:hanging="468"/>
      </w:pPr>
      <w:rPr>
        <w:rFonts w:hint="default"/>
      </w:rPr>
    </w:lvl>
    <w:lvl w:ilvl="7">
      <w:start w:val="1"/>
      <w:numFmt w:val="bullet"/>
      <w:lvlText w:val="•"/>
      <w:lvlJc w:val="left"/>
      <w:pPr>
        <w:ind w:left="6500" w:hanging="468"/>
      </w:pPr>
      <w:rPr>
        <w:rFonts w:hint="default"/>
      </w:rPr>
    </w:lvl>
    <w:lvl w:ilvl="8">
      <w:start w:val="1"/>
      <w:numFmt w:val="bullet"/>
      <w:lvlText w:val="•"/>
      <w:lvlJc w:val="left"/>
      <w:pPr>
        <w:ind w:left="7446" w:hanging="468"/>
      </w:pPr>
      <w:rPr>
        <w:rFonts w:hint="default"/>
      </w:rPr>
    </w:lvl>
  </w:abstractNum>
  <w:abstractNum w:abstractNumId="13">
    <w:nsid w:val="60B710DA"/>
    <w:multiLevelType w:val="hybridMultilevel"/>
    <w:tmpl w:val="816C85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06C2A7D"/>
    <w:multiLevelType w:val="hybridMultilevel"/>
    <w:tmpl w:val="47FE4D62"/>
    <w:lvl w:ilvl="0" w:tplc="FB8E3A20">
      <w:start w:val="5"/>
      <w:numFmt w:val="decimal"/>
      <w:lvlText w:val="%1."/>
      <w:lvlJc w:val="left"/>
      <w:pPr>
        <w:ind w:left="3748" w:hanging="360"/>
        <w:jc w:val="right"/>
      </w:pPr>
      <w:rPr>
        <w:rFonts w:ascii="Arial" w:eastAsia="Arial" w:hAnsi="Arial" w:hint="default"/>
        <w:b/>
        <w:bCs/>
        <w:w w:val="99"/>
        <w:sz w:val="24"/>
        <w:szCs w:val="24"/>
      </w:rPr>
    </w:lvl>
    <w:lvl w:ilvl="1" w:tplc="7032B9B4">
      <w:start w:val="1"/>
      <w:numFmt w:val="bullet"/>
      <w:lvlText w:val="•"/>
      <w:lvlJc w:val="left"/>
      <w:pPr>
        <w:ind w:left="4328" w:hanging="360"/>
      </w:pPr>
      <w:rPr>
        <w:rFonts w:hint="default"/>
      </w:rPr>
    </w:lvl>
    <w:lvl w:ilvl="2" w:tplc="C902D3EA">
      <w:start w:val="1"/>
      <w:numFmt w:val="bullet"/>
      <w:lvlText w:val="•"/>
      <w:lvlJc w:val="left"/>
      <w:pPr>
        <w:ind w:left="4916" w:hanging="360"/>
      </w:pPr>
      <w:rPr>
        <w:rFonts w:hint="default"/>
      </w:rPr>
    </w:lvl>
    <w:lvl w:ilvl="3" w:tplc="60D6497E">
      <w:start w:val="1"/>
      <w:numFmt w:val="bullet"/>
      <w:lvlText w:val="•"/>
      <w:lvlJc w:val="left"/>
      <w:pPr>
        <w:ind w:left="5504" w:hanging="360"/>
      </w:pPr>
      <w:rPr>
        <w:rFonts w:hint="default"/>
      </w:rPr>
    </w:lvl>
    <w:lvl w:ilvl="4" w:tplc="CC069D30">
      <w:start w:val="1"/>
      <w:numFmt w:val="bullet"/>
      <w:lvlText w:val="•"/>
      <w:lvlJc w:val="left"/>
      <w:pPr>
        <w:ind w:left="6092" w:hanging="360"/>
      </w:pPr>
      <w:rPr>
        <w:rFonts w:hint="default"/>
      </w:rPr>
    </w:lvl>
    <w:lvl w:ilvl="5" w:tplc="A718B794">
      <w:start w:val="1"/>
      <w:numFmt w:val="bullet"/>
      <w:lvlText w:val="•"/>
      <w:lvlJc w:val="left"/>
      <w:pPr>
        <w:ind w:left="6680" w:hanging="360"/>
      </w:pPr>
      <w:rPr>
        <w:rFonts w:hint="default"/>
      </w:rPr>
    </w:lvl>
    <w:lvl w:ilvl="6" w:tplc="331E7D2C">
      <w:start w:val="1"/>
      <w:numFmt w:val="bullet"/>
      <w:lvlText w:val="•"/>
      <w:lvlJc w:val="left"/>
      <w:pPr>
        <w:ind w:left="7268" w:hanging="360"/>
      </w:pPr>
      <w:rPr>
        <w:rFonts w:hint="default"/>
      </w:rPr>
    </w:lvl>
    <w:lvl w:ilvl="7" w:tplc="97FE724E">
      <w:start w:val="1"/>
      <w:numFmt w:val="bullet"/>
      <w:lvlText w:val="•"/>
      <w:lvlJc w:val="left"/>
      <w:pPr>
        <w:ind w:left="7856" w:hanging="360"/>
      </w:pPr>
      <w:rPr>
        <w:rFonts w:hint="default"/>
      </w:rPr>
    </w:lvl>
    <w:lvl w:ilvl="8" w:tplc="7A5A3B38">
      <w:start w:val="1"/>
      <w:numFmt w:val="bullet"/>
      <w:lvlText w:val="•"/>
      <w:lvlJc w:val="left"/>
      <w:pPr>
        <w:ind w:left="8444" w:hanging="360"/>
      </w:pPr>
      <w:rPr>
        <w:rFonts w:hint="default"/>
      </w:rPr>
    </w:lvl>
  </w:abstractNum>
  <w:abstractNum w:abstractNumId="15">
    <w:nsid w:val="71367AE9"/>
    <w:multiLevelType w:val="hybridMultilevel"/>
    <w:tmpl w:val="459E3102"/>
    <w:lvl w:ilvl="0" w:tplc="7CF073EC">
      <w:start w:val="13"/>
      <w:numFmt w:val="decimal"/>
      <w:lvlText w:val="%1."/>
      <w:lvlJc w:val="left"/>
      <w:pPr>
        <w:ind w:left="762" w:hanging="360"/>
        <w:jc w:val="left"/>
      </w:pPr>
      <w:rPr>
        <w:rFonts w:ascii="Times New Roman" w:eastAsia="Times New Roman" w:hAnsi="Times New Roman" w:hint="default"/>
        <w:spacing w:val="-2"/>
        <w:w w:val="99"/>
        <w:sz w:val="24"/>
        <w:szCs w:val="24"/>
      </w:rPr>
    </w:lvl>
    <w:lvl w:ilvl="1" w:tplc="A93A993C">
      <w:start w:val="1"/>
      <w:numFmt w:val="decimal"/>
      <w:lvlText w:val="%2."/>
      <w:lvlJc w:val="left"/>
      <w:pPr>
        <w:ind w:left="4204" w:hanging="348"/>
        <w:jc w:val="left"/>
      </w:pPr>
      <w:rPr>
        <w:rFonts w:ascii="Arial" w:eastAsia="Arial" w:hAnsi="Arial" w:hint="default"/>
        <w:b/>
        <w:bCs/>
        <w:w w:val="99"/>
        <w:sz w:val="24"/>
        <w:szCs w:val="24"/>
      </w:rPr>
    </w:lvl>
    <w:lvl w:ilvl="2" w:tplc="F83E2502">
      <w:start w:val="1"/>
      <w:numFmt w:val="bullet"/>
      <w:lvlText w:val="•"/>
      <w:lvlJc w:val="left"/>
      <w:pPr>
        <w:ind w:left="4260" w:hanging="348"/>
      </w:pPr>
      <w:rPr>
        <w:rFonts w:hint="default"/>
      </w:rPr>
    </w:lvl>
    <w:lvl w:ilvl="3" w:tplc="443E660E">
      <w:start w:val="1"/>
      <w:numFmt w:val="bullet"/>
      <w:lvlText w:val="•"/>
      <w:lvlJc w:val="left"/>
      <w:pPr>
        <w:ind w:left="4895" w:hanging="348"/>
      </w:pPr>
      <w:rPr>
        <w:rFonts w:hint="default"/>
      </w:rPr>
    </w:lvl>
    <w:lvl w:ilvl="4" w:tplc="89C4894C">
      <w:start w:val="1"/>
      <w:numFmt w:val="bullet"/>
      <w:lvlText w:val="•"/>
      <w:lvlJc w:val="left"/>
      <w:pPr>
        <w:ind w:left="5530" w:hanging="348"/>
      </w:pPr>
      <w:rPr>
        <w:rFonts w:hint="default"/>
      </w:rPr>
    </w:lvl>
    <w:lvl w:ilvl="5" w:tplc="D3CE1B36">
      <w:start w:val="1"/>
      <w:numFmt w:val="bullet"/>
      <w:lvlText w:val="•"/>
      <w:lvlJc w:val="left"/>
      <w:pPr>
        <w:ind w:left="6165" w:hanging="348"/>
      </w:pPr>
      <w:rPr>
        <w:rFonts w:hint="default"/>
      </w:rPr>
    </w:lvl>
    <w:lvl w:ilvl="6" w:tplc="4336F9CA">
      <w:start w:val="1"/>
      <w:numFmt w:val="bullet"/>
      <w:lvlText w:val="•"/>
      <w:lvlJc w:val="left"/>
      <w:pPr>
        <w:ind w:left="6800" w:hanging="348"/>
      </w:pPr>
      <w:rPr>
        <w:rFonts w:hint="default"/>
      </w:rPr>
    </w:lvl>
    <w:lvl w:ilvl="7" w:tplc="7472B50A">
      <w:start w:val="1"/>
      <w:numFmt w:val="bullet"/>
      <w:lvlText w:val="•"/>
      <w:lvlJc w:val="left"/>
      <w:pPr>
        <w:ind w:left="7435" w:hanging="348"/>
      </w:pPr>
      <w:rPr>
        <w:rFonts w:hint="default"/>
      </w:rPr>
    </w:lvl>
    <w:lvl w:ilvl="8" w:tplc="C4628B86">
      <w:start w:val="1"/>
      <w:numFmt w:val="bullet"/>
      <w:lvlText w:val="•"/>
      <w:lvlJc w:val="left"/>
      <w:pPr>
        <w:ind w:left="8070" w:hanging="348"/>
      </w:pPr>
      <w:rPr>
        <w:rFonts w:hint="default"/>
      </w:rPr>
    </w:lvl>
  </w:abstractNum>
  <w:abstractNum w:abstractNumId="16">
    <w:nsid w:val="714667B0"/>
    <w:multiLevelType w:val="hybridMultilevel"/>
    <w:tmpl w:val="2368A95E"/>
    <w:lvl w:ilvl="0" w:tplc="1B62F5B4">
      <w:start w:val="1"/>
      <w:numFmt w:val="bullet"/>
      <w:lvlText w:val="o"/>
      <w:lvlJc w:val="left"/>
      <w:pPr>
        <w:ind w:left="529" w:hanging="281"/>
      </w:pPr>
      <w:rPr>
        <w:rFonts w:ascii="Courier New" w:eastAsia="Courier New" w:hAnsi="Courier New" w:hint="default"/>
        <w:w w:val="100"/>
        <w:sz w:val="24"/>
        <w:szCs w:val="24"/>
      </w:rPr>
    </w:lvl>
    <w:lvl w:ilvl="1" w:tplc="A3E2B39C">
      <w:start w:val="1"/>
      <w:numFmt w:val="bullet"/>
      <w:lvlText w:val="•"/>
      <w:lvlJc w:val="left"/>
      <w:pPr>
        <w:ind w:left="1430" w:hanging="281"/>
      </w:pPr>
      <w:rPr>
        <w:rFonts w:hint="default"/>
      </w:rPr>
    </w:lvl>
    <w:lvl w:ilvl="2" w:tplc="EF5C5E9C">
      <w:start w:val="1"/>
      <w:numFmt w:val="bullet"/>
      <w:lvlText w:val="•"/>
      <w:lvlJc w:val="left"/>
      <w:pPr>
        <w:ind w:left="2340" w:hanging="281"/>
      </w:pPr>
      <w:rPr>
        <w:rFonts w:hint="default"/>
      </w:rPr>
    </w:lvl>
    <w:lvl w:ilvl="3" w:tplc="F7A4F534">
      <w:start w:val="1"/>
      <w:numFmt w:val="bullet"/>
      <w:lvlText w:val="•"/>
      <w:lvlJc w:val="left"/>
      <w:pPr>
        <w:ind w:left="3250" w:hanging="281"/>
      </w:pPr>
      <w:rPr>
        <w:rFonts w:hint="default"/>
      </w:rPr>
    </w:lvl>
    <w:lvl w:ilvl="4" w:tplc="5E929500">
      <w:start w:val="1"/>
      <w:numFmt w:val="bullet"/>
      <w:lvlText w:val="•"/>
      <w:lvlJc w:val="left"/>
      <w:pPr>
        <w:ind w:left="4160" w:hanging="281"/>
      </w:pPr>
      <w:rPr>
        <w:rFonts w:hint="default"/>
      </w:rPr>
    </w:lvl>
    <w:lvl w:ilvl="5" w:tplc="8488B582">
      <w:start w:val="1"/>
      <w:numFmt w:val="bullet"/>
      <w:lvlText w:val="•"/>
      <w:lvlJc w:val="left"/>
      <w:pPr>
        <w:ind w:left="5070" w:hanging="281"/>
      </w:pPr>
      <w:rPr>
        <w:rFonts w:hint="default"/>
      </w:rPr>
    </w:lvl>
    <w:lvl w:ilvl="6" w:tplc="C908B7C6">
      <w:start w:val="1"/>
      <w:numFmt w:val="bullet"/>
      <w:lvlText w:val="•"/>
      <w:lvlJc w:val="left"/>
      <w:pPr>
        <w:ind w:left="5980" w:hanging="281"/>
      </w:pPr>
      <w:rPr>
        <w:rFonts w:hint="default"/>
      </w:rPr>
    </w:lvl>
    <w:lvl w:ilvl="7" w:tplc="9536E1E2">
      <w:start w:val="1"/>
      <w:numFmt w:val="bullet"/>
      <w:lvlText w:val="•"/>
      <w:lvlJc w:val="left"/>
      <w:pPr>
        <w:ind w:left="6890" w:hanging="281"/>
      </w:pPr>
      <w:rPr>
        <w:rFonts w:hint="default"/>
      </w:rPr>
    </w:lvl>
    <w:lvl w:ilvl="8" w:tplc="1F0EC900">
      <w:start w:val="1"/>
      <w:numFmt w:val="bullet"/>
      <w:lvlText w:val="•"/>
      <w:lvlJc w:val="left"/>
      <w:pPr>
        <w:ind w:left="7800" w:hanging="281"/>
      </w:pPr>
      <w:rPr>
        <w:rFonts w:hint="default"/>
      </w:rPr>
    </w:lvl>
  </w:abstractNum>
  <w:abstractNum w:abstractNumId="17">
    <w:nsid w:val="7301328B"/>
    <w:multiLevelType w:val="hybridMultilevel"/>
    <w:tmpl w:val="8FFC62B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CFE6BBA"/>
    <w:multiLevelType w:val="multilevel"/>
    <w:tmpl w:val="CE3C53BC"/>
    <w:lvl w:ilvl="0">
      <w:start w:val="5"/>
      <w:numFmt w:val="decimal"/>
      <w:lvlText w:val="%1"/>
      <w:lvlJc w:val="left"/>
      <w:pPr>
        <w:ind w:left="505" w:hanging="404"/>
        <w:jc w:val="left"/>
      </w:pPr>
      <w:rPr>
        <w:rFonts w:hint="default"/>
      </w:rPr>
    </w:lvl>
    <w:lvl w:ilvl="1">
      <w:start w:val="1"/>
      <w:numFmt w:val="decimal"/>
      <w:lvlText w:val="%1.%2"/>
      <w:lvlJc w:val="left"/>
      <w:pPr>
        <w:ind w:left="505" w:hanging="404"/>
        <w:jc w:val="left"/>
      </w:pPr>
      <w:rPr>
        <w:rFonts w:ascii="Arial" w:eastAsia="Arial" w:hAnsi="Arial" w:hint="default"/>
        <w:b/>
        <w:bCs/>
        <w:w w:val="99"/>
        <w:sz w:val="24"/>
        <w:szCs w:val="24"/>
      </w:rPr>
    </w:lvl>
    <w:lvl w:ilvl="2">
      <w:start w:val="1"/>
      <w:numFmt w:val="bullet"/>
      <w:lvlText w:val=""/>
      <w:lvlJc w:val="left"/>
      <w:pPr>
        <w:ind w:left="822" w:hanging="348"/>
      </w:pPr>
      <w:rPr>
        <w:rFonts w:ascii="Symbol" w:eastAsia="Symbol" w:hAnsi="Symbol" w:hint="default"/>
        <w:w w:val="100"/>
        <w:sz w:val="24"/>
        <w:szCs w:val="24"/>
      </w:rPr>
    </w:lvl>
    <w:lvl w:ilvl="3">
      <w:start w:val="1"/>
      <w:numFmt w:val="bullet"/>
      <w:lvlText w:val="•"/>
      <w:lvlJc w:val="left"/>
      <w:pPr>
        <w:ind w:left="2775" w:hanging="348"/>
      </w:pPr>
      <w:rPr>
        <w:rFonts w:hint="default"/>
      </w:rPr>
    </w:lvl>
    <w:lvl w:ilvl="4">
      <w:start w:val="1"/>
      <w:numFmt w:val="bullet"/>
      <w:lvlText w:val="•"/>
      <w:lvlJc w:val="left"/>
      <w:pPr>
        <w:ind w:left="3753" w:hanging="348"/>
      </w:pPr>
      <w:rPr>
        <w:rFonts w:hint="default"/>
      </w:rPr>
    </w:lvl>
    <w:lvl w:ilvl="5">
      <w:start w:val="1"/>
      <w:numFmt w:val="bullet"/>
      <w:lvlText w:val="•"/>
      <w:lvlJc w:val="left"/>
      <w:pPr>
        <w:ind w:left="4731" w:hanging="348"/>
      </w:pPr>
      <w:rPr>
        <w:rFonts w:hint="default"/>
      </w:rPr>
    </w:lvl>
    <w:lvl w:ilvl="6">
      <w:start w:val="1"/>
      <w:numFmt w:val="bullet"/>
      <w:lvlText w:val="•"/>
      <w:lvlJc w:val="left"/>
      <w:pPr>
        <w:ind w:left="5708" w:hanging="348"/>
      </w:pPr>
      <w:rPr>
        <w:rFonts w:hint="default"/>
      </w:rPr>
    </w:lvl>
    <w:lvl w:ilvl="7">
      <w:start w:val="1"/>
      <w:numFmt w:val="bullet"/>
      <w:lvlText w:val="•"/>
      <w:lvlJc w:val="left"/>
      <w:pPr>
        <w:ind w:left="6686" w:hanging="348"/>
      </w:pPr>
      <w:rPr>
        <w:rFonts w:hint="default"/>
      </w:rPr>
    </w:lvl>
    <w:lvl w:ilvl="8">
      <w:start w:val="1"/>
      <w:numFmt w:val="bullet"/>
      <w:lvlText w:val="•"/>
      <w:lvlJc w:val="left"/>
      <w:pPr>
        <w:ind w:left="7664" w:hanging="348"/>
      </w:pPr>
      <w:rPr>
        <w:rFonts w:hint="default"/>
      </w:rPr>
    </w:lvl>
  </w:abstractNum>
  <w:num w:numId="1">
    <w:abstractNumId w:val="6"/>
  </w:num>
  <w:num w:numId="2">
    <w:abstractNumId w:val="10"/>
  </w:num>
  <w:num w:numId="3">
    <w:abstractNumId w:val="15"/>
  </w:num>
  <w:num w:numId="4">
    <w:abstractNumId w:val="2"/>
  </w:num>
  <w:num w:numId="5">
    <w:abstractNumId w:val="12"/>
  </w:num>
  <w:num w:numId="6">
    <w:abstractNumId w:val="4"/>
  </w:num>
  <w:num w:numId="7">
    <w:abstractNumId w:val="1"/>
  </w:num>
  <w:num w:numId="8">
    <w:abstractNumId w:val="5"/>
  </w:num>
  <w:num w:numId="9">
    <w:abstractNumId w:val="16"/>
  </w:num>
  <w:num w:numId="10">
    <w:abstractNumId w:val="11"/>
  </w:num>
  <w:num w:numId="11">
    <w:abstractNumId w:val="18"/>
  </w:num>
  <w:num w:numId="12">
    <w:abstractNumId w:val="7"/>
  </w:num>
  <w:num w:numId="13">
    <w:abstractNumId w:val="3"/>
  </w:num>
  <w:num w:numId="14">
    <w:abstractNumId w:val="0"/>
  </w:num>
  <w:num w:numId="15">
    <w:abstractNumId w:val="9"/>
  </w:num>
  <w:num w:numId="16">
    <w:abstractNumId w:val="17"/>
  </w:num>
  <w:num w:numId="17">
    <w:abstractNumId w:val="14"/>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15"/>
    <w:rsid w:val="000135F3"/>
    <w:rsid w:val="00106BB0"/>
    <w:rsid w:val="00325E0F"/>
    <w:rsid w:val="00336E30"/>
    <w:rsid w:val="003A5629"/>
    <w:rsid w:val="00430B32"/>
    <w:rsid w:val="00475302"/>
    <w:rsid w:val="005276E2"/>
    <w:rsid w:val="006279E6"/>
    <w:rsid w:val="00773950"/>
    <w:rsid w:val="0085340C"/>
    <w:rsid w:val="008746A6"/>
    <w:rsid w:val="009839E6"/>
    <w:rsid w:val="00B43F26"/>
    <w:rsid w:val="00B85615"/>
    <w:rsid w:val="00CF6093"/>
    <w:rsid w:val="00E16C71"/>
    <w:rsid w:val="00FB0C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0840E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5615"/>
    <w:pPr>
      <w:widowControl w:val="0"/>
    </w:pPr>
    <w:rPr>
      <w:rFonts w:eastAsiaTheme="minorHAns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DC11">
    <w:name w:val="TDC 11"/>
    <w:basedOn w:val="Normal"/>
    <w:uiPriority w:val="1"/>
    <w:qFormat/>
    <w:rsid w:val="00B85615"/>
    <w:pPr>
      <w:spacing w:before="97"/>
      <w:ind w:left="342"/>
    </w:pPr>
    <w:rPr>
      <w:rFonts w:ascii="Arial" w:eastAsia="Arial" w:hAnsi="Arial"/>
      <w:sz w:val="24"/>
      <w:szCs w:val="24"/>
    </w:rPr>
  </w:style>
  <w:style w:type="paragraph" w:customStyle="1" w:styleId="TDC21">
    <w:name w:val="TDC 21"/>
    <w:basedOn w:val="Normal"/>
    <w:uiPriority w:val="1"/>
    <w:qFormat/>
    <w:rsid w:val="00B85615"/>
    <w:pPr>
      <w:spacing w:before="101"/>
      <w:ind w:left="829" w:hanging="439"/>
    </w:pPr>
    <w:rPr>
      <w:rFonts w:ascii="Arial" w:eastAsia="Arial" w:hAnsi="Arial"/>
      <w:b/>
      <w:bCs/>
    </w:rPr>
  </w:style>
  <w:style w:type="paragraph" w:customStyle="1" w:styleId="TDC31">
    <w:name w:val="TDC 31"/>
    <w:basedOn w:val="Normal"/>
    <w:uiPriority w:val="1"/>
    <w:qFormat/>
    <w:rsid w:val="00B85615"/>
    <w:pPr>
      <w:spacing w:before="2"/>
      <w:ind w:left="390"/>
    </w:pPr>
    <w:rPr>
      <w:rFonts w:ascii="Calibri" w:eastAsia="Calibri" w:hAnsi="Calibri"/>
      <w:b/>
      <w:bCs/>
      <w:i/>
    </w:rPr>
  </w:style>
  <w:style w:type="paragraph" w:styleId="Textoindependiente">
    <w:name w:val="Body Text"/>
    <w:basedOn w:val="Normal"/>
    <w:link w:val="TextoindependienteCar"/>
    <w:uiPriority w:val="1"/>
    <w:qFormat/>
    <w:rsid w:val="00B85615"/>
    <w:pPr>
      <w:ind w:left="102"/>
    </w:pPr>
    <w:rPr>
      <w:rFonts w:ascii="Arial" w:eastAsia="Arial" w:hAnsi="Arial"/>
      <w:sz w:val="24"/>
      <w:szCs w:val="24"/>
    </w:rPr>
  </w:style>
  <w:style w:type="character" w:customStyle="1" w:styleId="TextoindependienteCar">
    <w:name w:val="Texto independiente Car"/>
    <w:basedOn w:val="Fuentedeprrafopredeter"/>
    <w:link w:val="Textoindependiente"/>
    <w:uiPriority w:val="1"/>
    <w:rsid w:val="00B85615"/>
    <w:rPr>
      <w:rFonts w:ascii="Arial" w:eastAsia="Arial" w:hAnsi="Arial"/>
      <w:lang w:val="en-US" w:eastAsia="en-US"/>
    </w:rPr>
  </w:style>
  <w:style w:type="paragraph" w:customStyle="1" w:styleId="Ttulo11">
    <w:name w:val="Título 11"/>
    <w:basedOn w:val="Normal"/>
    <w:uiPriority w:val="1"/>
    <w:qFormat/>
    <w:rsid w:val="00B85615"/>
    <w:pPr>
      <w:ind w:left="102"/>
      <w:outlineLvl w:val="1"/>
    </w:pPr>
    <w:rPr>
      <w:rFonts w:ascii="Arial" w:eastAsia="Arial" w:hAnsi="Arial"/>
      <w:b/>
      <w:bCs/>
      <w:sz w:val="24"/>
      <w:szCs w:val="24"/>
    </w:rPr>
  </w:style>
  <w:style w:type="paragraph" w:customStyle="1" w:styleId="Ttulo21">
    <w:name w:val="Título 21"/>
    <w:basedOn w:val="Normal"/>
    <w:uiPriority w:val="1"/>
    <w:qFormat/>
    <w:rsid w:val="00B85615"/>
    <w:pPr>
      <w:ind w:left="102"/>
      <w:outlineLvl w:val="2"/>
    </w:pPr>
    <w:rPr>
      <w:rFonts w:ascii="Arial" w:eastAsia="Arial" w:hAnsi="Arial"/>
      <w:b/>
      <w:bCs/>
      <w:i/>
      <w:sz w:val="24"/>
      <w:szCs w:val="24"/>
    </w:rPr>
  </w:style>
  <w:style w:type="paragraph" w:styleId="Prrafodelista">
    <w:name w:val="List Paragraph"/>
    <w:basedOn w:val="Normal"/>
    <w:uiPriority w:val="34"/>
    <w:qFormat/>
    <w:rsid w:val="00B85615"/>
  </w:style>
  <w:style w:type="paragraph" w:styleId="Textodeglobo">
    <w:name w:val="Balloon Text"/>
    <w:basedOn w:val="Normal"/>
    <w:link w:val="TextodegloboCar"/>
    <w:uiPriority w:val="99"/>
    <w:semiHidden/>
    <w:unhideWhenUsed/>
    <w:rsid w:val="00B8561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85615"/>
    <w:rPr>
      <w:rFonts w:ascii="Lucida Grande" w:eastAsiaTheme="minorHAnsi" w:hAnsi="Lucida Grande" w:cs="Lucida Grande"/>
      <w:sz w:val="18"/>
      <w:szCs w:val="18"/>
      <w:lang w:val="en-US" w:eastAsia="en-US"/>
    </w:rPr>
  </w:style>
  <w:style w:type="table" w:customStyle="1" w:styleId="TableNormal">
    <w:name w:val="Table Normal"/>
    <w:uiPriority w:val="2"/>
    <w:semiHidden/>
    <w:unhideWhenUsed/>
    <w:qFormat/>
    <w:rsid w:val="00B85615"/>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5615"/>
  </w:style>
  <w:style w:type="table" w:styleId="Tablaconcuadrcula">
    <w:name w:val="Table Grid"/>
    <w:basedOn w:val="Tablanormal"/>
    <w:uiPriority w:val="59"/>
    <w:rsid w:val="00B85615"/>
    <w:pPr>
      <w:widowControl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5340C"/>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279E6"/>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5276E2"/>
    <w:pPr>
      <w:tabs>
        <w:tab w:val="center" w:pos="4252"/>
        <w:tab w:val="right" w:pos="8504"/>
      </w:tabs>
    </w:pPr>
  </w:style>
  <w:style w:type="character" w:customStyle="1" w:styleId="EncabezadoCar">
    <w:name w:val="Encabezado Car"/>
    <w:basedOn w:val="Fuentedeprrafopredeter"/>
    <w:link w:val="Encabezado"/>
    <w:uiPriority w:val="99"/>
    <w:rsid w:val="005276E2"/>
    <w:rPr>
      <w:rFonts w:eastAsiaTheme="minorHAnsi"/>
      <w:sz w:val="22"/>
      <w:szCs w:val="22"/>
      <w:lang w:val="en-US" w:eastAsia="en-US"/>
    </w:rPr>
  </w:style>
  <w:style w:type="paragraph" w:styleId="Piedepgina">
    <w:name w:val="footer"/>
    <w:basedOn w:val="Normal"/>
    <w:link w:val="PiedepginaCar"/>
    <w:uiPriority w:val="99"/>
    <w:unhideWhenUsed/>
    <w:rsid w:val="005276E2"/>
    <w:pPr>
      <w:tabs>
        <w:tab w:val="center" w:pos="4252"/>
        <w:tab w:val="right" w:pos="8504"/>
      </w:tabs>
    </w:pPr>
  </w:style>
  <w:style w:type="character" w:customStyle="1" w:styleId="PiedepginaCar">
    <w:name w:val="Pie de página Car"/>
    <w:basedOn w:val="Fuentedeprrafopredeter"/>
    <w:link w:val="Piedepgina"/>
    <w:uiPriority w:val="99"/>
    <w:rsid w:val="005276E2"/>
    <w:rPr>
      <w:rFonts w:eastAsiaTheme="minorHAnsi"/>
      <w:sz w:val="22"/>
      <w:szCs w:val="22"/>
      <w:lang w:val="en-US" w:eastAsia="en-US"/>
    </w:rPr>
  </w:style>
  <w:style w:type="paragraph" w:styleId="TDC1">
    <w:name w:val="toc 1"/>
    <w:basedOn w:val="Normal"/>
    <w:next w:val="Normal"/>
    <w:autoRedefine/>
    <w:uiPriority w:val="39"/>
    <w:unhideWhenUsed/>
    <w:rsid w:val="00FB0C4C"/>
    <w:pPr>
      <w:spacing w:before="360"/>
    </w:pPr>
    <w:rPr>
      <w:rFonts w:asciiTheme="majorHAnsi" w:hAnsiTheme="majorHAnsi"/>
      <w:b/>
      <w:caps/>
      <w:sz w:val="24"/>
      <w:szCs w:val="24"/>
    </w:rPr>
  </w:style>
  <w:style w:type="paragraph" w:styleId="TDC2">
    <w:name w:val="toc 2"/>
    <w:basedOn w:val="Normal"/>
    <w:next w:val="Normal"/>
    <w:autoRedefine/>
    <w:uiPriority w:val="39"/>
    <w:unhideWhenUsed/>
    <w:rsid w:val="00FB0C4C"/>
    <w:pPr>
      <w:spacing w:before="240"/>
    </w:pPr>
    <w:rPr>
      <w:b/>
      <w:sz w:val="20"/>
      <w:szCs w:val="20"/>
    </w:rPr>
  </w:style>
  <w:style w:type="paragraph" w:styleId="TDC3">
    <w:name w:val="toc 3"/>
    <w:basedOn w:val="Normal"/>
    <w:next w:val="Normal"/>
    <w:autoRedefine/>
    <w:uiPriority w:val="39"/>
    <w:unhideWhenUsed/>
    <w:rsid w:val="00FB0C4C"/>
    <w:pPr>
      <w:ind w:left="220"/>
    </w:pPr>
    <w:rPr>
      <w:sz w:val="20"/>
      <w:szCs w:val="20"/>
    </w:rPr>
  </w:style>
  <w:style w:type="paragraph" w:styleId="TDC4">
    <w:name w:val="toc 4"/>
    <w:basedOn w:val="Normal"/>
    <w:next w:val="Normal"/>
    <w:autoRedefine/>
    <w:uiPriority w:val="39"/>
    <w:unhideWhenUsed/>
    <w:rsid w:val="00FB0C4C"/>
    <w:pPr>
      <w:ind w:left="440"/>
    </w:pPr>
    <w:rPr>
      <w:sz w:val="20"/>
      <w:szCs w:val="20"/>
    </w:rPr>
  </w:style>
  <w:style w:type="paragraph" w:styleId="TDC5">
    <w:name w:val="toc 5"/>
    <w:basedOn w:val="Normal"/>
    <w:next w:val="Normal"/>
    <w:autoRedefine/>
    <w:uiPriority w:val="39"/>
    <w:unhideWhenUsed/>
    <w:rsid w:val="00FB0C4C"/>
    <w:pPr>
      <w:ind w:left="660"/>
    </w:pPr>
    <w:rPr>
      <w:sz w:val="20"/>
      <w:szCs w:val="20"/>
    </w:rPr>
  </w:style>
  <w:style w:type="paragraph" w:styleId="TDC6">
    <w:name w:val="toc 6"/>
    <w:basedOn w:val="Normal"/>
    <w:next w:val="Normal"/>
    <w:autoRedefine/>
    <w:uiPriority w:val="39"/>
    <w:unhideWhenUsed/>
    <w:rsid w:val="00FB0C4C"/>
    <w:pPr>
      <w:ind w:left="880"/>
    </w:pPr>
    <w:rPr>
      <w:sz w:val="20"/>
      <w:szCs w:val="20"/>
    </w:rPr>
  </w:style>
  <w:style w:type="paragraph" w:styleId="TDC7">
    <w:name w:val="toc 7"/>
    <w:basedOn w:val="Normal"/>
    <w:next w:val="Normal"/>
    <w:autoRedefine/>
    <w:uiPriority w:val="39"/>
    <w:unhideWhenUsed/>
    <w:rsid w:val="00FB0C4C"/>
    <w:pPr>
      <w:ind w:left="1100"/>
    </w:pPr>
    <w:rPr>
      <w:sz w:val="20"/>
      <w:szCs w:val="20"/>
    </w:rPr>
  </w:style>
  <w:style w:type="paragraph" w:styleId="TDC8">
    <w:name w:val="toc 8"/>
    <w:basedOn w:val="Normal"/>
    <w:next w:val="Normal"/>
    <w:autoRedefine/>
    <w:uiPriority w:val="39"/>
    <w:unhideWhenUsed/>
    <w:rsid w:val="00FB0C4C"/>
    <w:pPr>
      <w:ind w:left="1320"/>
    </w:pPr>
    <w:rPr>
      <w:sz w:val="20"/>
      <w:szCs w:val="20"/>
    </w:rPr>
  </w:style>
  <w:style w:type="paragraph" w:styleId="TDC9">
    <w:name w:val="toc 9"/>
    <w:basedOn w:val="Normal"/>
    <w:next w:val="Normal"/>
    <w:autoRedefine/>
    <w:uiPriority w:val="39"/>
    <w:unhideWhenUsed/>
    <w:rsid w:val="00FB0C4C"/>
    <w:pPr>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5615"/>
    <w:pPr>
      <w:widowControl w:val="0"/>
    </w:pPr>
    <w:rPr>
      <w:rFonts w:eastAsiaTheme="minorHAns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DC11">
    <w:name w:val="TDC 11"/>
    <w:basedOn w:val="Normal"/>
    <w:uiPriority w:val="1"/>
    <w:qFormat/>
    <w:rsid w:val="00B85615"/>
    <w:pPr>
      <w:spacing w:before="97"/>
      <w:ind w:left="342"/>
    </w:pPr>
    <w:rPr>
      <w:rFonts w:ascii="Arial" w:eastAsia="Arial" w:hAnsi="Arial"/>
      <w:sz w:val="24"/>
      <w:szCs w:val="24"/>
    </w:rPr>
  </w:style>
  <w:style w:type="paragraph" w:customStyle="1" w:styleId="TDC21">
    <w:name w:val="TDC 21"/>
    <w:basedOn w:val="Normal"/>
    <w:uiPriority w:val="1"/>
    <w:qFormat/>
    <w:rsid w:val="00B85615"/>
    <w:pPr>
      <w:spacing w:before="101"/>
      <w:ind w:left="829" w:hanging="439"/>
    </w:pPr>
    <w:rPr>
      <w:rFonts w:ascii="Arial" w:eastAsia="Arial" w:hAnsi="Arial"/>
      <w:b/>
      <w:bCs/>
    </w:rPr>
  </w:style>
  <w:style w:type="paragraph" w:customStyle="1" w:styleId="TDC31">
    <w:name w:val="TDC 31"/>
    <w:basedOn w:val="Normal"/>
    <w:uiPriority w:val="1"/>
    <w:qFormat/>
    <w:rsid w:val="00B85615"/>
    <w:pPr>
      <w:spacing w:before="2"/>
      <w:ind w:left="390"/>
    </w:pPr>
    <w:rPr>
      <w:rFonts w:ascii="Calibri" w:eastAsia="Calibri" w:hAnsi="Calibri"/>
      <w:b/>
      <w:bCs/>
      <w:i/>
    </w:rPr>
  </w:style>
  <w:style w:type="paragraph" w:styleId="Textoindependiente">
    <w:name w:val="Body Text"/>
    <w:basedOn w:val="Normal"/>
    <w:link w:val="TextoindependienteCar"/>
    <w:uiPriority w:val="1"/>
    <w:qFormat/>
    <w:rsid w:val="00B85615"/>
    <w:pPr>
      <w:ind w:left="102"/>
    </w:pPr>
    <w:rPr>
      <w:rFonts w:ascii="Arial" w:eastAsia="Arial" w:hAnsi="Arial"/>
      <w:sz w:val="24"/>
      <w:szCs w:val="24"/>
    </w:rPr>
  </w:style>
  <w:style w:type="character" w:customStyle="1" w:styleId="TextoindependienteCar">
    <w:name w:val="Texto independiente Car"/>
    <w:basedOn w:val="Fuentedeprrafopredeter"/>
    <w:link w:val="Textoindependiente"/>
    <w:uiPriority w:val="1"/>
    <w:rsid w:val="00B85615"/>
    <w:rPr>
      <w:rFonts w:ascii="Arial" w:eastAsia="Arial" w:hAnsi="Arial"/>
      <w:lang w:val="en-US" w:eastAsia="en-US"/>
    </w:rPr>
  </w:style>
  <w:style w:type="paragraph" w:customStyle="1" w:styleId="Ttulo11">
    <w:name w:val="Título 11"/>
    <w:basedOn w:val="Normal"/>
    <w:uiPriority w:val="1"/>
    <w:qFormat/>
    <w:rsid w:val="00B85615"/>
    <w:pPr>
      <w:ind w:left="102"/>
      <w:outlineLvl w:val="1"/>
    </w:pPr>
    <w:rPr>
      <w:rFonts w:ascii="Arial" w:eastAsia="Arial" w:hAnsi="Arial"/>
      <w:b/>
      <w:bCs/>
      <w:sz w:val="24"/>
      <w:szCs w:val="24"/>
    </w:rPr>
  </w:style>
  <w:style w:type="paragraph" w:customStyle="1" w:styleId="Ttulo21">
    <w:name w:val="Título 21"/>
    <w:basedOn w:val="Normal"/>
    <w:uiPriority w:val="1"/>
    <w:qFormat/>
    <w:rsid w:val="00B85615"/>
    <w:pPr>
      <w:ind w:left="102"/>
      <w:outlineLvl w:val="2"/>
    </w:pPr>
    <w:rPr>
      <w:rFonts w:ascii="Arial" w:eastAsia="Arial" w:hAnsi="Arial"/>
      <w:b/>
      <w:bCs/>
      <w:i/>
      <w:sz w:val="24"/>
      <w:szCs w:val="24"/>
    </w:rPr>
  </w:style>
  <w:style w:type="paragraph" w:styleId="Prrafodelista">
    <w:name w:val="List Paragraph"/>
    <w:basedOn w:val="Normal"/>
    <w:uiPriority w:val="34"/>
    <w:qFormat/>
    <w:rsid w:val="00B85615"/>
  </w:style>
  <w:style w:type="paragraph" w:styleId="Textodeglobo">
    <w:name w:val="Balloon Text"/>
    <w:basedOn w:val="Normal"/>
    <w:link w:val="TextodegloboCar"/>
    <w:uiPriority w:val="99"/>
    <w:semiHidden/>
    <w:unhideWhenUsed/>
    <w:rsid w:val="00B8561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85615"/>
    <w:rPr>
      <w:rFonts w:ascii="Lucida Grande" w:eastAsiaTheme="minorHAnsi" w:hAnsi="Lucida Grande" w:cs="Lucida Grande"/>
      <w:sz w:val="18"/>
      <w:szCs w:val="18"/>
      <w:lang w:val="en-US" w:eastAsia="en-US"/>
    </w:rPr>
  </w:style>
  <w:style w:type="table" w:customStyle="1" w:styleId="TableNormal">
    <w:name w:val="Table Normal"/>
    <w:uiPriority w:val="2"/>
    <w:semiHidden/>
    <w:unhideWhenUsed/>
    <w:qFormat/>
    <w:rsid w:val="00B85615"/>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5615"/>
  </w:style>
  <w:style w:type="table" w:styleId="Tablaconcuadrcula">
    <w:name w:val="Table Grid"/>
    <w:basedOn w:val="Tablanormal"/>
    <w:uiPriority w:val="59"/>
    <w:rsid w:val="00B85615"/>
    <w:pPr>
      <w:widowControl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5340C"/>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279E6"/>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5276E2"/>
    <w:pPr>
      <w:tabs>
        <w:tab w:val="center" w:pos="4252"/>
        <w:tab w:val="right" w:pos="8504"/>
      </w:tabs>
    </w:pPr>
  </w:style>
  <w:style w:type="character" w:customStyle="1" w:styleId="EncabezadoCar">
    <w:name w:val="Encabezado Car"/>
    <w:basedOn w:val="Fuentedeprrafopredeter"/>
    <w:link w:val="Encabezado"/>
    <w:uiPriority w:val="99"/>
    <w:rsid w:val="005276E2"/>
    <w:rPr>
      <w:rFonts w:eastAsiaTheme="minorHAnsi"/>
      <w:sz w:val="22"/>
      <w:szCs w:val="22"/>
      <w:lang w:val="en-US" w:eastAsia="en-US"/>
    </w:rPr>
  </w:style>
  <w:style w:type="paragraph" w:styleId="Piedepgina">
    <w:name w:val="footer"/>
    <w:basedOn w:val="Normal"/>
    <w:link w:val="PiedepginaCar"/>
    <w:uiPriority w:val="99"/>
    <w:unhideWhenUsed/>
    <w:rsid w:val="005276E2"/>
    <w:pPr>
      <w:tabs>
        <w:tab w:val="center" w:pos="4252"/>
        <w:tab w:val="right" w:pos="8504"/>
      </w:tabs>
    </w:pPr>
  </w:style>
  <w:style w:type="character" w:customStyle="1" w:styleId="PiedepginaCar">
    <w:name w:val="Pie de página Car"/>
    <w:basedOn w:val="Fuentedeprrafopredeter"/>
    <w:link w:val="Piedepgina"/>
    <w:uiPriority w:val="99"/>
    <w:rsid w:val="005276E2"/>
    <w:rPr>
      <w:rFonts w:eastAsiaTheme="minorHAnsi"/>
      <w:sz w:val="22"/>
      <w:szCs w:val="22"/>
      <w:lang w:val="en-US" w:eastAsia="en-US"/>
    </w:rPr>
  </w:style>
  <w:style w:type="paragraph" w:styleId="TDC1">
    <w:name w:val="toc 1"/>
    <w:basedOn w:val="Normal"/>
    <w:next w:val="Normal"/>
    <w:autoRedefine/>
    <w:uiPriority w:val="39"/>
    <w:unhideWhenUsed/>
    <w:rsid w:val="00FB0C4C"/>
    <w:pPr>
      <w:spacing w:before="360"/>
    </w:pPr>
    <w:rPr>
      <w:rFonts w:asciiTheme="majorHAnsi" w:hAnsiTheme="majorHAnsi"/>
      <w:b/>
      <w:caps/>
      <w:sz w:val="24"/>
      <w:szCs w:val="24"/>
    </w:rPr>
  </w:style>
  <w:style w:type="paragraph" w:styleId="TDC2">
    <w:name w:val="toc 2"/>
    <w:basedOn w:val="Normal"/>
    <w:next w:val="Normal"/>
    <w:autoRedefine/>
    <w:uiPriority w:val="39"/>
    <w:unhideWhenUsed/>
    <w:rsid w:val="00FB0C4C"/>
    <w:pPr>
      <w:spacing w:before="240"/>
    </w:pPr>
    <w:rPr>
      <w:b/>
      <w:sz w:val="20"/>
      <w:szCs w:val="20"/>
    </w:rPr>
  </w:style>
  <w:style w:type="paragraph" w:styleId="TDC3">
    <w:name w:val="toc 3"/>
    <w:basedOn w:val="Normal"/>
    <w:next w:val="Normal"/>
    <w:autoRedefine/>
    <w:uiPriority w:val="39"/>
    <w:unhideWhenUsed/>
    <w:rsid w:val="00FB0C4C"/>
    <w:pPr>
      <w:ind w:left="220"/>
    </w:pPr>
    <w:rPr>
      <w:sz w:val="20"/>
      <w:szCs w:val="20"/>
    </w:rPr>
  </w:style>
  <w:style w:type="paragraph" w:styleId="TDC4">
    <w:name w:val="toc 4"/>
    <w:basedOn w:val="Normal"/>
    <w:next w:val="Normal"/>
    <w:autoRedefine/>
    <w:uiPriority w:val="39"/>
    <w:unhideWhenUsed/>
    <w:rsid w:val="00FB0C4C"/>
    <w:pPr>
      <w:ind w:left="440"/>
    </w:pPr>
    <w:rPr>
      <w:sz w:val="20"/>
      <w:szCs w:val="20"/>
    </w:rPr>
  </w:style>
  <w:style w:type="paragraph" w:styleId="TDC5">
    <w:name w:val="toc 5"/>
    <w:basedOn w:val="Normal"/>
    <w:next w:val="Normal"/>
    <w:autoRedefine/>
    <w:uiPriority w:val="39"/>
    <w:unhideWhenUsed/>
    <w:rsid w:val="00FB0C4C"/>
    <w:pPr>
      <w:ind w:left="660"/>
    </w:pPr>
    <w:rPr>
      <w:sz w:val="20"/>
      <w:szCs w:val="20"/>
    </w:rPr>
  </w:style>
  <w:style w:type="paragraph" w:styleId="TDC6">
    <w:name w:val="toc 6"/>
    <w:basedOn w:val="Normal"/>
    <w:next w:val="Normal"/>
    <w:autoRedefine/>
    <w:uiPriority w:val="39"/>
    <w:unhideWhenUsed/>
    <w:rsid w:val="00FB0C4C"/>
    <w:pPr>
      <w:ind w:left="880"/>
    </w:pPr>
    <w:rPr>
      <w:sz w:val="20"/>
      <w:szCs w:val="20"/>
    </w:rPr>
  </w:style>
  <w:style w:type="paragraph" w:styleId="TDC7">
    <w:name w:val="toc 7"/>
    <w:basedOn w:val="Normal"/>
    <w:next w:val="Normal"/>
    <w:autoRedefine/>
    <w:uiPriority w:val="39"/>
    <w:unhideWhenUsed/>
    <w:rsid w:val="00FB0C4C"/>
    <w:pPr>
      <w:ind w:left="1100"/>
    </w:pPr>
    <w:rPr>
      <w:sz w:val="20"/>
      <w:szCs w:val="20"/>
    </w:rPr>
  </w:style>
  <w:style w:type="paragraph" w:styleId="TDC8">
    <w:name w:val="toc 8"/>
    <w:basedOn w:val="Normal"/>
    <w:next w:val="Normal"/>
    <w:autoRedefine/>
    <w:uiPriority w:val="39"/>
    <w:unhideWhenUsed/>
    <w:rsid w:val="00FB0C4C"/>
    <w:pPr>
      <w:ind w:left="1320"/>
    </w:pPr>
    <w:rPr>
      <w:sz w:val="20"/>
      <w:szCs w:val="20"/>
    </w:rPr>
  </w:style>
  <w:style w:type="paragraph" w:styleId="TDC9">
    <w:name w:val="toc 9"/>
    <w:basedOn w:val="Normal"/>
    <w:next w:val="Normal"/>
    <w:autoRedefine/>
    <w:uiPriority w:val="39"/>
    <w:unhideWhenUsed/>
    <w:rsid w:val="00FB0C4C"/>
    <w:pPr>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colombiaaprende.edu.co/html/.../articles-172204_recurso_1.pd"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mineducacion.gov.co/1621/article-172061.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hqlibdoc.who.int/trs/WHO_TRS_572_sp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4.xml"/><Relationship Id="rId28" Type="http://schemas.openxmlformats.org/officeDocument/2006/relationships/hyperlink" Target="http://www.mineducacion.gov.co/1621/articles-85906_archivo_pdf.pdf" TargetMode="Externa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hyperlink" Target="http://www.seduca.gov.co/index.php/dependencias-de-la-secretaria/fomento-calidad/2381-orientacion-de-estrategias-para-implementar-los-proyectos-pedagogicos-transversale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hyperlink" Target="http://wsp.presidencia.gov.co/Normativa/Leyes/Documents/2013/LEY%201620%20DEL" TargetMode="External"/><Relationship Id="rId30"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5A15-3643-414F-A36B-B5975EE6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5156</Words>
  <Characters>28363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dc:creator>
  <cp:lastModifiedBy>Leo Calderón</cp:lastModifiedBy>
  <cp:revision>2</cp:revision>
  <dcterms:created xsi:type="dcterms:W3CDTF">2017-01-14T15:00:00Z</dcterms:created>
  <dcterms:modified xsi:type="dcterms:W3CDTF">2017-01-14T15:00:00Z</dcterms:modified>
</cp:coreProperties>
</file>